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3EB9EC94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875240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683B4797" w:rsidR="009A0016" w:rsidRPr="00D544C9" w:rsidRDefault="00D544C9" w:rsidP="00AC5B5B">
            <w:pPr>
              <w:jc w:val="center"/>
              <w:rPr>
                <w:b/>
                <w:sz w:val="28"/>
                <w:szCs w:val="28"/>
              </w:rPr>
            </w:pPr>
            <w:r w:rsidRPr="00D544C9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Виправлення технічної помилки у відомостях Державного земельного кадастру не з вини органу, що здійснює його ведення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46B62D2B" w:rsidR="00D449A3" w:rsidRPr="005D2C7E" w:rsidRDefault="00D544C9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00081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2C601328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AC5B5B" w:rsidRPr="00AC5B5B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37</w:t>
            </w:r>
          </w:p>
          <w:p w14:paraId="1B61C1DD" w14:textId="463F9BCD" w:rsidR="00BE0794" w:rsidRPr="00AC5B5B" w:rsidRDefault="00BC676A" w:rsidP="00245CAA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5B6A8827" w:rsidR="00AC5B5B" w:rsidRPr="00D544C9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8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від 17.10.2012 №1051 "Про затвердження Порядку ведення Державного земельного кадастру" </w:t>
              </w:r>
            </w:hyperlink>
            <w:hyperlink r:id="rId9" w:anchor="Text" w:tgtFrame="_blank" w:history="1">
              <w:r w:rsidR="00D544C9" w:rsidRPr="00D544C9">
                <w:rPr>
                  <w:rStyle w:val="af"/>
                  <w:rFonts w:eastAsiaTheme="majorEastAsia"/>
                  <w:color w:val="000000"/>
                  <w:sz w:val="28"/>
                  <w:szCs w:val="28"/>
                  <w:shd w:val="clear" w:color="auto" w:fill="FFFFFF"/>
                </w:rPr>
                <w:t>Пункти 138, 139, 142, 146, 148, 150, 152, 153, 155 Порядку ведення Державного земельного кадастру</w:t>
              </w:r>
            </w:hyperlink>
            <w:r w:rsidR="00D544C9">
              <w:rPr>
                <w:sz w:val="28"/>
                <w:szCs w:val="28"/>
              </w:rPr>
              <w:t>.</w:t>
            </w:r>
          </w:p>
          <w:p w14:paraId="25C95C47" w14:textId="3B8E0C07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AC5B5B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hyperlink r:id="rId10" w:anchor="Text" w:tgtFrame="_blank" w:history="1">
              <w:r w:rsidR="00BC676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195BED01" w:rsidR="00D449A3" w:rsidRPr="00D544C9" w:rsidRDefault="00D544C9" w:rsidP="0064740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64740A">
              <w:rPr>
                <w:rFonts w:ascii="Arial" w:hAnsi="Arial" w:cs="Arial"/>
                <w:color w:val="212529"/>
                <w:shd w:val="clear" w:color="auto" w:fill="FFFFFF"/>
              </w:rPr>
              <w:t>Підстава для одержання адміністративної послуги: виявлення фізичною або юридичною особою технічної помилки (описка, друкарська, граматична, арифметична чи інша помилка) у витязі, довідці з Державного земельного кадастру, викопіюванні з картографічних матеріалів Державного земельного кадастру або у документах, на підставі яких внесені відомості до Державного земельного кадастру, яка допущена не з вини органу, що здійснює ведення Державного земельного кадастру або отримання від Державного кадастрового реєстратора повідомлення про 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помилку.</w:t>
            </w:r>
            <w:r w:rsidR="0064740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7B92094C" w14:textId="5B1CF201" w:rsidR="0064740A" w:rsidRPr="0064740A" w:rsidRDefault="0064740A" w:rsidP="0064740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64740A">
              <w:rPr>
                <w:color w:val="212529"/>
                <w:sz w:val="28"/>
                <w:szCs w:val="28"/>
                <w:lang w:eastAsia="uk-UA"/>
              </w:rPr>
              <w:t>Заява про виправлення технічних помилок, допущених під час ведення Державного земельного кадастру або заява про внесення виправлених відомостей до Державного земельного кадастру (в окремих випадках заява може подаватись у формі повідомлення).</w:t>
            </w:r>
          </w:p>
          <w:p w14:paraId="2C7B963B" w14:textId="54CF8BF0" w:rsidR="0064740A" w:rsidRPr="0064740A" w:rsidRDefault="0064740A" w:rsidP="0064740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64740A">
              <w:rPr>
                <w:color w:val="212529"/>
                <w:sz w:val="28"/>
                <w:szCs w:val="28"/>
                <w:lang w:eastAsia="uk-UA"/>
              </w:rPr>
              <w:t xml:space="preserve">Документи (або їх посвідчені копії), на підставі яких до Державного земельного кадастру внесені відомості, та ті, що містять технічні помилки або документи (їх </w:t>
            </w:r>
            <w:r w:rsidRPr="0064740A">
              <w:rPr>
                <w:color w:val="212529"/>
                <w:sz w:val="28"/>
                <w:szCs w:val="28"/>
                <w:lang w:eastAsia="uk-UA"/>
              </w:rPr>
              <w:lastRenderedPageBreak/>
              <w:t>посвідчені копії), що містять зазначені в повідомленні помилки, допущені у відомостях Державного земельного кадастру внаслідок помилки в документації із землеустрою та оцінки земель (у разі наявності таких документів).</w:t>
            </w:r>
          </w:p>
          <w:p w14:paraId="1C3F2562" w14:textId="77777777" w:rsidR="0064740A" w:rsidRPr="0064740A" w:rsidRDefault="0064740A" w:rsidP="0064740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64740A">
              <w:rPr>
                <w:color w:val="212529"/>
                <w:sz w:val="28"/>
                <w:szCs w:val="28"/>
                <w:lang w:eastAsia="uk-UA"/>
              </w:rPr>
              <w:t>Документи з виправленими технічними помилками (в електронній та паперовій формі), які є підставою для виправлення відповідних технічних помилок у Державному земельному кадастрі або погоджена документація із землеустрою та оцінки земель із виправленими відомостями, яка є підставою для виправлення відповідних помилок у Державному земельному кадастрі.</w:t>
            </w:r>
          </w:p>
          <w:p w14:paraId="61D6EF1D" w14:textId="435F9747" w:rsidR="00D449A3" w:rsidRPr="00AC5B5B" w:rsidRDefault="0064740A" w:rsidP="0064740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64740A">
              <w:rPr>
                <w:color w:val="212529"/>
                <w:sz w:val="28"/>
                <w:szCs w:val="28"/>
                <w:lang w:eastAsia="uk-UA"/>
              </w:rPr>
              <w:t>Документ, що підтверджує оплату послуг з виправлення технічних помилок у Державному земельному кадастрі, (або інформація (реквізити платежу) про сплату збору (внесення плати) в будь-якій формі, надані суб’єктом звернення) або документ, що підтверджує оплату послуг із внесення до Державного земельного кадастру виправлених відомостей у документації із землеустрою та оцінки земель (крім випадків внесення відомостей про обмеження у використанні земель, безпосередньо встановлені законами або прийнятими відповідно до них нормативно-правовими актами, містобудівною документацією). Документація із землеустрою, технічна документація з оцінки земель в електронній формі засвідчуються шляхом накладення сертифікованим інженером-землевпорядником кваліфікованого електронного підпису відповідно до вимог Закону України "Про електронну ідентифікацію та електронні довірчі послуги".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74A025E5" w:rsidR="00D449A3" w:rsidRPr="00614886" w:rsidRDefault="00245CAA" w:rsidP="00144CF3">
            <w:pPr>
              <w:jc w:val="both"/>
              <w:rPr>
                <w:sz w:val="28"/>
                <w:szCs w:val="28"/>
              </w:rPr>
            </w:pPr>
            <w:r w:rsidRPr="00614886">
              <w:rPr>
                <w:color w:val="212529"/>
                <w:sz w:val="28"/>
                <w:szCs w:val="28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електронною поштою чи заповнивши заяву на отримання послуги онлайн на сайті: </w:t>
            </w:r>
            <w:hyperlink r:id="rId11" w:history="1">
              <w:r w:rsidRPr="00614886">
                <w:rPr>
                  <w:rStyle w:val="af"/>
                  <w:rFonts w:eastAsiaTheme="majorEastAsia"/>
                  <w:color w:val="000000"/>
                  <w:sz w:val="28"/>
                  <w:szCs w:val="28"/>
                  <w:shd w:val="clear" w:color="auto" w:fill="FFFFFF"/>
                </w:rPr>
                <w:t>https://e.land.gov.ua/services</w:t>
              </w:r>
            </w:hyperlink>
            <w:r w:rsidRPr="00614886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449A3" w:rsidRPr="005D2C7E" w14:paraId="028A7AD5" w14:textId="77777777" w:rsidTr="00144CF3"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14:paraId="5DAF8C71" w14:textId="77777777" w:rsidR="00D449A3" w:rsidRPr="0064740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64740A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2CC6E73C" w:rsidR="00D449A3" w:rsidRPr="0064740A" w:rsidRDefault="0064740A" w:rsidP="00144CF3">
            <w:pPr>
              <w:jc w:val="both"/>
              <w:rPr>
                <w:sz w:val="28"/>
                <w:szCs w:val="28"/>
              </w:rPr>
            </w:pPr>
            <w:r w:rsidRPr="0064740A">
              <w:rPr>
                <w:color w:val="212529"/>
                <w:sz w:val="28"/>
                <w:szCs w:val="28"/>
                <w:shd w:val="clear" w:color="auto" w:fill="FFFFFF"/>
              </w:rPr>
              <w:t xml:space="preserve">  0,01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2C79100C" w:rsidR="00BC676A" w:rsidRPr="00614886" w:rsidRDefault="00A9439D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</w:t>
            </w:r>
            <w:r w:rsidR="00BC676A" w:rsidRPr="00614886">
              <w:rPr>
                <w:color w:val="212529"/>
                <w:sz w:val="28"/>
                <w:szCs w:val="28"/>
                <w:lang w:eastAsia="uk-UA"/>
              </w:rPr>
              <w:t xml:space="preserve"> дні (робочі)</w:t>
            </w:r>
          </w:p>
          <w:p w14:paraId="44EE4627" w14:textId="75572715" w:rsidR="00D449A3" w:rsidRPr="00614886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3341A74B" w14:textId="71CDF9CA" w:rsidR="0064740A" w:rsidRPr="0064740A" w:rsidRDefault="00D544C9" w:rsidP="0064740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64740A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64740A" w:rsidRPr="0064740A">
              <w:rPr>
                <w:color w:val="212529"/>
                <w:sz w:val="28"/>
                <w:szCs w:val="28"/>
                <w:lang w:eastAsia="uk-UA"/>
              </w:rPr>
              <w:t>1.Не виправлення технічних помилок у документах, що стали підставою для внесення відомостей до Державного земельного кадастру, у документації із землеустрою та оцінки земель, та виправлення яких має передувати виправленню відповідних відомостей у Державному земельному кадастрі</w:t>
            </w:r>
          </w:p>
          <w:p w14:paraId="78BBB8F1" w14:textId="15F21D7C" w:rsidR="0064740A" w:rsidRPr="0064740A" w:rsidRDefault="0064740A" w:rsidP="0064740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64740A">
              <w:rPr>
                <w:color w:val="212529"/>
                <w:sz w:val="28"/>
                <w:szCs w:val="28"/>
                <w:lang w:eastAsia="uk-UA"/>
              </w:rPr>
              <w:t>2.Невідповідність поданих документів вимогам законодавчих та інших нормативно-правових актів .</w:t>
            </w:r>
          </w:p>
          <w:p w14:paraId="053C540D" w14:textId="39116372" w:rsidR="00245CAA" w:rsidRPr="00614886" w:rsidRDefault="0064740A" w:rsidP="0064740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4740A">
              <w:rPr>
                <w:color w:val="212529"/>
                <w:sz w:val="28"/>
                <w:szCs w:val="28"/>
                <w:lang w:eastAsia="uk-UA"/>
              </w:rPr>
              <w:t>3.Невнесення плати або внесення її не в повному обсязі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3A90F063" w14:textId="104B6616" w:rsidR="0064740A" w:rsidRPr="0064740A" w:rsidRDefault="0064740A" w:rsidP="0064740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64740A">
              <w:rPr>
                <w:color w:val="212529"/>
                <w:sz w:val="28"/>
                <w:szCs w:val="28"/>
                <w:lang w:eastAsia="uk-UA"/>
              </w:rPr>
              <w:t>Протокол виправлення помилки</w:t>
            </w:r>
          </w:p>
          <w:p w14:paraId="6562DCBB" w14:textId="5F3B26E9" w:rsidR="0064740A" w:rsidRPr="0064740A" w:rsidRDefault="0064740A" w:rsidP="0064740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64740A">
              <w:rPr>
                <w:color w:val="212529"/>
                <w:sz w:val="28"/>
                <w:szCs w:val="28"/>
                <w:lang w:eastAsia="uk-UA"/>
              </w:rPr>
              <w:t>Повідомлення про виправлення помилки заінтересованим особам (у тому числі власників, користувачів земельних ділянок, а також третіх осіб, інтересів яких стосувалося виправлення помилок)</w:t>
            </w:r>
          </w:p>
          <w:p w14:paraId="1CBAD8D0" w14:textId="6015ADEE" w:rsidR="0064740A" w:rsidRPr="0064740A" w:rsidRDefault="0064740A" w:rsidP="0064740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64740A">
              <w:rPr>
                <w:color w:val="212529"/>
                <w:sz w:val="28"/>
                <w:szCs w:val="28"/>
                <w:lang w:eastAsia="uk-UA"/>
              </w:rPr>
              <w:t>Заміна документа, в якому виявлено помилку (витяг, довідку з Державного земельного кадастру, викопіювання з картографічних матеріалів Державного земельного кадастру) заявникові за його бажанням .</w:t>
            </w:r>
          </w:p>
          <w:p w14:paraId="2422151B" w14:textId="34981E70" w:rsidR="00245CAA" w:rsidRPr="00614886" w:rsidRDefault="0064740A" w:rsidP="0064740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4.</w:t>
            </w:r>
            <w:r w:rsidRPr="0064740A">
              <w:rPr>
                <w:color w:val="212529"/>
                <w:sz w:val="28"/>
                <w:szCs w:val="28"/>
                <w:lang w:eastAsia="uk-UA"/>
              </w:rPr>
              <w:t>Відмова у виправленні помилки 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B2EDD"/>
    <w:rsid w:val="00245CAA"/>
    <w:rsid w:val="00262A73"/>
    <w:rsid w:val="00317FC3"/>
    <w:rsid w:val="003D7EB3"/>
    <w:rsid w:val="005D2C7E"/>
    <w:rsid w:val="00614886"/>
    <w:rsid w:val="0064740A"/>
    <w:rsid w:val="006F530E"/>
    <w:rsid w:val="0087441B"/>
    <w:rsid w:val="00875240"/>
    <w:rsid w:val="009A0016"/>
    <w:rsid w:val="00A9439D"/>
    <w:rsid w:val="00AC5B5B"/>
    <w:rsid w:val="00BB6BC0"/>
    <w:rsid w:val="00BC676A"/>
    <w:rsid w:val="00BE0794"/>
    <w:rsid w:val="00D44714"/>
    <w:rsid w:val="00D449A3"/>
    <w:rsid w:val="00D544C9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hyperlink" Target="https://e.land.gov.ua/services" TargetMode="Externa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226-202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4764</Words>
  <Characters>2717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21</cp:revision>
  <cp:lastPrinted>2025-01-21T13:00:00Z</cp:lastPrinted>
  <dcterms:created xsi:type="dcterms:W3CDTF">2025-01-21T11:53:00Z</dcterms:created>
  <dcterms:modified xsi:type="dcterms:W3CDTF">2026-01-16T06:47:00Z</dcterms:modified>
</cp:coreProperties>
</file>