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3F92D" w14:textId="77777777" w:rsidR="00501369" w:rsidRPr="00501369" w:rsidRDefault="00501369" w:rsidP="00501369">
      <w:pPr>
        <w:jc w:val="center"/>
        <w:rPr>
          <w:rFonts w:ascii="Times New Roman" w:hAnsi="Times New Roman"/>
          <w:color w:val="000000"/>
          <w:sz w:val="28"/>
          <w:szCs w:val="28"/>
        </w:rPr>
      </w:pPr>
      <w:r>
        <w:rPr>
          <w:b/>
          <w:color w:val="000000"/>
          <w:sz w:val="28"/>
          <w:szCs w:val="28"/>
        </w:rPr>
        <w:t xml:space="preserve">                       </w:t>
      </w:r>
      <w:r w:rsidRPr="00501369">
        <w:rPr>
          <w:rFonts w:ascii="Times New Roman" w:hAnsi="Times New Roman"/>
          <w:b/>
          <w:color w:val="000000"/>
          <w:sz w:val="28"/>
          <w:szCs w:val="28"/>
        </w:rPr>
        <w:t>ЗАТВЕРДЖЕН</w:t>
      </w:r>
      <w:r w:rsidRPr="00501369">
        <w:rPr>
          <w:rFonts w:ascii="Times New Roman" w:hAnsi="Times New Roman"/>
          <w:color w:val="000000"/>
          <w:sz w:val="28"/>
          <w:szCs w:val="28"/>
        </w:rPr>
        <w:t>О</w:t>
      </w:r>
    </w:p>
    <w:p w14:paraId="378B0372" w14:textId="77777777" w:rsidR="00501369" w:rsidRPr="00501369" w:rsidRDefault="00501369" w:rsidP="00501369">
      <w:pPr>
        <w:jc w:val="center"/>
        <w:rPr>
          <w:rFonts w:ascii="Times New Roman" w:hAnsi="Times New Roman"/>
          <w:color w:val="000000"/>
          <w:sz w:val="28"/>
          <w:szCs w:val="28"/>
        </w:rPr>
      </w:pPr>
      <w:r w:rsidRPr="00501369">
        <w:rPr>
          <w:rFonts w:ascii="Times New Roman" w:hAnsi="Times New Roman"/>
          <w:color w:val="000000"/>
          <w:sz w:val="28"/>
          <w:szCs w:val="28"/>
        </w:rPr>
        <w:t xml:space="preserve">                                                              </w:t>
      </w:r>
      <w:proofErr w:type="spellStart"/>
      <w:proofErr w:type="gramStart"/>
      <w:r w:rsidRPr="00501369">
        <w:rPr>
          <w:rFonts w:ascii="Times New Roman" w:hAnsi="Times New Roman"/>
          <w:color w:val="000000"/>
          <w:sz w:val="28"/>
          <w:szCs w:val="28"/>
        </w:rPr>
        <w:t>Р</w:t>
      </w:r>
      <w:proofErr w:type="gramEnd"/>
      <w:r w:rsidRPr="00501369">
        <w:rPr>
          <w:rFonts w:ascii="Times New Roman" w:hAnsi="Times New Roman"/>
          <w:color w:val="000000"/>
          <w:sz w:val="28"/>
          <w:szCs w:val="28"/>
        </w:rPr>
        <w:t>ішенням</w:t>
      </w:r>
      <w:proofErr w:type="spellEnd"/>
      <w:r w:rsidRPr="00501369">
        <w:rPr>
          <w:rFonts w:ascii="Times New Roman" w:hAnsi="Times New Roman"/>
          <w:color w:val="000000"/>
          <w:sz w:val="28"/>
          <w:szCs w:val="28"/>
        </w:rPr>
        <w:t xml:space="preserve"> </w:t>
      </w:r>
      <w:proofErr w:type="spellStart"/>
      <w:r w:rsidRPr="00501369">
        <w:rPr>
          <w:rFonts w:ascii="Times New Roman" w:hAnsi="Times New Roman"/>
          <w:color w:val="000000"/>
          <w:sz w:val="28"/>
          <w:szCs w:val="28"/>
        </w:rPr>
        <w:t>сесії</w:t>
      </w:r>
      <w:proofErr w:type="spellEnd"/>
      <w:r w:rsidRPr="00501369">
        <w:rPr>
          <w:rFonts w:ascii="Times New Roman" w:hAnsi="Times New Roman"/>
          <w:color w:val="000000"/>
          <w:sz w:val="28"/>
          <w:szCs w:val="28"/>
        </w:rPr>
        <w:t xml:space="preserve"> </w:t>
      </w:r>
      <w:proofErr w:type="spellStart"/>
      <w:r w:rsidRPr="00501369">
        <w:rPr>
          <w:rFonts w:ascii="Times New Roman" w:hAnsi="Times New Roman"/>
          <w:color w:val="000000"/>
          <w:sz w:val="28"/>
          <w:szCs w:val="28"/>
        </w:rPr>
        <w:t>Рогатинської</w:t>
      </w:r>
      <w:proofErr w:type="spellEnd"/>
      <w:r w:rsidRPr="00501369">
        <w:rPr>
          <w:rFonts w:ascii="Times New Roman" w:hAnsi="Times New Roman"/>
          <w:color w:val="000000"/>
          <w:sz w:val="28"/>
          <w:szCs w:val="28"/>
        </w:rPr>
        <w:t xml:space="preserve"> </w:t>
      </w:r>
      <w:proofErr w:type="spellStart"/>
      <w:r w:rsidRPr="00501369">
        <w:rPr>
          <w:rFonts w:ascii="Times New Roman" w:hAnsi="Times New Roman"/>
          <w:color w:val="000000"/>
          <w:sz w:val="28"/>
          <w:szCs w:val="28"/>
        </w:rPr>
        <w:t>міської</w:t>
      </w:r>
      <w:proofErr w:type="spellEnd"/>
      <w:r w:rsidRPr="00501369">
        <w:rPr>
          <w:rFonts w:ascii="Times New Roman" w:hAnsi="Times New Roman"/>
          <w:color w:val="000000"/>
          <w:sz w:val="28"/>
          <w:szCs w:val="28"/>
        </w:rPr>
        <w:t xml:space="preserve"> ради</w:t>
      </w:r>
    </w:p>
    <w:p w14:paraId="6B100CEB" w14:textId="265B7F29" w:rsidR="00501369" w:rsidRPr="00501369" w:rsidRDefault="00501369" w:rsidP="00501369">
      <w:pPr>
        <w:overflowPunct w:val="0"/>
        <w:adjustRightInd w:val="0"/>
        <w:textAlignment w:val="baseline"/>
        <w:rPr>
          <w:rFonts w:ascii="Times New Roman" w:hAnsi="Times New Roman"/>
          <w:color w:val="000000"/>
          <w:sz w:val="28"/>
          <w:szCs w:val="28"/>
        </w:rPr>
      </w:pPr>
      <w:r w:rsidRPr="00501369">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sidRPr="00501369">
        <w:rPr>
          <w:rFonts w:ascii="Times New Roman" w:hAnsi="Times New Roman"/>
          <w:color w:val="000000"/>
          <w:sz w:val="28"/>
          <w:szCs w:val="28"/>
        </w:rPr>
        <w:t xml:space="preserve">      69 </w:t>
      </w:r>
      <w:proofErr w:type="spellStart"/>
      <w:r w:rsidRPr="00501369">
        <w:rPr>
          <w:rFonts w:ascii="Times New Roman" w:hAnsi="Times New Roman"/>
          <w:color w:val="000000"/>
          <w:sz w:val="28"/>
          <w:szCs w:val="28"/>
        </w:rPr>
        <w:t>сесія</w:t>
      </w:r>
      <w:proofErr w:type="spellEnd"/>
      <w:r w:rsidRPr="00501369">
        <w:rPr>
          <w:rFonts w:ascii="Times New Roman" w:hAnsi="Times New Roman"/>
          <w:color w:val="000000"/>
          <w:sz w:val="28"/>
          <w:szCs w:val="28"/>
        </w:rPr>
        <w:t xml:space="preserve"> </w:t>
      </w:r>
      <w:r w:rsidRPr="00501369">
        <w:rPr>
          <w:rFonts w:ascii="Times New Roman" w:eastAsia="Calibri" w:hAnsi="Times New Roman"/>
          <w:color w:val="000000"/>
          <w:sz w:val="28"/>
          <w:szCs w:val="28"/>
          <w:lang w:val="en-US"/>
        </w:rPr>
        <w:t>VIII</w:t>
      </w:r>
      <w:r w:rsidRPr="00501369">
        <w:rPr>
          <w:rFonts w:ascii="Times New Roman" w:eastAsia="Calibri" w:hAnsi="Times New Roman"/>
          <w:color w:val="000000"/>
          <w:sz w:val="28"/>
          <w:szCs w:val="28"/>
        </w:rPr>
        <w:t xml:space="preserve"> </w:t>
      </w:r>
      <w:proofErr w:type="spellStart"/>
      <w:r w:rsidRPr="00501369">
        <w:rPr>
          <w:rFonts w:ascii="Times New Roman" w:eastAsia="Calibri" w:hAnsi="Times New Roman"/>
          <w:color w:val="000000"/>
          <w:sz w:val="28"/>
          <w:szCs w:val="28"/>
        </w:rPr>
        <w:t>скликання</w:t>
      </w:r>
      <w:proofErr w:type="spellEnd"/>
      <w:r w:rsidRPr="00501369">
        <w:rPr>
          <w:rFonts w:ascii="Times New Roman" w:eastAsia="Calibri" w:hAnsi="Times New Roman"/>
          <w:color w:val="000000"/>
          <w:sz w:val="28"/>
          <w:szCs w:val="28"/>
        </w:rPr>
        <w:t xml:space="preserve"> </w:t>
      </w:r>
      <w:proofErr w:type="spellStart"/>
      <w:r w:rsidR="008D5333">
        <w:rPr>
          <w:rFonts w:ascii="Times New Roman" w:hAnsi="Times New Roman"/>
          <w:color w:val="000000"/>
          <w:sz w:val="28"/>
          <w:szCs w:val="28"/>
        </w:rPr>
        <w:t>від</w:t>
      </w:r>
      <w:proofErr w:type="spellEnd"/>
      <w:r w:rsidR="008D5333">
        <w:rPr>
          <w:rFonts w:ascii="Times New Roman" w:hAnsi="Times New Roman"/>
          <w:color w:val="000000"/>
          <w:sz w:val="28"/>
          <w:szCs w:val="28"/>
        </w:rPr>
        <w:t xml:space="preserve"> </w:t>
      </w:r>
      <w:r w:rsidR="008D5333">
        <w:rPr>
          <w:rFonts w:ascii="Times New Roman" w:hAnsi="Times New Roman"/>
          <w:color w:val="000000"/>
          <w:sz w:val="28"/>
          <w:szCs w:val="28"/>
          <w:lang w:val="uk-UA"/>
        </w:rPr>
        <w:t>29</w:t>
      </w:r>
      <w:bookmarkStart w:id="0" w:name="_GoBack"/>
      <w:bookmarkEnd w:id="0"/>
      <w:r w:rsidRPr="00501369">
        <w:rPr>
          <w:rFonts w:ascii="Times New Roman" w:hAnsi="Times New Roman"/>
          <w:color w:val="000000"/>
          <w:sz w:val="28"/>
          <w:szCs w:val="28"/>
        </w:rPr>
        <w:t>.01.2026</w:t>
      </w:r>
    </w:p>
    <w:p w14:paraId="55482D98" w14:textId="60C6B792" w:rsidR="0088106E" w:rsidRPr="00617D33" w:rsidRDefault="00D54D93" w:rsidP="00D54D93">
      <w:pPr>
        <w:ind w:left="6379"/>
        <w:rPr>
          <w:rFonts w:ascii="Times New Roman" w:hAnsi="Times New Roman"/>
          <w:b/>
          <w:sz w:val="28"/>
          <w:szCs w:val="28"/>
          <w:lang w:val="uk-UA"/>
        </w:rPr>
      </w:pPr>
      <w:r>
        <w:rPr>
          <w:rFonts w:ascii="Times New Roman" w:hAnsi="Times New Roman"/>
          <w:color w:val="000000" w:themeColor="text1"/>
          <w:sz w:val="28"/>
          <w:szCs w:val="28"/>
          <w:lang w:val="uk-UA" w:eastAsia="uk-UA"/>
        </w:rPr>
        <w:t xml:space="preserve"> </w:t>
      </w:r>
    </w:p>
    <w:p w14:paraId="4D09FDE1" w14:textId="77777777" w:rsidR="009B1A3B" w:rsidRPr="00617D33" w:rsidRDefault="009B1A3B" w:rsidP="005151DD">
      <w:pPr>
        <w:jc w:val="center"/>
        <w:rPr>
          <w:rFonts w:ascii="Times New Roman" w:hAnsi="Times New Roman"/>
          <w:b/>
          <w:sz w:val="28"/>
          <w:szCs w:val="28"/>
          <w:lang w:val="uk-UA"/>
        </w:rPr>
      </w:pPr>
      <w:r w:rsidRPr="00617D33">
        <w:rPr>
          <w:rFonts w:ascii="Times New Roman" w:hAnsi="Times New Roman"/>
          <w:b/>
          <w:sz w:val="28"/>
          <w:szCs w:val="28"/>
          <w:lang w:val="uk-UA"/>
        </w:rPr>
        <w:t>ІНФОРМАЦІЙНА КАРТКА АДМІНІСТРАТИВНОЇ ПОСЛУГИ</w:t>
      </w:r>
    </w:p>
    <w:p w14:paraId="135D7C87" w14:textId="77777777" w:rsidR="002D3CAA" w:rsidRPr="00617D33" w:rsidRDefault="009B1A3B" w:rsidP="005151DD">
      <w:pPr>
        <w:jc w:val="center"/>
        <w:rPr>
          <w:rFonts w:ascii="Times New Roman" w:hAnsi="Times New Roman"/>
          <w:sz w:val="28"/>
          <w:szCs w:val="28"/>
          <w:u w:val="single"/>
          <w:lang w:val="uk-UA"/>
        </w:rPr>
      </w:pPr>
      <w:r w:rsidRPr="00617D33">
        <w:rPr>
          <w:rFonts w:ascii="Times New Roman" w:hAnsi="Times New Roman"/>
          <w:b/>
          <w:sz w:val="28"/>
          <w:szCs w:val="28"/>
          <w:u w:val="single"/>
          <w:lang w:val="uk-UA"/>
        </w:rPr>
        <w:t>0</w:t>
      </w:r>
      <w:r w:rsidR="00D05215" w:rsidRPr="00617D33">
        <w:rPr>
          <w:rFonts w:ascii="Times New Roman" w:hAnsi="Times New Roman"/>
          <w:b/>
          <w:sz w:val="28"/>
          <w:szCs w:val="28"/>
          <w:u w:val="single"/>
          <w:lang w:val="uk-UA"/>
        </w:rPr>
        <w:t>1</w:t>
      </w:r>
      <w:r w:rsidR="009B313B" w:rsidRPr="00617D33">
        <w:rPr>
          <w:rFonts w:ascii="Times New Roman" w:hAnsi="Times New Roman"/>
          <w:b/>
          <w:sz w:val="28"/>
          <w:szCs w:val="28"/>
          <w:u w:val="single"/>
          <w:lang w:val="uk-UA"/>
        </w:rPr>
        <w:t>208</w:t>
      </w:r>
    </w:p>
    <w:p w14:paraId="77F1D355" w14:textId="77777777" w:rsidR="002C017B" w:rsidRDefault="002C017B" w:rsidP="005151DD">
      <w:pPr>
        <w:jc w:val="center"/>
        <w:rPr>
          <w:rFonts w:ascii="Times New Roman" w:hAnsi="Times New Roman"/>
          <w:b/>
          <w:sz w:val="28"/>
          <w:szCs w:val="28"/>
          <w:u w:val="single"/>
          <w:lang w:val="uk-UA"/>
        </w:rPr>
      </w:pPr>
      <w:r w:rsidRPr="002C017B">
        <w:rPr>
          <w:rFonts w:ascii="Times New Roman" w:hAnsi="Times New Roman"/>
          <w:b/>
          <w:sz w:val="28"/>
          <w:szCs w:val="28"/>
          <w:u w:val="single"/>
          <w:lang w:val="uk-UA"/>
        </w:rPr>
        <w:t xml:space="preserve">Внесення до Реєстру будівельної діяльності інформації, </w:t>
      </w:r>
    </w:p>
    <w:p w14:paraId="65B6270D" w14:textId="77777777" w:rsidR="002C017B" w:rsidRDefault="002C017B" w:rsidP="005151DD">
      <w:pPr>
        <w:jc w:val="center"/>
        <w:rPr>
          <w:rFonts w:ascii="Times New Roman" w:hAnsi="Times New Roman"/>
          <w:b/>
          <w:sz w:val="28"/>
          <w:szCs w:val="28"/>
          <w:u w:val="single"/>
          <w:lang w:val="uk-UA"/>
        </w:rPr>
      </w:pPr>
      <w:r w:rsidRPr="002C017B">
        <w:rPr>
          <w:rFonts w:ascii="Times New Roman" w:hAnsi="Times New Roman"/>
          <w:b/>
          <w:sz w:val="28"/>
          <w:szCs w:val="28"/>
          <w:u w:val="single"/>
          <w:lang w:val="uk-UA"/>
        </w:rPr>
        <w:t xml:space="preserve">зазначеної у повідомленні про початок виконання будівельних робіт </w:t>
      </w:r>
    </w:p>
    <w:p w14:paraId="4771EE10" w14:textId="46F2AC08" w:rsidR="002C017B" w:rsidRPr="00617D33" w:rsidRDefault="002C017B" w:rsidP="005151DD">
      <w:pPr>
        <w:jc w:val="center"/>
        <w:rPr>
          <w:rFonts w:ascii="Times New Roman" w:hAnsi="Times New Roman"/>
          <w:b/>
          <w:sz w:val="28"/>
          <w:szCs w:val="28"/>
          <w:lang w:val="uk-UA"/>
        </w:rPr>
      </w:pPr>
      <w:r w:rsidRPr="002C017B">
        <w:rPr>
          <w:rFonts w:ascii="Times New Roman" w:hAnsi="Times New Roman"/>
          <w:b/>
          <w:sz w:val="28"/>
          <w:szCs w:val="28"/>
          <w:u w:val="single"/>
          <w:lang w:val="uk-UA"/>
        </w:rPr>
        <w:t>на об’єктах з незначними наслідками (СС1)</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3482"/>
        <w:gridCol w:w="5877"/>
      </w:tblGrid>
      <w:tr w:rsidR="000E760B" w:rsidRPr="001236C9" w14:paraId="228BC4B7" w14:textId="77777777" w:rsidTr="00FE2188">
        <w:trPr>
          <w:trHeight w:val="537"/>
        </w:trPr>
        <w:tc>
          <w:tcPr>
            <w:tcW w:w="9925" w:type="dxa"/>
            <w:gridSpan w:val="3"/>
          </w:tcPr>
          <w:p w14:paraId="2FE5EB97" w14:textId="537CAD58" w:rsidR="00C83615" w:rsidRPr="001236C9" w:rsidRDefault="000E760B" w:rsidP="00C7245A">
            <w:pPr>
              <w:jc w:val="center"/>
              <w:rPr>
                <w:rFonts w:ascii="Times New Roman" w:hAnsi="Times New Roman"/>
                <w:b/>
                <w:sz w:val="28"/>
                <w:szCs w:val="28"/>
                <w:lang w:val="uk-UA"/>
              </w:rPr>
            </w:pPr>
            <w:r w:rsidRPr="001236C9">
              <w:rPr>
                <w:rFonts w:ascii="Times New Roman" w:hAnsi="Times New Roman"/>
                <w:b/>
                <w:sz w:val="28"/>
                <w:szCs w:val="28"/>
                <w:lang w:val="uk-UA"/>
              </w:rPr>
              <w:t xml:space="preserve">Інформація про </w:t>
            </w:r>
            <w:r w:rsidR="003D434F" w:rsidRPr="001236C9">
              <w:rPr>
                <w:rFonts w:ascii="Times New Roman" w:hAnsi="Times New Roman"/>
                <w:b/>
                <w:sz w:val="28"/>
                <w:szCs w:val="28"/>
                <w:lang w:val="uk-UA"/>
              </w:rPr>
              <w:t>Ц</w:t>
            </w:r>
            <w:r w:rsidRPr="001236C9">
              <w:rPr>
                <w:rFonts w:ascii="Times New Roman" w:hAnsi="Times New Roman"/>
                <w:b/>
                <w:sz w:val="28"/>
                <w:szCs w:val="28"/>
                <w:lang w:val="uk-UA"/>
              </w:rPr>
              <w:t>ентр надання адміністративної послуги</w:t>
            </w:r>
          </w:p>
        </w:tc>
      </w:tr>
      <w:tr w:rsidR="000E760B" w:rsidRPr="001236C9" w14:paraId="186C17B4" w14:textId="77777777" w:rsidTr="001236C9">
        <w:trPr>
          <w:trHeight w:val="604"/>
        </w:trPr>
        <w:tc>
          <w:tcPr>
            <w:tcW w:w="516" w:type="dxa"/>
          </w:tcPr>
          <w:p w14:paraId="6706778C" w14:textId="77777777" w:rsidR="000E760B" w:rsidRPr="001236C9" w:rsidRDefault="000E760B" w:rsidP="009B1A3B">
            <w:pPr>
              <w:rPr>
                <w:rFonts w:ascii="Times New Roman" w:hAnsi="Times New Roman"/>
                <w:sz w:val="28"/>
                <w:szCs w:val="28"/>
                <w:lang w:val="uk-UA"/>
              </w:rPr>
            </w:pPr>
            <w:r w:rsidRPr="001236C9">
              <w:rPr>
                <w:rFonts w:ascii="Times New Roman" w:hAnsi="Times New Roman"/>
                <w:sz w:val="28"/>
                <w:szCs w:val="28"/>
                <w:lang w:val="uk-UA"/>
              </w:rPr>
              <w:t xml:space="preserve"> 1.</w:t>
            </w:r>
          </w:p>
        </w:tc>
        <w:tc>
          <w:tcPr>
            <w:tcW w:w="3532" w:type="dxa"/>
          </w:tcPr>
          <w:p w14:paraId="7E25123E" w14:textId="77777777" w:rsidR="000E760B" w:rsidRPr="001236C9" w:rsidRDefault="000E760B" w:rsidP="000E760B">
            <w:pPr>
              <w:rPr>
                <w:rFonts w:ascii="Times New Roman" w:hAnsi="Times New Roman"/>
                <w:sz w:val="28"/>
                <w:szCs w:val="28"/>
                <w:lang w:val="uk-UA"/>
              </w:rPr>
            </w:pPr>
            <w:r w:rsidRPr="001236C9">
              <w:rPr>
                <w:rFonts w:ascii="Times New Roman" w:hAnsi="Times New Roman"/>
                <w:sz w:val="28"/>
                <w:szCs w:val="28"/>
                <w:lang w:val="uk-UA"/>
              </w:rPr>
              <w:t>Місцезнаходження ЦНАП:</w:t>
            </w:r>
          </w:p>
        </w:tc>
        <w:tc>
          <w:tcPr>
            <w:tcW w:w="5877" w:type="dxa"/>
          </w:tcPr>
          <w:p w14:paraId="6F39D34D" w14:textId="7379DD1E" w:rsidR="000E760B" w:rsidRPr="001236C9" w:rsidRDefault="00C7245A" w:rsidP="000E760B">
            <w:pPr>
              <w:rPr>
                <w:rFonts w:ascii="Times New Roman" w:hAnsi="Times New Roman"/>
                <w:sz w:val="28"/>
                <w:szCs w:val="28"/>
                <w:lang w:val="uk-UA"/>
              </w:rPr>
            </w:pPr>
            <w:proofErr w:type="spellStart"/>
            <w:r w:rsidRPr="001236C9">
              <w:rPr>
                <w:rFonts w:ascii="Times New Roman" w:hAnsi="Times New Roman"/>
                <w:sz w:val="28"/>
                <w:szCs w:val="28"/>
                <w:lang w:val="uk-UA"/>
              </w:rPr>
              <w:t>м.Рогатин</w:t>
            </w:r>
            <w:proofErr w:type="spellEnd"/>
            <w:r w:rsidRPr="001236C9">
              <w:rPr>
                <w:rFonts w:ascii="Times New Roman" w:hAnsi="Times New Roman"/>
                <w:sz w:val="28"/>
                <w:szCs w:val="28"/>
                <w:lang w:val="uk-UA"/>
              </w:rPr>
              <w:t>, вулиця Галицька,40</w:t>
            </w:r>
          </w:p>
        </w:tc>
      </w:tr>
      <w:tr w:rsidR="002C0E76" w:rsidRPr="001236C9" w14:paraId="1587FAC2" w14:textId="77777777" w:rsidTr="001236C9">
        <w:trPr>
          <w:trHeight w:val="1035"/>
        </w:trPr>
        <w:tc>
          <w:tcPr>
            <w:tcW w:w="516" w:type="dxa"/>
          </w:tcPr>
          <w:p w14:paraId="05D60912" w14:textId="77777777" w:rsidR="002C0E76" w:rsidRPr="001236C9" w:rsidRDefault="002C0E76" w:rsidP="002C0E76">
            <w:pPr>
              <w:rPr>
                <w:rFonts w:ascii="Times New Roman" w:hAnsi="Times New Roman"/>
                <w:sz w:val="28"/>
                <w:szCs w:val="28"/>
                <w:lang w:val="uk-UA"/>
              </w:rPr>
            </w:pPr>
            <w:r w:rsidRPr="001236C9">
              <w:rPr>
                <w:rFonts w:ascii="Times New Roman" w:hAnsi="Times New Roman"/>
                <w:sz w:val="28"/>
                <w:szCs w:val="28"/>
                <w:lang w:val="uk-UA"/>
              </w:rPr>
              <w:t xml:space="preserve"> 2.</w:t>
            </w:r>
          </w:p>
        </w:tc>
        <w:tc>
          <w:tcPr>
            <w:tcW w:w="3532" w:type="dxa"/>
          </w:tcPr>
          <w:p w14:paraId="7F269F3F" w14:textId="2B570602" w:rsidR="002C0E76" w:rsidRPr="001236C9" w:rsidRDefault="002C0E76" w:rsidP="002C0E76">
            <w:pPr>
              <w:rPr>
                <w:rFonts w:ascii="Times New Roman" w:hAnsi="Times New Roman"/>
                <w:sz w:val="28"/>
                <w:szCs w:val="28"/>
                <w:lang w:val="uk-UA"/>
              </w:rPr>
            </w:pPr>
            <w:r w:rsidRPr="001236C9">
              <w:rPr>
                <w:rFonts w:ascii="Times New Roman" w:hAnsi="Times New Roman"/>
                <w:sz w:val="28"/>
                <w:szCs w:val="28"/>
                <w:lang w:val="uk-UA"/>
              </w:rPr>
              <w:t>Інформація щодо режиму роботи ЦНАП</w:t>
            </w:r>
            <w:r w:rsidR="00523704" w:rsidRPr="001236C9">
              <w:rPr>
                <w:rFonts w:ascii="Times New Roman" w:hAnsi="Times New Roman"/>
                <w:sz w:val="28"/>
                <w:szCs w:val="28"/>
                <w:lang w:val="uk-UA"/>
              </w:rPr>
              <w:t xml:space="preserve"> ( час прийому суб’єктів звернень)</w:t>
            </w:r>
          </w:p>
        </w:tc>
        <w:tc>
          <w:tcPr>
            <w:tcW w:w="5877" w:type="dxa"/>
            <w:vAlign w:val="center"/>
          </w:tcPr>
          <w:p w14:paraId="38E2DBC8"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Понеділок</w:t>
            </w:r>
            <w:proofErr w:type="spellEnd"/>
            <w:r w:rsidRPr="001236C9">
              <w:rPr>
                <w:rFonts w:ascii="Times New Roman" w:hAnsi="Times New Roman"/>
                <w:sz w:val="28"/>
                <w:szCs w:val="28"/>
              </w:rPr>
              <w:t xml:space="preserve"> з 08.30-до 16.00</w:t>
            </w:r>
          </w:p>
          <w:p w14:paraId="72165D12"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Вівторок</w:t>
            </w:r>
            <w:proofErr w:type="spellEnd"/>
            <w:r w:rsidRPr="001236C9">
              <w:rPr>
                <w:rFonts w:ascii="Times New Roman" w:hAnsi="Times New Roman"/>
                <w:sz w:val="28"/>
                <w:szCs w:val="28"/>
              </w:rPr>
              <w:t xml:space="preserve">    з 08.30 до 16.00</w:t>
            </w:r>
          </w:p>
          <w:p w14:paraId="5EFD7E70" w14:textId="77777777" w:rsidR="00C7245A" w:rsidRPr="001236C9" w:rsidRDefault="00C7245A" w:rsidP="00C7245A">
            <w:pPr>
              <w:rPr>
                <w:rFonts w:ascii="Times New Roman" w:hAnsi="Times New Roman"/>
                <w:sz w:val="28"/>
                <w:szCs w:val="28"/>
              </w:rPr>
            </w:pPr>
            <w:r w:rsidRPr="001236C9">
              <w:rPr>
                <w:rFonts w:ascii="Times New Roman" w:hAnsi="Times New Roman"/>
                <w:sz w:val="28"/>
                <w:szCs w:val="28"/>
              </w:rPr>
              <w:t>Середа       з 08.30 до 20.00</w:t>
            </w:r>
          </w:p>
          <w:p w14:paraId="3DE8751D"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Четветр</w:t>
            </w:r>
            <w:proofErr w:type="spellEnd"/>
            <w:r w:rsidRPr="001236C9">
              <w:rPr>
                <w:rFonts w:ascii="Times New Roman" w:hAnsi="Times New Roman"/>
                <w:sz w:val="28"/>
                <w:szCs w:val="28"/>
              </w:rPr>
              <w:t xml:space="preserve">       з 08.30 до 16.00</w:t>
            </w:r>
          </w:p>
          <w:p w14:paraId="19E1BEFE"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П’ятниця</w:t>
            </w:r>
            <w:proofErr w:type="spellEnd"/>
            <w:r w:rsidRPr="001236C9">
              <w:rPr>
                <w:rFonts w:ascii="Times New Roman" w:hAnsi="Times New Roman"/>
                <w:sz w:val="28"/>
                <w:szCs w:val="28"/>
              </w:rPr>
              <w:t xml:space="preserve">   з 08.30 до 15.30</w:t>
            </w:r>
          </w:p>
          <w:p w14:paraId="0468C781"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Субота</w:t>
            </w:r>
            <w:proofErr w:type="spellEnd"/>
            <w:r w:rsidRPr="001236C9">
              <w:rPr>
                <w:rFonts w:ascii="Times New Roman" w:hAnsi="Times New Roman"/>
                <w:sz w:val="28"/>
                <w:szCs w:val="28"/>
              </w:rPr>
              <w:t xml:space="preserve">       з 09.00 до 15.00</w:t>
            </w:r>
          </w:p>
          <w:p w14:paraId="42BA604D" w14:textId="77777777" w:rsidR="00C7245A" w:rsidRPr="001236C9" w:rsidRDefault="00C7245A" w:rsidP="00C7245A">
            <w:pPr>
              <w:rPr>
                <w:rFonts w:ascii="Times New Roman" w:hAnsi="Times New Roman"/>
                <w:sz w:val="28"/>
                <w:szCs w:val="28"/>
              </w:rPr>
            </w:pPr>
            <w:proofErr w:type="spellStart"/>
            <w:r w:rsidRPr="001236C9">
              <w:rPr>
                <w:rFonts w:ascii="Times New Roman" w:hAnsi="Times New Roman"/>
                <w:sz w:val="28"/>
                <w:szCs w:val="28"/>
              </w:rPr>
              <w:t>неділя</w:t>
            </w:r>
            <w:proofErr w:type="spellEnd"/>
            <w:r w:rsidRPr="001236C9">
              <w:rPr>
                <w:rFonts w:ascii="Times New Roman" w:hAnsi="Times New Roman"/>
                <w:sz w:val="28"/>
                <w:szCs w:val="28"/>
              </w:rPr>
              <w:t xml:space="preserve"> – </w:t>
            </w:r>
            <w:proofErr w:type="spellStart"/>
            <w:r w:rsidRPr="001236C9">
              <w:rPr>
                <w:rFonts w:ascii="Times New Roman" w:hAnsi="Times New Roman"/>
                <w:sz w:val="28"/>
                <w:szCs w:val="28"/>
              </w:rPr>
              <w:t>вихідний</w:t>
            </w:r>
            <w:proofErr w:type="spellEnd"/>
          </w:p>
          <w:p w14:paraId="030D4BE8" w14:textId="77777777" w:rsidR="00C7245A" w:rsidRPr="001236C9" w:rsidRDefault="00C7245A" w:rsidP="00C7245A">
            <w:pPr>
              <w:rPr>
                <w:rFonts w:ascii="Times New Roman" w:hAnsi="Times New Roman"/>
                <w:sz w:val="28"/>
                <w:szCs w:val="28"/>
              </w:rPr>
            </w:pPr>
            <w:proofErr w:type="gramStart"/>
            <w:r w:rsidRPr="001236C9">
              <w:rPr>
                <w:rFonts w:ascii="Times New Roman" w:hAnsi="Times New Roman"/>
                <w:sz w:val="28"/>
                <w:szCs w:val="28"/>
              </w:rPr>
              <w:t>Без перерви</w:t>
            </w:r>
            <w:proofErr w:type="gramEnd"/>
            <w:r w:rsidRPr="001236C9">
              <w:rPr>
                <w:rFonts w:ascii="Times New Roman" w:hAnsi="Times New Roman"/>
                <w:sz w:val="28"/>
                <w:szCs w:val="28"/>
              </w:rPr>
              <w:t xml:space="preserve"> на </w:t>
            </w:r>
            <w:proofErr w:type="spellStart"/>
            <w:r w:rsidRPr="001236C9">
              <w:rPr>
                <w:rFonts w:ascii="Times New Roman" w:hAnsi="Times New Roman"/>
                <w:sz w:val="28"/>
                <w:szCs w:val="28"/>
              </w:rPr>
              <w:t>обід</w:t>
            </w:r>
            <w:proofErr w:type="spellEnd"/>
            <w:r w:rsidRPr="001236C9">
              <w:rPr>
                <w:rFonts w:ascii="Times New Roman" w:hAnsi="Times New Roman"/>
                <w:sz w:val="28"/>
                <w:szCs w:val="28"/>
              </w:rPr>
              <w:t>.</w:t>
            </w:r>
          </w:p>
          <w:p w14:paraId="3025C645" w14:textId="77777777" w:rsidR="00C7245A" w:rsidRPr="001236C9" w:rsidRDefault="00C7245A" w:rsidP="00C7245A">
            <w:pPr>
              <w:rPr>
                <w:rFonts w:ascii="Times New Roman" w:hAnsi="Times New Roman"/>
                <w:sz w:val="28"/>
                <w:szCs w:val="28"/>
              </w:rPr>
            </w:pPr>
            <w:r w:rsidRPr="001236C9">
              <w:rPr>
                <w:rFonts w:ascii="Times New Roman" w:hAnsi="Times New Roman"/>
                <w:i/>
                <w:sz w:val="28"/>
                <w:szCs w:val="28"/>
              </w:rPr>
              <w:t>Середа</w:t>
            </w:r>
            <w:r w:rsidRPr="001236C9">
              <w:rPr>
                <w:rFonts w:ascii="Times New Roman" w:hAnsi="Times New Roman"/>
                <w:sz w:val="28"/>
                <w:szCs w:val="28"/>
              </w:rPr>
              <w:t xml:space="preserve">: </w:t>
            </w:r>
            <w:proofErr w:type="spellStart"/>
            <w:r w:rsidRPr="001236C9">
              <w:rPr>
                <w:rFonts w:ascii="Times New Roman" w:hAnsi="Times New Roman"/>
                <w:sz w:val="28"/>
                <w:szCs w:val="28"/>
              </w:rPr>
              <w:t>прийом</w:t>
            </w:r>
            <w:proofErr w:type="spellEnd"/>
            <w:r w:rsidRPr="001236C9">
              <w:rPr>
                <w:rFonts w:ascii="Times New Roman" w:hAnsi="Times New Roman"/>
                <w:sz w:val="28"/>
                <w:szCs w:val="28"/>
              </w:rPr>
              <w:t xml:space="preserve"> з 16.00 до 20.00 год за </w:t>
            </w:r>
            <w:proofErr w:type="spellStart"/>
            <w:r w:rsidRPr="001236C9">
              <w:rPr>
                <w:rFonts w:ascii="Times New Roman" w:hAnsi="Times New Roman"/>
                <w:sz w:val="28"/>
                <w:szCs w:val="28"/>
              </w:rPr>
              <w:t>попереднім</w:t>
            </w:r>
            <w:proofErr w:type="spellEnd"/>
            <w:r w:rsidRPr="001236C9">
              <w:rPr>
                <w:rFonts w:ascii="Times New Roman" w:hAnsi="Times New Roman"/>
                <w:sz w:val="28"/>
                <w:szCs w:val="28"/>
              </w:rPr>
              <w:t xml:space="preserve"> </w:t>
            </w:r>
            <w:proofErr w:type="spellStart"/>
            <w:r w:rsidRPr="001236C9">
              <w:rPr>
                <w:rFonts w:ascii="Times New Roman" w:hAnsi="Times New Roman"/>
                <w:sz w:val="28"/>
                <w:szCs w:val="28"/>
              </w:rPr>
              <w:t>записом</w:t>
            </w:r>
            <w:proofErr w:type="spellEnd"/>
            <w:r w:rsidRPr="001236C9">
              <w:rPr>
                <w:rFonts w:ascii="Times New Roman" w:hAnsi="Times New Roman"/>
                <w:sz w:val="28"/>
                <w:szCs w:val="28"/>
              </w:rPr>
              <w:t xml:space="preserve"> по телефону 0971755620</w:t>
            </w:r>
          </w:p>
          <w:p w14:paraId="570C7F99" w14:textId="34340762" w:rsidR="003D434F" w:rsidRPr="001236C9" w:rsidRDefault="00C7245A" w:rsidP="00523704">
            <w:pPr>
              <w:spacing w:line="256" w:lineRule="auto"/>
              <w:rPr>
                <w:rFonts w:ascii="Times New Roman" w:hAnsi="Times New Roman"/>
                <w:sz w:val="28"/>
                <w:szCs w:val="28"/>
                <w:lang w:val="uk-UA"/>
              </w:rPr>
            </w:pPr>
            <w:proofErr w:type="spellStart"/>
            <w:r w:rsidRPr="001236C9">
              <w:rPr>
                <w:rFonts w:ascii="Times New Roman" w:hAnsi="Times New Roman"/>
                <w:i/>
                <w:sz w:val="28"/>
                <w:szCs w:val="28"/>
              </w:rPr>
              <w:t>Субота</w:t>
            </w:r>
            <w:proofErr w:type="spellEnd"/>
            <w:r w:rsidRPr="001236C9">
              <w:rPr>
                <w:rFonts w:ascii="Times New Roman" w:hAnsi="Times New Roman"/>
                <w:i/>
                <w:sz w:val="28"/>
                <w:szCs w:val="28"/>
              </w:rPr>
              <w:t xml:space="preserve">: </w:t>
            </w:r>
            <w:proofErr w:type="spellStart"/>
            <w:r w:rsidRPr="001236C9">
              <w:rPr>
                <w:rFonts w:ascii="Times New Roman" w:hAnsi="Times New Roman"/>
                <w:sz w:val="28"/>
                <w:szCs w:val="28"/>
              </w:rPr>
              <w:t>прийом</w:t>
            </w:r>
            <w:proofErr w:type="spellEnd"/>
            <w:r w:rsidRPr="001236C9">
              <w:rPr>
                <w:rFonts w:ascii="Times New Roman" w:hAnsi="Times New Roman"/>
                <w:sz w:val="28"/>
                <w:szCs w:val="28"/>
              </w:rPr>
              <w:t xml:space="preserve"> з 09.00 до 15.00 год за </w:t>
            </w:r>
            <w:proofErr w:type="spellStart"/>
            <w:r w:rsidRPr="001236C9">
              <w:rPr>
                <w:rFonts w:ascii="Times New Roman" w:hAnsi="Times New Roman"/>
                <w:sz w:val="28"/>
                <w:szCs w:val="28"/>
              </w:rPr>
              <w:t>попереднім</w:t>
            </w:r>
            <w:proofErr w:type="spellEnd"/>
            <w:r w:rsidRPr="001236C9">
              <w:rPr>
                <w:rFonts w:ascii="Times New Roman" w:hAnsi="Times New Roman"/>
                <w:sz w:val="28"/>
                <w:szCs w:val="28"/>
              </w:rPr>
              <w:t xml:space="preserve"> </w:t>
            </w:r>
            <w:proofErr w:type="spellStart"/>
            <w:r w:rsidRPr="001236C9">
              <w:rPr>
                <w:rFonts w:ascii="Times New Roman" w:hAnsi="Times New Roman"/>
                <w:sz w:val="28"/>
                <w:szCs w:val="28"/>
              </w:rPr>
              <w:t>записом</w:t>
            </w:r>
            <w:proofErr w:type="spellEnd"/>
            <w:r w:rsidRPr="001236C9">
              <w:rPr>
                <w:rFonts w:ascii="Times New Roman" w:hAnsi="Times New Roman"/>
                <w:sz w:val="28"/>
                <w:szCs w:val="28"/>
              </w:rPr>
              <w:t xml:space="preserve">  по телефону 0971755620</w:t>
            </w:r>
          </w:p>
        </w:tc>
      </w:tr>
      <w:tr w:rsidR="00C7245A" w:rsidRPr="001236C9" w14:paraId="23CDF742" w14:textId="77777777" w:rsidTr="001236C9">
        <w:trPr>
          <w:trHeight w:val="698"/>
        </w:trPr>
        <w:tc>
          <w:tcPr>
            <w:tcW w:w="516" w:type="dxa"/>
          </w:tcPr>
          <w:p w14:paraId="1CABA6B7" w14:textId="77777777" w:rsidR="00C7245A" w:rsidRPr="001236C9" w:rsidRDefault="00C7245A" w:rsidP="00C7245A">
            <w:pPr>
              <w:rPr>
                <w:rFonts w:ascii="Times New Roman" w:hAnsi="Times New Roman"/>
                <w:sz w:val="28"/>
                <w:szCs w:val="28"/>
                <w:lang w:val="uk-UA"/>
              </w:rPr>
            </w:pPr>
            <w:r w:rsidRPr="001236C9">
              <w:rPr>
                <w:rFonts w:ascii="Times New Roman" w:hAnsi="Times New Roman"/>
                <w:sz w:val="28"/>
                <w:szCs w:val="28"/>
                <w:lang w:val="uk-UA"/>
              </w:rPr>
              <w:t xml:space="preserve"> 3.</w:t>
            </w:r>
          </w:p>
        </w:tc>
        <w:tc>
          <w:tcPr>
            <w:tcW w:w="3532" w:type="dxa"/>
          </w:tcPr>
          <w:p w14:paraId="06F97BEB" w14:textId="33BAF64E" w:rsidR="00C7245A" w:rsidRPr="001236C9" w:rsidRDefault="00C7245A" w:rsidP="00C7245A">
            <w:pPr>
              <w:rPr>
                <w:rFonts w:ascii="Times New Roman" w:hAnsi="Times New Roman"/>
                <w:sz w:val="28"/>
                <w:szCs w:val="28"/>
                <w:lang w:val="uk-UA"/>
              </w:rPr>
            </w:pPr>
            <w:r w:rsidRPr="001236C9">
              <w:rPr>
                <w:rFonts w:ascii="Times New Roman" w:hAnsi="Times New Roman"/>
                <w:sz w:val="28"/>
                <w:szCs w:val="28"/>
                <w:lang w:val="uk-UA"/>
              </w:rPr>
              <w:t>Телефон/факс (довідки), адреса електронної пошти ЦНАП</w:t>
            </w:r>
          </w:p>
        </w:tc>
        <w:tc>
          <w:tcPr>
            <w:tcW w:w="5877" w:type="dxa"/>
          </w:tcPr>
          <w:p w14:paraId="6E253F4B" w14:textId="20CB2D52" w:rsidR="00C7245A" w:rsidRPr="001236C9" w:rsidRDefault="00C7245A" w:rsidP="00C7245A">
            <w:pPr>
              <w:rPr>
                <w:rFonts w:ascii="Times New Roman" w:hAnsi="Times New Roman"/>
                <w:sz w:val="28"/>
                <w:szCs w:val="28"/>
              </w:rPr>
            </w:pPr>
            <w:r w:rsidRPr="001236C9">
              <w:rPr>
                <w:rFonts w:ascii="Times New Roman" w:hAnsi="Times New Roman"/>
                <w:sz w:val="28"/>
                <w:szCs w:val="28"/>
              </w:rPr>
              <w:t>Тел.</w:t>
            </w:r>
            <w:r w:rsidR="00523704" w:rsidRPr="001236C9">
              <w:rPr>
                <w:rFonts w:ascii="Times New Roman" w:hAnsi="Times New Roman"/>
                <w:sz w:val="28"/>
                <w:szCs w:val="28"/>
              </w:rPr>
              <w:t xml:space="preserve"> (097) 1</w:t>
            </w:r>
            <w:r w:rsidRPr="001236C9">
              <w:rPr>
                <w:rFonts w:ascii="Times New Roman" w:hAnsi="Times New Roman"/>
                <w:sz w:val="28"/>
                <w:szCs w:val="28"/>
              </w:rPr>
              <w:t>755620</w:t>
            </w:r>
          </w:p>
          <w:p w14:paraId="607FD9A8" w14:textId="25FA19A2" w:rsidR="00C7245A" w:rsidRPr="001236C9" w:rsidRDefault="00C7245A" w:rsidP="00523704">
            <w:pPr>
              <w:widowControl w:val="0"/>
              <w:spacing w:line="256" w:lineRule="auto"/>
              <w:rPr>
                <w:rFonts w:ascii="Times New Roman" w:eastAsia="Calibri" w:hAnsi="Times New Roman"/>
                <w:sz w:val="28"/>
                <w:szCs w:val="28"/>
                <w:lang w:val="uk-UA"/>
              </w:rPr>
            </w:pPr>
            <w:r w:rsidRPr="001236C9">
              <w:rPr>
                <w:rFonts w:ascii="Times New Roman" w:hAnsi="Times New Roman"/>
                <w:sz w:val="28"/>
                <w:szCs w:val="28"/>
              </w:rPr>
              <w:t>e-</w:t>
            </w:r>
            <w:proofErr w:type="spellStart"/>
            <w:r w:rsidRPr="001236C9">
              <w:rPr>
                <w:rFonts w:ascii="Times New Roman" w:hAnsi="Times New Roman"/>
                <w:sz w:val="28"/>
                <w:szCs w:val="28"/>
              </w:rPr>
              <w:t>mail</w:t>
            </w:r>
            <w:proofErr w:type="spellEnd"/>
            <w:r w:rsidRPr="001236C9">
              <w:rPr>
                <w:rFonts w:ascii="Times New Roman" w:hAnsi="Times New Roman"/>
                <w:sz w:val="28"/>
                <w:szCs w:val="28"/>
              </w:rPr>
              <w:t xml:space="preserve">: </w:t>
            </w:r>
            <w:r w:rsidRPr="001236C9">
              <w:rPr>
                <w:rFonts w:ascii="Times New Roman" w:hAnsi="Times New Roman"/>
                <w:sz w:val="28"/>
                <w:szCs w:val="28"/>
                <w:lang w:val="en-US"/>
              </w:rPr>
              <w:t>mr_cnap@ukr.net</w:t>
            </w:r>
          </w:p>
        </w:tc>
      </w:tr>
      <w:tr w:rsidR="00C7245A" w:rsidRPr="001236C9" w14:paraId="21251CBA" w14:textId="77777777" w:rsidTr="00FE2188">
        <w:trPr>
          <w:trHeight w:val="420"/>
        </w:trPr>
        <w:tc>
          <w:tcPr>
            <w:tcW w:w="9925" w:type="dxa"/>
            <w:gridSpan w:val="3"/>
          </w:tcPr>
          <w:p w14:paraId="0522BFCF" w14:textId="77777777" w:rsidR="00C7245A" w:rsidRPr="001236C9" w:rsidRDefault="00C7245A" w:rsidP="00C7245A">
            <w:pPr>
              <w:rPr>
                <w:rFonts w:ascii="Times New Roman" w:hAnsi="Times New Roman"/>
                <w:b/>
                <w:sz w:val="28"/>
                <w:szCs w:val="28"/>
                <w:lang w:val="uk-UA"/>
              </w:rPr>
            </w:pPr>
            <w:r w:rsidRPr="001236C9">
              <w:rPr>
                <w:rFonts w:ascii="Times New Roman" w:hAnsi="Times New Roman"/>
                <w:sz w:val="28"/>
                <w:szCs w:val="28"/>
                <w:lang w:val="uk-UA"/>
              </w:rPr>
              <w:t xml:space="preserve">         </w:t>
            </w:r>
            <w:r w:rsidRPr="001236C9">
              <w:rPr>
                <w:rFonts w:ascii="Times New Roman" w:hAnsi="Times New Roman"/>
                <w:b/>
                <w:sz w:val="28"/>
                <w:szCs w:val="28"/>
                <w:lang w:val="uk-UA"/>
              </w:rPr>
              <w:t>Нормативні акти, якими регламентується надання адміністративної послуги</w:t>
            </w:r>
          </w:p>
        </w:tc>
      </w:tr>
      <w:tr w:rsidR="00C7245A" w:rsidRPr="001236C9" w14:paraId="7EAE4919" w14:textId="77777777" w:rsidTr="001236C9">
        <w:trPr>
          <w:trHeight w:val="617"/>
        </w:trPr>
        <w:tc>
          <w:tcPr>
            <w:tcW w:w="516" w:type="dxa"/>
          </w:tcPr>
          <w:p w14:paraId="27CBCBB6" w14:textId="10E9670A" w:rsidR="00C7245A" w:rsidRPr="001236C9" w:rsidRDefault="00225AA7" w:rsidP="00C7245A">
            <w:pPr>
              <w:rPr>
                <w:rFonts w:ascii="Times New Roman" w:hAnsi="Times New Roman"/>
                <w:sz w:val="28"/>
                <w:szCs w:val="28"/>
                <w:lang w:val="uk-UA"/>
              </w:rPr>
            </w:pPr>
            <w:r>
              <w:rPr>
                <w:rFonts w:ascii="Times New Roman" w:hAnsi="Times New Roman"/>
                <w:sz w:val="28"/>
                <w:szCs w:val="28"/>
                <w:lang w:val="uk-UA"/>
              </w:rPr>
              <w:t xml:space="preserve"> 4</w:t>
            </w:r>
            <w:r w:rsidR="00C7245A" w:rsidRPr="001236C9">
              <w:rPr>
                <w:rFonts w:ascii="Times New Roman" w:hAnsi="Times New Roman"/>
                <w:sz w:val="28"/>
                <w:szCs w:val="28"/>
                <w:lang w:val="uk-UA"/>
              </w:rPr>
              <w:t>.</w:t>
            </w:r>
          </w:p>
        </w:tc>
        <w:tc>
          <w:tcPr>
            <w:tcW w:w="3532" w:type="dxa"/>
          </w:tcPr>
          <w:p w14:paraId="5052CB2D" w14:textId="77777777" w:rsidR="00C7245A" w:rsidRPr="001236C9" w:rsidRDefault="00C7245A" w:rsidP="00C7245A">
            <w:pPr>
              <w:rPr>
                <w:rFonts w:ascii="Times New Roman" w:hAnsi="Times New Roman"/>
                <w:sz w:val="28"/>
                <w:szCs w:val="28"/>
                <w:lang w:val="uk-UA"/>
              </w:rPr>
            </w:pPr>
            <w:r w:rsidRPr="001236C9">
              <w:rPr>
                <w:rFonts w:ascii="Times New Roman" w:hAnsi="Times New Roman"/>
                <w:sz w:val="28"/>
                <w:szCs w:val="28"/>
                <w:lang w:val="uk-UA"/>
              </w:rPr>
              <w:t>Закони України</w:t>
            </w:r>
          </w:p>
        </w:tc>
        <w:tc>
          <w:tcPr>
            <w:tcW w:w="5877" w:type="dxa"/>
          </w:tcPr>
          <w:p w14:paraId="134950D2" w14:textId="4EA97E65" w:rsidR="00C7245A" w:rsidRPr="001236C9" w:rsidRDefault="0067688B" w:rsidP="00C7245A">
            <w:pPr>
              <w:autoSpaceDE w:val="0"/>
              <w:autoSpaceDN w:val="0"/>
              <w:adjustRightInd w:val="0"/>
              <w:rPr>
                <w:rFonts w:ascii="Times New Roman" w:hAnsi="Times New Roman"/>
                <w:sz w:val="28"/>
                <w:szCs w:val="28"/>
                <w:lang w:val="uk-UA"/>
              </w:rPr>
            </w:pPr>
            <w:hyperlink r:id="rId8" w:anchor="Text" w:tgtFrame="_blank" w:history="1">
              <w:r w:rsidR="00D54D93" w:rsidRPr="001236C9">
                <w:rPr>
                  <w:rStyle w:val="af5"/>
                  <w:rFonts w:ascii="Times New Roman" w:hAnsi="Times New Roman"/>
                  <w:color w:val="000000"/>
                  <w:sz w:val="28"/>
                  <w:szCs w:val="28"/>
                  <w:u w:val="none"/>
                  <w:shd w:val="clear" w:color="auto" w:fill="FFFFFF"/>
                </w:rPr>
                <w:t xml:space="preserve">Закон </w:t>
              </w:r>
              <w:proofErr w:type="spellStart"/>
              <w:r w:rsidR="00D54D93" w:rsidRPr="001236C9">
                <w:rPr>
                  <w:rStyle w:val="af5"/>
                  <w:rFonts w:ascii="Times New Roman" w:hAnsi="Times New Roman"/>
                  <w:color w:val="000000"/>
                  <w:sz w:val="28"/>
                  <w:szCs w:val="28"/>
                  <w:u w:val="none"/>
                  <w:shd w:val="clear" w:color="auto" w:fill="FFFFFF"/>
                </w:rPr>
                <w:t>України</w:t>
              </w:r>
              <w:proofErr w:type="spellEnd"/>
              <w:r w:rsidR="00D54D93" w:rsidRPr="001236C9">
                <w:rPr>
                  <w:rStyle w:val="af5"/>
                  <w:rFonts w:ascii="Times New Roman" w:hAnsi="Times New Roman"/>
                  <w:color w:val="000000"/>
                  <w:sz w:val="28"/>
                  <w:szCs w:val="28"/>
                  <w:u w:val="none"/>
                  <w:shd w:val="clear" w:color="auto" w:fill="FFFFFF"/>
                </w:rPr>
                <w:t xml:space="preserve"> "Про </w:t>
              </w:r>
              <w:proofErr w:type="spellStart"/>
              <w:r w:rsidR="00D54D93" w:rsidRPr="001236C9">
                <w:rPr>
                  <w:rStyle w:val="af5"/>
                  <w:rFonts w:ascii="Times New Roman" w:hAnsi="Times New Roman"/>
                  <w:color w:val="000000"/>
                  <w:sz w:val="28"/>
                  <w:szCs w:val="28"/>
                  <w:u w:val="none"/>
                  <w:shd w:val="clear" w:color="auto" w:fill="FFFFFF"/>
                </w:rPr>
                <w:t>регулювання</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r w:rsidR="00D54D93" w:rsidRPr="001236C9">
                <w:rPr>
                  <w:rStyle w:val="af5"/>
                  <w:rFonts w:ascii="Times New Roman" w:hAnsi="Times New Roman"/>
                  <w:color w:val="000000"/>
                  <w:sz w:val="28"/>
                  <w:szCs w:val="28"/>
                  <w:u w:val="none"/>
                  <w:shd w:val="clear" w:color="auto" w:fill="FFFFFF"/>
                </w:rPr>
                <w:t>містобудівної</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r w:rsidR="00D54D93" w:rsidRPr="001236C9">
                <w:rPr>
                  <w:rStyle w:val="af5"/>
                  <w:rFonts w:ascii="Times New Roman" w:hAnsi="Times New Roman"/>
                  <w:color w:val="000000"/>
                  <w:sz w:val="28"/>
                  <w:szCs w:val="28"/>
                  <w:u w:val="none"/>
                  <w:shd w:val="clear" w:color="auto" w:fill="FFFFFF"/>
                </w:rPr>
                <w:t>діяльності</w:t>
              </w:r>
              <w:proofErr w:type="spellEnd"/>
              <w:r w:rsidR="00D54D93" w:rsidRPr="001236C9">
                <w:rPr>
                  <w:rStyle w:val="af5"/>
                  <w:rFonts w:ascii="Times New Roman" w:hAnsi="Times New Roman"/>
                  <w:color w:val="000000"/>
                  <w:sz w:val="28"/>
                  <w:szCs w:val="28"/>
                  <w:u w:val="none"/>
                  <w:shd w:val="clear" w:color="auto" w:fill="FFFFFF"/>
                </w:rPr>
                <w:t>" ст. 7, 34, 36</w:t>
              </w:r>
            </w:hyperlink>
          </w:p>
        </w:tc>
      </w:tr>
      <w:tr w:rsidR="00C7245A" w:rsidRPr="001236C9" w14:paraId="6FF40A28" w14:textId="77777777" w:rsidTr="001236C9">
        <w:trPr>
          <w:trHeight w:val="649"/>
        </w:trPr>
        <w:tc>
          <w:tcPr>
            <w:tcW w:w="516" w:type="dxa"/>
          </w:tcPr>
          <w:p w14:paraId="7F3748DA" w14:textId="2454662C" w:rsidR="00C7245A" w:rsidRPr="001236C9" w:rsidRDefault="00225AA7" w:rsidP="00C7245A">
            <w:pPr>
              <w:rPr>
                <w:rFonts w:ascii="Times New Roman" w:hAnsi="Times New Roman"/>
                <w:sz w:val="28"/>
                <w:szCs w:val="28"/>
                <w:lang w:val="uk-UA"/>
              </w:rPr>
            </w:pPr>
            <w:r>
              <w:rPr>
                <w:rFonts w:ascii="Times New Roman" w:hAnsi="Times New Roman"/>
                <w:sz w:val="28"/>
                <w:szCs w:val="28"/>
                <w:lang w:val="uk-UA"/>
              </w:rPr>
              <w:t xml:space="preserve"> 5</w:t>
            </w:r>
            <w:r w:rsidR="00C7245A" w:rsidRPr="001236C9">
              <w:rPr>
                <w:rFonts w:ascii="Times New Roman" w:hAnsi="Times New Roman"/>
                <w:sz w:val="28"/>
                <w:szCs w:val="28"/>
                <w:lang w:val="uk-UA"/>
              </w:rPr>
              <w:t>.</w:t>
            </w:r>
          </w:p>
        </w:tc>
        <w:tc>
          <w:tcPr>
            <w:tcW w:w="3532" w:type="dxa"/>
          </w:tcPr>
          <w:p w14:paraId="06F2CE4E" w14:textId="77777777" w:rsidR="00C7245A" w:rsidRPr="001236C9" w:rsidRDefault="00C7245A" w:rsidP="00C7245A">
            <w:pPr>
              <w:rPr>
                <w:rFonts w:ascii="Times New Roman" w:hAnsi="Times New Roman"/>
                <w:sz w:val="28"/>
                <w:szCs w:val="28"/>
                <w:lang w:val="uk-UA"/>
              </w:rPr>
            </w:pPr>
            <w:r w:rsidRPr="001236C9">
              <w:rPr>
                <w:rFonts w:ascii="Times New Roman" w:hAnsi="Times New Roman"/>
                <w:sz w:val="28"/>
                <w:szCs w:val="28"/>
                <w:lang w:val="uk-UA"/>
              </w:rPr>
              <w:t>Акти Кабінету Міністрів України</w:t>
            </w:r>
          </w:p>
        </w:tc>
        <w:tc>
          <w:tcPr>
            <w:tcW w:w="5877" w:type="dxa"/>
          </w:tcPr>
          <w:p w14:paraId="412628B2" w14:textId="39301F28" w:rsidR="00C7245A" w:rsidRPr="001236C9" w:rsidRDefault="0067688B" w:rsidP="00D54D93">
            <w:pPr>
              <w:spacing w:line="256" w:lineRule="auto"/>
              <w:ind w:left="139"/>
              <w:jc w:val="both"/>
              <w:rPr>
                <w:rFonts w:ascii="Times New Roman" w:hAnsi="Times New Roman"/>
                <w:sz w:val="28"/>
                <w:szCs w:val="28"/>
                <w:lang w:val="uk-UA"/>
              </w:rPr>
            </w:pPr>
            <w:hyperlink r:id="rId9" w:anchor="Text" w:tgtFrame="_blank" w:history="1">
              <w:r w:rsidR="00D54D93" w:rsidRPr="001236C9">
                <w:rPr>
                  <w:rStyle w:val="af5"/>
                  <w:rFonts w:ascii="Times New Roman" w:hAnsi="Times New Roman"/>
                  <w:color w:val="000000"/>
                  <w:sz w:val="28"/>
                  <w:szCs w:val="28"/>
                  <w:u w:val="none"/>
                  <w:shd w:val="clear" w:color="auto" w:fill="FFFFFF"/>
                </w:rPr>
                <w:t xml:space="preserve">Постанова КМУ </w:t>
              </w:r>
              <w:proofErr w:type="spellStart"/>
              <w:r w:rsidR="00D54D93" w:rsidRPr="001236C9">
                <w:rPr>
                  <w:rStyle w:val="af5"/>
                  <w:rFonts w:ascii="Times New Roman" w:hAnsi="Times New Roman"/>
                  <w:color w:val="000000"/>
                  <w:sz w:val="28"/>
                  <w:szCs w:val="28"/>
                  <w:u w:val="none"/>
                  <w:shd w:val="clear" w:color="auto" w:fill="FFFFFF"/>
                </w:rPr>
                <w:t>від</w:t>
              </w:r>
              <w:proofErr w:type="spellEnd"/>
              <w:r w:rsidR="00D54D93" w:rsidRPr="001236C9">
                <w:rPr>
                  <w:rStyle w:val="af5"/>
                  <w:rFonts w:ascii="Times New Roman" w:hAnsi="Times New Roman"/>
                  <w:color w:val="000000"/>
                  <w:sz w:val="28"/>
                  <w:szCs w:val="28"/>
                  <w:u w:val="none"/>
                  <w:shd w:val="clear" w:color="auto" w:fill="FFFFFF"/>
                </w:rPr>
                <w:t xml:space="preserve"> 13.04.2011 №446</w:t>
              </w:r>
              <w:r w:rsidR="00D54D93" w:rsidRPr="001236C9">
                <w:rPr>
                  <w:rStyle w:val="af5"/>
                  <w:rFonts w:ascii="Times New Roman" w:hAnsi="Times New Roman"/>
                  <w:color w:val="000000"/>
                  <w:sz w:val="28"/>
                  <w:szCs w:val="28"/>
                  <w:u w:val="none"/>
                  <w:shd w:val="clear" w:color="auto" w:fill="FFFFFF"/>
                  <w:lang w:val="uk-UA"/>
                </w:rPr>
                <w:t xml:space="preserve"> </w:t>
              </w:r>
              <w:r w:rsidR="00D54D93" w:rsidRPr="001236C9">
                <w:rPr>
                  <w:rStyle w:val="af5"/>
                  <w:rFonts w:ascii="Times New Roman" w:hAnsi="Times New Roman"/>
                  <w:color w:val="000000"/>
                  <w:sz w:val="28"/>
                  <w:szCs w:val="28"/>
                  <w:u w:val="none"/>
                  <w:shd w:val="clear" w:color="auto" w:fill="FFFFFF"/>
                </w:rPr>
                <w:t>"</w:t>
              </w:r>
              <w:proofErr w:type="spellStart"/>
              <w:r w:rsidR="00D54D93" w:rsidRPr="001236C9">
                <w:rPr>
                  <w:rStyle w:val="af5"/>
                  <w:rFonts w:ascii="Times New Roman" w:hAnsi="Times New Roman"/>
                  <w:color w:val="000000"/>
                  <w:sz w:val="28"/>
                  <w:szCs w:val="28"/>
                  <w:u w:val="none"/>
                  <w:shd w:val="clear" w:color="auto" w:fill="FFFFFF"/>
                </w:rPr>
                <w:t>Деякі</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r w:rsidR="00D54D93" w:rsidRPr="001236C9">
                <w:rPr>
                  <w:rStyle w:val="af5"/>
                  <w:rFonts w:ascii="Times New Roman" w:hAnsi="Times New Roman"/>
                  <w:color w:val="000000"/>
                  <w:sz w:val="28"/>
                  <w:szCs w:val="28"/>
                  <w:u w:val="none"/>
                  <w:shd w:val="clear" w:color="auto" w:fill="FFFFFF"/>
                </w:rPr>
                <w:t>питання</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r w:rsidR="00D54D93" w:rsidRPr="001236C9">
                <w:rPr>
                  <w:rStyle w:val="af5"/>
                  <w:rFonts w:ascii="Times New Roman" w:hAnsi="Times New Roman"/>
                  <w:color w:val="000000"/>
                  <w:sz w:val="28"/>
                  <w:szCs w:val="28"/>
                  <w:u w:val="none"/>
                  <w:shd w:val="clear" w:color="auto" w:fill="FFFFFF"/>
                </w:rPr>
                <w:t>виконання</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proofErr w:type="gramStart"/>
              <w:r w:rsidR="00D54D93" w:rsidRPr="001236C9">
                <w:rPr>
                  <w:rStyle w:val="af5"/>
                  <w:rFonts w:ascii="Times New Roman" w:hAnsi="Times New Roman"/>
                  <w:color w:val="000000"/>
                  <w:sz w:val="28"/>
                  <w:szCs w:val="28"/>
                  <w:u w:val="none"/>
                  <w:shd w:val="clear" w:color="auto" w:fill="FFFFFF"/>
                </w:rPr>
                <w:t>п</w:t>
              </w:r>
              <w:proofErr w:type="gramEnd"/>
              <w:r w:rsidR="00D54D93" w:rsidRPr="001236C9">
                <w:rPr>
                  <w:rStyle w:val="af5"/>
                  <w:rFonts w:ascii="Times New Roman" w:hAnsi="Times New Roman"/>
                  <w:color w:val="000000"/>
                  <w:sz w:val="28"/>
                  <w:szCs w:val="28"/>
                  <w:u w:val="none"/>
                  <w:shd w:val="clear" w:color="auto" w:fill="FFFFFF"/>
                </w:rPr>
                <w:t>ідготовчих</w:t>
              </w:r>
              <w:proofErr w:type="spellEnd"/>
              <w:r w:rsidR="00D54D93" w:rsidRPr="001236C9">
                <w:rPr>
                  <w:rStyle w:val="af5"/>
                  <w:rFonts w:ascii="Times New Roman" w:hAnsi="Times New Roman"/>
                  <w:color w:val="000000"/>
                  <w:sz w:val="28"/>
                  <w:szCs w:val="28"/>
                  <w:u w:val="none"/>
                  <w:shd w:val="clear" w:color="auto" w:fill="FFFFFF"/>
                </w:rPr>
                <w:t xml:space="preserve"> і </w:t>
              </w:r>
              <w:proofErr w:type="spellStart"/>
              <w:r w:rsidR="00D54D93" w:rsidRPr="001236C9">
                <w:rPr>
                  <w:rStyle w:val="af5"/>
                  <w:rFonts w:ascii="Times New Roman" w:hAnsi="Times New Roman"/>
                  <w:color w:val="000000"/>
                  <w:sz w:val="28"/>
                  <w:szCs w:val="28"/>
                  <w:u w:val="none"/>
                  <w:shd w:val="clear" w:color="auto" w:fill="FFFFFF"/>
                </w:rPr>
                <w:t>будівельних</w:t>
              </w:r>
              <w:proofErr w:type="spellEnd"/>
              <w:r w:rsidR="00D54D93" w:rsidRPr="001236C9">
                <w:rPr>
                  <w:rStyle w:val="af5"/>
                  <w:rFonts w:ascii="Times New Roman" w:hAnsi="Times New Roman"/>
                  <w:color w:val="000000"/>
                  <w:sz w:val="28"/>
                  <w:szCs w:val="28"/>
                  <w:u w:val="none"/>
                  <w:shd w:val="clear" w:color="auto" w:fill="FFFFFF"/>
                </w:rPr>
                <w:t xml:space="preserve"> </w:t>
              </w:r>
              <w:proofErr w:type="spellStart"/>
              <w:r w:rsidR="00D54D93" w:rsidRPr="001236C9">
                <w:rPr>
                  <w:rStyle w:val="af5"/>
                  <w:rFonts w:ascii="Times New Roman" w:hAnsi="Times New Roman"/>
                  <w:color w:val="000000"/>
                  <w:sz w:val="28"/>
                  <w:szCs w:val="28"/>
                  <w:u w:val="none"/>
                  <w:shd w:val="clear" w:color="auto" w:fill="FFFFFF"/>
                </w:rPr>
                <w:t>робіт</w:t>
              </w:r>
              <w:proofErr w:type="spellEnd"/>
              <w:r w:rsidR="00D54D93" w:rsidRPr="001236C9">
                <w:rPr>
                  <w:rStyle w:val="af5"/>
                  <w:rFonts w:ascii="Times New Roman" w:hAnsi="Times New Roman"/>
                  <w:color w:val="000000"/>
                  <w:sz w:val="28"/>
                  <w:szCs w:val="28"/>
                  <w:u w:val="none"/>
                  <w:shd w:val="clear" w:color="auto" w:fill="FFFFFF"/>
                </w:rPr>
                <w:t>"</w:t>
              </w:r>
            </w:hyperlink>
          </w:p>
        </w:tc>
      </w:tr>
      <w:tr w:rsidR="00C7245A" w:rsidRPr="001236C9" w14:paraId="7B6DE6F3" w14:textId="77777777" w:rsidTr="00FE2188">
        <w:trPr>
          <w:trHeight w:val="465"/>
        </w:trPr>
        <w:tc>
          <w:tcPr>
            <w:tcW w:w="9925" w:type="dxa"/>
            <w:gridSpan w:val="3"/>
          </w:tcPr>
          <w:p w14:paraId="2DB7B37F" w14:textId="77777777" w:rsidR="00C7245A" w:rsidRPr="001236C9" w:rsidRDefault="00C7245A" w:rsidP="00C7245A">
            <w:pPr>
              <w:rPr>
                <w:rFonts w:ascii="Times New Roman" w:hAnsi="Times New Roman"/>
                <w:b/>
                <w:sz w:val="28"/>
                <w:szCs w:val="28"/>
                <w:lang w:val="uk-UA"/>
              </w:rPr>
            </w:pPr>
            <w:r w:rsidRPr="001236C9">
              <w:rPr>
                <w:rFonts w:ascii="Times New Roman" w:hAnsi="Times New Roman"/>
                <w:b/>
                <w:sz w:val="28"/>
                <w:szCs w:val="28"/>
                <w:lang w:val="uk-UA"/>
              </w:rPr>
              <w:t xml:space="preserve">                                     Умови отримання адміністративної послуги</w:t>
            </w:r>
          </w:p>
        </w:tc>
      </w:tr>
      <w:tr w:rsidR="00C7245A" w:rsidRPr="001236C9" w14:paraId="655BCBE0" w14:textId="77777777" w:rsidTr="00501369">
        <w:trPr>
          <w:trHeight w:val="416"/>
        </w:trPr>
        <w:tc>
          <w:tcPr>
            <w:tcW w:w="516" w:type="dxa"/>
          </w:tcPr>
          <w:p w14:paraId="4241F3FC" w14:textId="412D6F00" w:rsidR="00C7245A" w:rsidRPr="001236C9" w:rsidRDefault="00225AA7" w:rsidP="00C7245A">
            <w:pPr>
              <w:rPr>
                <w:rFonts w:ascii="Times New Roman" w:hAnsi="Times New Roman"/>
                <w:sz w:val="28"/>
                <w:szCs w:val="28"/>
                <w:lang w:val="uk-UA"/>
              </w:rPr>
            </w:pPr>
            <w:r>
              <w:rPr>
                <w:rFonts w:ascii="Times New Roman" w:hAnsi="Times New Roman"/>
                <w:sz w:val="28"/>
                <w:szCs w:val="28"/>
                <w:lang w:val="uk-UA"/>
              </w:rPr>
              <w:t>6</w:t>
            </w:r>
            <w:r w:rsidR="00C7245A" w:rsidRPr="001236C9">
              <w:rPr>
                <w:rFonts w:ascii="Times New Roman" w:hAnsi="Times New Roman"/>
                <w:sz w:val="28"/>
                <w:szCs w:val="28"/>
                <w:lang w:val="uk-UA"/>
              </w:rPr>
              <w:t>.</w:t>
            </w:r>
          </w:p>
        </w:tc>
        <w:tc>
          <w:tcPr>
            <w:tcW w:w="3532" w:type="dxa"/>
          </w:tcPr>
          <w:p w14:paraId="7739E030" w14:textId="77777777" w:rsidR="00C7245A" w:rsidRPr="001236C9" w:rsidRDefault="00C7245A" w:rsidP="00C7245A">
            <w:pPr>
              <w:rPr>
                <w:rFonts w:ascii="Times New Roman" w:hAnsi="Times New Roman"/>
                <w:sz w:val="28"/>
                <w:szCs w:val="28"/>
                <w:lang w:val="uk-UA"/>
              </w:rPr>
            </w:pPr>
            <w:r w:rsidRPr="001236C9">
              <w:rPr>
                <w:rFonts w:ascii="Times New Roman" w:hAnsi="Times New Roman"/>
                <w:sz w:val="28"/>
                <w:szCs w:val="28"/>
                <w:lang w:val="uk-UA"/>
              </w:rPr>
              <w:t>Підстава для одержання адміністративної послуги</w:t>
            </w:r>
          </w:p>
        </w:tc>
        <w:tc>
          <w:tcPr>
            <w:tcW w:w="5877" w:type="dxa"/>
          </w:tcPr>
          <w:p w14:paraId="025A82E2" w14:textId="532E305F" w:rsidR="00C7245A" w:rsidRPr="001236C9" w:rsidRDefault="00D54D93" w:rsidP="00C7245A">
            <w:pPr>
              <w:ind w:firstLine="170"/>
              <w:jc w:val="both"/>
              <w:rPr>
                <w:rFonts w:ascii="Times New Roman" w:hAnsi="Times New Roman"/>
                <w:sz w:val="28"/>
                <w:szCs w:val="28"/>
                <w:lang w:val="uk-UA"/>
              </w:rPr>
            </w:pPr>
            <w:r w:rsidRPr="001236C9">
              <w:rPr>
                <w:rFonts w:ascii="Times New Roman" w:hAnsi="Times New Roman"/>
                <w:color w:val="000000"/>
                <w:sz w:val="28"/>
                <w:szCs w:val="28"/>
                <w:shd w:val="clear" w:color="auto" w:fill="FFFFFF"/>
              </w:rPr>
              <w:t xml:space="preserve">За </w:t>
            </w:r>
            <w:proofErr w:type="spellStart"/>
            <w:r w:rsidRPr="001236C9">
              <w:rPr>
                <w:rFonts w:ascii="Times New Roman" w:hAnsi="Times New Roman"/>
                <w:color w:val="000000"/>
                <w:sz w:val="28"/>
                <w:szCs w:val="28"/>
                <w:shd w:val="clear" w:color="auto" w:fill="FFFFFF"/>
              </w:rPr>
              <w:t>наявності</w:t>
            </w:r>
            <w:proofErr w:type="spellEnd"/>
            <w:r w:rsidRPr="001236C9">
              <w:rPr>
                <w:rFonts w:ascii="Times New Roman" w:hAnsi="Times New Roman"/>
                <w:color w:val="000000"/>
                <w:sz w:val="28"/>
                <w:szCs w:val="28"/>
                <w:shd w:val="clear" w:color="auto" w:fill="FFFFFF"/>
              </w:rPr>
              <w:t xml:space="preserve"> права на </w:t>
            </w:r>
            <w:proofErr w:type="spellStart"/>
            <w:r w:rsidRPr="001236C9">
              <w:rPr>
                <w:rFonts w:ascii="Times New Roman" w:hAnsi="Times New Roman"/>
                <w:color w:val="000000"/>
                <w:sz w:val="28"/>
                <w:szCs w:val="28"/>
                <w:shd w:val="clear" w:color="auto" w:fill="FFFFFF"/>
              </w:rPr>
              <w:t>земельну</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ділянку</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замовник</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будівництва</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об’єктів</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що</w:t>
            </w:r>
            <w:proofErr w:type="spellEnd"/>
            <w:r w:rsidRPr="001236C9">
              <w:rPr>
                <w:rFonts w:ascii="Times New Roman" w:hAnsi="Times New Roman"/>
                <w:color w:val="000000"/>
                <w:sz w:val="28"/>
                <w:szCs w:val="28"/>
                <w:shd w:val="clear" w:color="auto" w:fill="FFFFFF"/>
              </w:rPr>
              <w:t xml:space="preserve"> за </w:t>
            </w:r>
            <w:proofErr w:type="spellStart"/>
            <w:r w:rsidRPr="001236C9">
              <w:rPr>
                <w:rFonts w:ascii="Times New Roman" w:hAnsi="Times New Roman"/>
                <w:color w:val="000000"/>
                <w:sz w:val="28"/>
                <w:szCs w:val="28"/>
                <w:shd w:val="clear" w:color="auto" w:fill="FFFFFF"/>
              </w:rPr>
              <w:t>класом</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наслідків</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відповідальності</w:t>
            </w:r>
            <w:proofErr w:type="spellEnd"/>
            <w:r w:rsidRPr="001236C9">
              <w:rPr>
                <w:rFonts w:ascii="Times New Roman" w:hAnsi="Times New Roman"/>
                <w:color w:val="000000"/>
                <w:sz w:val="28"/>
                <w:szCs w:val="28"/>
                <w:shd w:val="clear" w:color="auto" w:fill="FFFFFF"/>
              </w:rPr>
              <w:t xml:space="preserve">) належать до </w:t>
            </w:r>
            <w:proofErr w:type="spellStart"/>
            <w:r w:rsidRPr="001236C9">
              <w:rPr>
                <w:rFonts w:ascii="Times New Roman" w:hAnsi="Times New Roman"/>
                <w:color w:val="000000"/>
                <w:sz w:val="28"/>
                <w:szCs w:val="28"/>
                <w:shd w:val="clear" w:color="auto" w:fill="FFFFFF"/>
              </w:rPr>
              <w:t>об'єктів</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із</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незначними</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наслідками</w:t>
            </w:r>
            <w:proofErr w:type="spellEnd"/>
            <w:r w:rsidRPr="001236C9">
              <w:rPr>
                <w:rFonts w:ascii="Times New Roman" w:hAnsi="Times New Roman"/>
                <w:color w:val="000000"/>
                <w:sz w:val="28"/>
                <w:szCs w:val="28"/>
                <w:shd w:val="clear" w:color="auto" w:fill="FFFFFF"/>
              </w:rPr>
              <w:t xml:space="preserve"> (СС</w:t>
            </w:r>
            <w:proofErr w:type="gramStart"/>
            <w:r w:rsidRPr="001236C9">
              <w:rPr>
                <w:rFonts w:ascii="Times New Roman" w:hAnsi="Times New Roman"/>
                <w:color w:val="000000"/>
                <w:sz w:val="28"/>
                <w:szCs w:val="28"/>
                <w:shd w:val="clear" w:color="auto" w:fill="FFFFFF"/>
              </w:rPr>
              <w:t>1</w:t>
            </w:r>
            <w:proofErr w:type="gram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може</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розпочинати</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будівельні</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роботи</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Однак</w:t>
            </w:r>
            <w:proofErr w:type="spellEnd"/>
            <w:r w:rsidRPr="001236C9">
              <w:rPr>
                <w:rFonts w:ascii="Times New Roman" w:hAnsi="Times New Roman"/>
                <w:color w:val="000000"/>
                <w:sz w:val="28"/>
                <w:szCs w:val="28"/>
                <w:shd w:val="clear" w:color="auto" w:fill="FFFFFF"/>
              </w:rPr>
              <w:t xml:space="preserve"> перед початком </w:t>
            </w:r>
            <w:proofErr w:type="spellStart"/>
            <w:r w:rsidRPr="001236C9">
              <w:rPr>
                <w:rFonts w:ascii="Times New Roman" w:hAnsi="Times New Roman"/>
                <w:color w:val="000000"/>
                <w:sz w:val="28"/>
                <w:szCs w:val="28"/>
                <w:shd w:val="clear" w:color="auto" w:fill="FFFFFF"/>
              </w:rPr>
              <w:t>будівельних</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робіт</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замовник</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має</w:t>
            </w:r>
            <w:proofErr w:type="spellEnd"/>
            <w:r w:rsidRPr="001236C9">
              <w:rPr>
                <w:rFonts w:ascii="Times New Roman" w:hAnsi="Times New Roman"/>
                <w:color w:val="000000"/>
                <w:sz w:val="28"/>
                <w:szCs w:val="28"/>
                <w:shd w:val="clear" w:color="auto" w:fill="FFFFFF"/>
              </w:rPr>
              <w:t xml:space="preserve"> подати </w:t>
            </w:r>
            <w:proofErr w:type="spellStart"/>
            <w:r w:rsidRPr="001236C9">
              <w:rPr>
                <w:rFonts w:ascii="Times New Roman" w:hAnsi="Times New Roman"/>
                <w:color w:val="000000"/>
                <w:sz w:val="28"/>
                <w:szCs w:val="28"/>
                <w:shd w:val="clear" w:color="auto" w:fill="FFFFFF"/>
              </w:rPr>
              <w:t>повідомлення</w:t>
            </w:r>
            <w:proofErr w:type="spellEnd"/>
            <w:r w:rsidRPr="001236C9">
              <w:rPr>
                <w:rFonts w:ascii="Times New Roman" w:hAnsi="Times New Roman"/>
                <w:color w:val="000000"/>
                <w:sz w:val="28"/>
                <w:szCs w:val="28"/>
                <w:shd w:val="clear" w:color="auto" w:fill="FFFFFF"/>
              </w:rPr>
              <w:t xml:space="preserve"> про початок </w:t>
            </w:r>
            <w:proofErr w:type="spellStart"/>
            <w:r w:rsidRPr="001236C9">
              <w:rPr>
                <w:rFonts w:ascii="Times New Roman" w:hAnsi="Times New Roman"/>
                <w:color w:val="000000"/>
                <w:sz w:val="28"/>
                <w:szCs w:val="28"/>
                <w:shd w:val="clear" w:color="auto" w:fill="FFFFFF"/>
              </w:rPr>
              <w:t>виконання</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будівельних</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робіт</w:t>
            </w:r>
            <w:proofErr w:type="spellEnd"/>
            <w:r w:rsidRPr="001236C9">
              <w:rPr>
                <w:rFonts w:ascii="Times New Roman" w:hAnsi="Times New Roman"/>
                <w:color w:val="000000"/>
                <w:sz w:val="28"/>
                <w:szCs w:val="28"/>
                <w:shd w:val="clear" w:color="auto" w:fill="FFFFFF"/>
              </w:rPr>
              <w:t xml:space="preserve"> до </w:t>
            </w:r>
            <w:proofErr w:type="spellStart"/>
            <w:r w:rsidRPr="001236C9">
              <w:rPr>
                <w:rFonts w:ascii="Times New Roman" w:hAnsi="Times New Roman"/>
                <w:color w:val="000000"/>
                <w:sz w:val="28"/>
                <w:szCs w:val="28"/>
                <w:shd w:val="clear" w:color="auto" w:fill="FFFFFF"/>
              </w:rPr>
              <w:t>відповідного</w:t>
            </w:r>
            <w:proofErr w:type="spellEnd"/>
            <w:r w:rsidRPr="001236C9">
              <w:rPr>
                <w:rFonts w:ascii="Times New Roman" w:hAnsi="Times New Roman"/>
                <w:color w:val="000000"/>
                <w:sz w:val="28"/>
                <w:szCs w:val="28"/>
                <w:shd w:val="clear" w:color="auto" w:fill="FFFFFF"/>
              </w:rPr>
              <w:t xml:space="preserve"> органу через ЦНАП </w:t>
            </w:r>
            <w:proofErr w:type="spellStart"/>
            <w:r w:rsidRPr="001236C9">
              <w:rPr>
                <w:rFonts w:ascii="Times New Roman" w:hAnsi="Times New Roman"/>
                <w:color w:val="000000"/>
                <w:sz w:val="28"/>
                <w:szCs w:val="28"/>
                <w:shd w:val="clear" w:color="auto" w:fill="FFFFFF"/>
              </w:rPr>
              <w:t>або</w:t>
            </w:r>
            <w:proofErr w:type="spellEnd"/>
            <w:r w:rsidRPr="001236C9">
              <w:rPr>
                <w:rFonts w:ascii="Times New Roman" w:hAnsi="Times New Roman"/>
                <w:color w:val="000000"/>
                <w:sz w:val="28"/>
                <w:szCs w:val="28"/>
                <w:shd w:val="clear" w:color="auto" w:fill="FFFFFF"/>
              </w:rPr>
              <w:t xml:space="preserve"> Портал</w:t>
            </w:r>
            <w:proofErr w:type="gramStart"/>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Д</w:t>
            </w:r>
            <w:proofErr w:type="gramEnd"/>
            <w:r w:rsidRPr="001236C9">
              <w:rPr>
                <w:rFonts w:ascii="Times New Roman" w:hAnsi="Times New Roman"/>
                <w:color w:val="000000"/>
                <w:sz w:val="28"/>
                <w:szCs w:val="28"/>
                <w:shd w:val="clear" w:color="auto" w:fill="FFFFFF"/>
              </w:rPr>
              <w:t>ія</w:t>
            </w:r>
            <w:proofErr w:type="spellEnd"/>
            <w:r w:rsidRPr="001236C9">
              <w:rPr>
                <w:rFonts w:ascii="Times New Roman" w:hAnsi="Times New Roman"/>
                <w:color w:val="000000"/>
                <w:sz w:val="28"/>
                <w:szCs w:val="28"/>
                <w:shd w:val="clear" w:color="auto" w:fill="FFFFFF"/>
              </w:rPr>
              <w:t xml:space="preserve">. До </w:t>
            </w:r>
            <w:proofErr w:type="spellStart"/>
            <w:r w:rsidRPr="001236C9">
              <w:rPr>
                <w:rFonts w:ascii="Times New Roman" w:hAnsi="Times New Roman"/>
                <w:color w:val="000000"/>
                <w:sz w:val="28"/>
                <w:szCs w:val="28"/>
                <w:shd w:val="clear" w:color="auto" w:fill="FFFFFF"/>
              </w:rPr>
              <w:t>будівельних</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робіт</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відноситься</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нове</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будівництво</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реконструкція</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реставрація</w:t>
            </w:r>
            <w:proofErr w:type="spellEnd"/>
            <w:r w:rsidRPr="001236C9">
              <w:rPr>
                <w:rFonts w:ascii="Times New Roman" w:hAnsi="Times New Roman"/>
                <w:color w:val="000000"/>
                <w:sz w:val="28"/>
                <w:szCs w:val="28"/>
                <w:shd w:val="clear" w:color="auto" w:fill="FFFFFF"/>
              </w:rPr>
              <w:t xml:space="preserve">, </w:t>
            </w:r>
            <w:proofErr w:type="spellStart"/>
            <w:r w:rsidRPr="001236C9">
              <w:rPr>
                <w:rFonts w:ascii="Times New Roman" w:hAnsi="Times New Roman"/>
                <w:color w:val="000000"/>
                <w:sz w:val="28"/>
                <w:szCs w:val="28"/>
                <w:shd w:val="clear" w:color="auto" w:fill="FFFFFF"/>
              </w:rPr>
              <w:t>капітальний</w:t>
            </w:r>
            <w:proofErr w:type="spellEnd"/>
            <w:r w:rsidRPr="001236C9">
              <w:rPr>
                <w:rFonts w:ascii="Times New Roman" w:hAnsi="Times New Roman"/>
                <w:color w:val="000000"/>
                <w:sz w:val="28"/>
                <w:szCs w:val="28"/>
                <w:shd w:val="clear" w:color="auto" w:fill="FFFFFF"/>
              </w:rPr>
              <w:t xml:space="preserve"> </w:t>
            </w:r>
            <w:r w:rsidRPr="001236C9">
              <w:rPr>
                <w:rFonts w:ascii="Times New Roman" w:hAnsi="Times New Roman"/>
                <w:color w:val="000000"/>
                <w:sz w:val="28"/>
                <w:szCs w:val="28"/>
                <w:shd w:val="clear" w:color="auto" w:fill="FFFFFF"/>
              </w:rPr>
              <w:lastRenderedPageBreak/>
              <w:t>ремонт.</w:t>
            </w:r>
          </w:p>
        </w:tc>
      </w:tr>
      <w:tr w:rsidR="00C7245A" w:rsidRPr="001236C9" w14:paraId="44A26870" w14:textId="77777777" w:rsidTr="001236C9">
        <w:trPr>
          <w:trHeight w:val="983"/>
        </w:trPr>
        <w:tc>
          <w:tcPr>
            <w:tcW w:w="516" w:type="dxa"/>
          </w:tcPr>
          <w:p w14:paraId="0DA93DED" w14:textId="5F8A8754" w:rsidR="00C7245A" w:rsidRPr="001236C9" w:rsidRDefault="00225AA7" w:rsidP="00C7245A">
            <w:pPr>
              <w:jc w:val="both"/>
              <w:rPr>
                <w:rFonts w:ascii="Times New Roman" w:hAnsi="Times New Roman"/>
                <w:sz w:val="28"/>
                <w:szCs w:val="28"/>
                <w:lang w:val="uk-UA"/>
              </w:rPr>
            </w:pPr>
            <w:r>
              <w:rPr>
                <w:rFonts w:ascii="Times New Roman" w:hAnsi="Times New Roman"/>
                <w:sz w:val="28"/>
                <w:szCs w:val="28"/>
                <w:lang w:val="uk-UA"/>
              </w:rPr>
              <w:lastRenderedPageBreak/>
              <w:t>7</w:t>
            </w:r>
            <w:r w:rsidR="00C7245A" w:rsidRPr="001236C9">
              <w:rPr>
                <w:rFonts w:ascii="Times New Roman" w:hAnsi="Times New Roman"/>
                <w:sz w:val="28"/>
                <w:szCs w:val="28"/>
                <w:lang w:val="uk-UA"/>
              </w:rPr>
              <w:t>.</w:t>
            </w:r>
          </w:p>
        </w:tc>
        <w:tc>
          <w:tcPr>
            <w:tcW w:w="3532" w:type="dxa"/>
          </w:tcPr>
          <w:p w14:paraId="30B966A5"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Перелік необхідних документів</w:t>
            </w:r>
          </w:p>
        </w:tc>
        <w:tc>
          <w:tcPr>
            <w:tcW w:w="5877" w:type="dxa"/>
          </w:tcPr>
          <w:p w14:paraId="53A38E99" w14:textId="1BFACA14" w:rsidR="00C7245A" w:rsidRPr="001236C9" w:rsidRDefault="00D54D93" w:rsidP="00C7245A">
            <w:pPr>
              <w:ind w:firstLine="170"/>
              <w:jc w:val="both"/>
              <w:rPr>
                <w:rFonts w:ascii="Times New Roman" w:hAnsi="Times New Roman"/>
                <w:sz w:val="28"/>
                <w:szCs w:val="28"/>
                <w:lang w:val="uk-UA"/>
              </w:rPr>
            </w:pPr>
            <w:proofErr w:type="spellStart"/>
            <w:r w:rsidRPr="001236C9">
              <w:rPr>
                <w:rFonts w:ascii="Times New Roman" w:hAnsi="Times New Roman"/>
                <w:color w:val="212529"/>
                <w:sz w:val="28"/>
                <w:szCs w:val="28"/>
                <w:shd w:val="clear" w:color="auto" w:fill="FFFFFF"/>
              </w:rPr>
              <w:t>Повідомлення</w:t>
            </w:r>
            <w:proofErr w:type="spellEnd"/>
            <w:r w:rsidRPr="001236C9">
              <w:rPr>
                <w:rFonts w:ascii="Times New Roman" w:hAnsi="Times New Roman"/>
                <w:color w:val="212529"/>
                <w:sz w:val="28"/>
                <w:szCs w:val="28"/>
                <w:shd w:val="clear" w:color="auto" w:fill="FFFFFF"/>
              </w:rPr>
              <w:t xml:space="preserve"> про початок </w:t>
            </w:r>
            <w:proofErr w:type="spellStart"/>
            <w:r w:rsidRPr="001236C9">
              <w:rPr>
                <w:rFonts w:ascii="Times New Roman" w:hAnsi="Times New Roman"/>
                <w:color w:val="212529"/>
                <w:sz w:val="28"/>
                <w:szCs w:val="28"/>
                <w:shd w:val="clear" w:color="auto" w:fill="FFFFFF"/>
              </w:rPr>
              <w:t>виконання</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будівельних</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робіт</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що</w:t>
            </w:r>
            <w:proofErr w:type="spellEnd"/>
            <w:r w:rsidRPr="001236C9">
              <w:rPr>
                <w:rFonts w:ascii="Times New Roman" w:hAnsi="Times New Roman"/>
                <w:color w:val="212529"/>
                <w:sz w:val="28"/>
                <w:szCs w:val="28"/>
                <w:shd w:val="clear" w:color="auto" w:fill="FFFFFF"/>
              </w:rPr>
              <w:t xml:space="preserve"> за </w:t>
            </w:r>
            <w:proofErr w:type="spellStart"/>
            <w:r w:rsidRPr="001236C9">
              <w:rPr>
                <w:rFonts w:ascii="Times New Roman" w:hAnsi="Times New Roman"/>
                <w:color w:val="212529"/>
                <w:sz w:val="28"/>
                <w:szCs w:val="28"/>
                <w:shd w:val="clear" w:color="auto" w:fill="FFFFFF"/>
              </w:rPr>
              <w:t>класом</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наслідків</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відповідальності</w:t>
            </w:r>
            <w:proofErr w:type="spellEnd"/>
            <w:r w:rsidRPr="001236C9">
              <w:rPr>
                <w:rFonts w:ascii="Times New Roman" w:hAnsi="Times New Roman"/>
                <w:color w:val="212529"/>
                <w:sz w:val="28"/>
                <w:szCs w:val="28"/>
                <w:shd w:val="clear" w:color="auto" w:fill="FFFFFF"/>
              </w:rPr>
              <w:t xml:space="preserve">) належать до </w:t>
            </w:r>
            <w:proofErr w:type="spellStart"/>
            <w:r w:rsidRPr="001236C9">
              <w:rPr>
                <w:rFonts w:ascii="Times New Roman" w:hAnsi="Times New Roman"/>
                <w:color w:val="212529"/>
                <w:sz w:val="28"/>
                <w:szCs w:val="28"/>
                <w:shd w:val="clear" w:color="auto" w:fill="FFFFFF"/>
              </w:rPr>
              <w:t>об’єктів</w:t>
            </w:r>
            <w:proofErr w:type="spellEnd"/>
            <w:r w:rsidRPr="001236C9">
              <w:rPr>
                <w:rFonts w:ascii="Times New Roman" w:hAnsi="Times New Roman"/>
                <w:color w:val="212529"/>
                <w:sz w:val="28"/>
                <w:szCs w:val="28"/>
                <w:shd w:val="clear" w:color="auto" w:fill="FFFFFF"/>
              </w:rPr>
              <w:t xml:space="preserve"> з </w:t>
            </w:r>
            <w:proofErr w:type="spellStart"/>
            <w:r w:rsidRPr="001236C9">
              <w:rPr>
                <w:rFonts w:ascii="Times New Roman" w:hAnsi="Times New Roman"/>
                <w:color w:val="212529"/>
                <w:sz w:val="28"/>
                <w:szCs w:val="28"/>
                <w:shd w:val="clear" w:color="auto" w:fill="FFFFFF"/>
              </w:rPr>
              <w:t>незначними</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наслідками</w:t>
            </w:r>
            <w:proofErr w:type="spellEnd"/>
            <w:r w:rsidRPr="001236C9">
              <w:rPr>
                <w:rFonts w:ascii="Times New Roman" w:hAnsi="Times New Roman"/>
                <w:color w:val="212529"/>
                <w:sz w:val="28"/>
                <w:szCs w:val="28"/>
                <w:shd w:val="clear" w:color="auto" w:fill="FFFFFF"/>
              </w:rPr>
              <w:t xml:space="preserve"> (СС</w:t>
            </w:r>
            <w:proofErr w:type="gramStart"/>
            <w:r w:rsidRPr="001236C9">
              <w:rPr>
                <w:rFonts w:ascii="Times New Roman" w:hAnsi="Times New Roman"/>
                <w:color w:val="212529"/>
                <w:sz w:val="28"/>
                <w:szCs w:val="28"/>
                <w:shd w:val="clear" w:color="auto" w:fill="FFFFFF"/>
              </w:rPr>
              <w:t>1</w:t>
            </w:r>
            <w:proofErr w:type="gramEnd"/>
            <w:r w:rsidRPr="001236C9">
              <w:rPr>
                <w:rFonts w:ascii="Times New Roman" w:hAnsi="Times New Roman"/>
                <w:color w:val="212529"/>
                <w:sz w:val="28"/>
                <w:szCs w:val="28"/>
                <w:shd w:val="clear" w:color="auto" w:fill="FFFFFF"/>
              </w:rPr>
              <w:t>)</w:t>
            </w:r>
          </w:p>
        </w:tc>
      </w:tr>
      <w:tr w:rsidR="00C7245A" w:rsidRPr="001236C9" w14:paraId="4E54B31D" w14:textId="77777777" w:rsidTr="001236C9">
        <w:trPr>
          <w:trHeight w:val="557"/>
        </w:trPr>
        <w:tc>
          <w:tcPr>
            <w:tcW w:w="516" w:type="dxa"/>
          </w:tcPr>
          <w:p w14:paraId="258D56E6" w14:textId="0D32392C" w:rsidR="00C7245A" w:rsidRPr="001236C9" w:rsidRDefault="00225AA7" w:rsidP="00C7245A">
            <w:pPr>
              <w:jc w:val="both"/>
              <w:rPr>
                <w:rFonts w:ascii="Times New Roman" w:hAnsi="Times New Roman"/>
                <w:sz w:val="28"/>
                <w:szCs w:val="28"/>
                <w:lang w:val="uk-UA"/>
              </w:rPr>
            </w:pPr>
            <w:r>
              <w:rPr>
                <w:rFonts w:ascii="Times New Roman" w:hAnsi="Times New Roman"/>
                <w:sz w:val="28"/>
                <w:szCs w:val="28"/>
                <w:lang w:val="uk-UA"/>
              </w:rPr>
              <w:t>8</w:t>
            </w:r>
            <w:r w:rsidR="00C7245A" w:rsidRPr="001236C9">
              <w:rPr>
                <w:rFonts w:ascii="Times New Roman" w:hAnsi="Times New Roman"/>
                <w:sz w:val="28"/>
                <w:szCs w:val="28"/>
                <w:lang w:val="uk-UA"/>
              </w:rPr>
              <w:t>.</w:t>
            </w:r>
          </w:p>
        </w:tc>
        <w:tc>
          <w:tcPr>
            <w:tcW w:w="3532" w:type="dxa"/>
          </w:tcPr>
          <w:p w14:paraId="3A4B7099"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 xml:space="preserve">Спосіб подання документів </w:t>
            </w:r>
          </w:p>
        </w:tc>
        <w:tc>
          <w:tcPr>
            <w:tcW w:w="5877" w:type="dxa"/>
          </w:tcPr>
          <w:p w14:paraId="3C7CB93F" w14:textId="77777777" w:rsidR="001236C9" w:rsidRPr="001236C9" w:rsidRDefault="001236C9" w:rsidP="001236C9">
            <w:pPr>
              <w:shd w:val="clear" w:color="auto" w:fill="FFFFFF"/>
              <w:jc w:val="both"/>
              <w:rPr>
                <w:rFonts w:ascii="Times New Roman" w:hAnsi="Times New Roman"/>
                <w:color w:val="212529"/>
                <w:sz w:val="28"/>
                <w:szCs w:val="28"/>
              </w:rPr>
            </w:pPr>
            <w:r w:rsidRPr="001236C9">
              <w:rPr>
                <w:rFonts w:ascii="Times New Roman" w:hAnsi="Times New Roman"/>
                <w:color w:val="212529"/>
                <w:sz w:val="28"/>
                <w:szCs w:val="28"/>
              </w:rPr>
              <w:t xml:space="preserve">Подати </w:t>
            </w:r>
            <w:proofErr w:type="spellStart"/>
            <w:r w:rsidRPr="001236C9">
              <w:rPr>
                <w:rFonts w:ascii="Times New Roman" w:hAnsi="Times New Roman"/>
                <w:color w:val="212529"/>
                <w:sz w:val="28"/>
                <w:szCs w:val="28"/>
              </w:rPr>
              <w:t>заяву</w:t>
            </w:r>
            <w:proofErr w:type="spellEnd"/>
            <w:r w:rsidRPr="001236C9">
              <w:rPr>
                <w:rFonts w:ascii="Times New Roman" w:hAnsi="Times New Roman"/>
                <w:color w:val="212529"/>
                <w:sz w:val="28"/>
                <w:szCs w:val="28"/>
              </w:rPr>
              <w:t xml:space="preserve"> на </w:t>
            </w:r>
            <w:proofErr w:type="spellStart"/>
            <w:r w:rsidRPr="001236C9">
              <w:rPr>
                <w:rFonts w:ascii="Times New Roman" w:hAnsi="Times New Roman"/>
                <w:color w:val="212529"/>
                <w:sz w:val="28"/>
                <w:szCs w:val="28"/>
              </w:rPr>
              <w:t>отримання</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послуги</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заявник</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може</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особисто</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або</w:t>
            </w:r>
            <w:proofErr w:type="spellEnd"/>
            <w:r w:rsidRPr="001236C9">
              <w:rPr>
                <w:rFonts w:ascii="Times New Roman" w:hAnsi="Times New Roman"/>
                <w:color w:val="212529"/>
                <w:sz w:val="28"/>
                <w:szCs w:val="28"/>
              </w:rPr>
              <w:t xml:space="preserve"> через </w:t>
            </w:r>
            <w:proofErr w:type="gramStart"/>
            <w:r w:rsidRPr="001236C9">
              <w:rPr>
                <w:rFonts w:ascii="Times New Roman" w:hAnsi="Times New Roman"/>
                <w:color w:val="212529"/>
                <w:sz w:val="28"/>
                <w:szCs w:val="28"/>
              </w:rPr>
              <w:t>законного</w:t>
            </w:r>
            <w:proofErr w:type="gram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представника</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електронною</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поштою</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чи</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заповнивши</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заяву</w:t>
            </w:r>
            <w:proofErr w:type="spellEnd"/>
            <w:r w:rsidRPr="001236C9">
              <w:rPr>
                <w:rFonts w:ascii="Times New Roman" w:hAnsi="Times New Roman"/>
                <w:color w:val="212529"/>
                <w:sz w:val="28"/>
                <w:szCs w:val="28"/>
              </w:rPr>
              <w:t xml:space="preserve"> на </w:t>
            </w:r>
            <w:proofErr w:type="spellStart"/>
            <w:r w:rsidRPr="001236C9">
              <w:rPr>
                <w:rFonts w:ascii="Times New Roman" w:hAnsi="Times New Roman"/>
                <w:color w:val="212529"/>
                <w:sz w:val="28"/>
                <w:szCs w:val="28"/>
              </w:rPr>
              <w:t>отримання</w:t>
            </w:r>
            <w:proofErr w:type="spellEnd"/>
            <w:r w:rsidRPr="001236C9">
              <w:rPr>
                <w:rFonts w:ascii="Times New Roman" w:hAnsi="Times New Roman"/>
                <w:color w:val="212529"/>
                <w:sz w:val="28"/>
                <w:szCs w:val="28"/>
              </w:rPr>
              <w:t xml:space="preserve"> </w:t>
            </w:r>
            <w:proofErr w:type="spellStart"/>
            <w:r w:rsidRPr="001236C9">
              <w:rPr>
                <w:rFonts w:ascii="Times New Roman" w:hAnsi="Times New Roman"/>
                <w:color w:val="212529"/>
                <w:sz w:val="28"/>
                <w:szCs w:val="28"/>
              </w:rPr>
              <w:t>послуги</w:t>
            </w:r>
            <w:proofErr w:type="spellEnd"/>
            <w:r w:rsidRPr="001236C9">
              <w:rPr>
                <w:rFonts w:ascii="Times New Roman" w:hAnsi="Times New Roman"/>
                <w:color w:val="212529"/>
                <w:sz w:val="28"/>
                <w:szCs w:val="28"/>
              </w:rPr>
              <w:t xml:space="preserve"> онлайн на сайті: </w:t>
            </w:r>
            <w:hyperlink r:id="rId10" w:history="1">
              <w:r w:rsidRPr="001236C9">
                <w:rPr>
                  <w:rStyle w:val="af5"/>
                  <w:rFonts w:ascii="Times New Roman" w:hAnsi="Times New Roman"/>
                  <w:color w:val="000000"/>
                  <w:sz w:val="28"/>
                  <w:szCs w:val="28"/>
                </w:rPr>
                <w:t>https://diia.gov.ua/services/povidomlennya-pro-pochatok-budivelnih-robit-ss1</w:t>
              </w:r>
            </w:hyperlink>
            <w:r w:rsidRPr="001236C9">
              <w:rPr>
                <w:rFonts w:ascii="Times New Roman" w:hAnsi="Times New Roman"/>
                <w:color w:val="212529"/>
                <w:sz w:val="28"/>
                <w:szCs w:val="28"/>
              </w:rPr>
              <w:t>.</w:t>
            </w:r>
          </w:p>
          <w:p w14:paraId="7B2B7C83" w14:textId="5EA43BA7" w:rsidR="00C7245A" w:rsidRPr="001236C9" w:rsidRDefault="001236C9" w:rsidP="001236C9">
            <w:pPr>
              <w:pStyle w:val="5"/>
              <w:shd w:val="clear" w:color="auto" w:fill="FFFFFF"/>
              <w:spacing w:before="0" w:after="0"/>
              <w:jc w:val="both"/>
              <w:rPr>
                <w:rFonts w:ascii="Times New Roman" w:hAnsi="Times New Roman"/>
                <w:sz w:val="28"/>
                <w:szCs w:val="28"/>
                <w:lang w:val="uk-UA"/>
              </w:rPr>
            </w:pPr>
            <w:proofErr w:type="spellStart"/>
            <w:r w:rsidRPr="001236C9">
              <w:rPr>
                <w:rFonts w:ascii="Times New Roman" w:hAnsi="Times New Roman"/>
                <w:b w:val="0"/>
                <w:bCs w:val="0"/>
                <w:color w:val="212529"/>
                <w:sz w:val="28"/>
                <w:szCs w:val="28"/>
              </w:rPr>
              <w:t>Хто</w:t>
            </w:r>
            <w:proofErr w:type="spellEnd"/>
            <w:r w:rsidRPr="001236C9">
              <w:rPr>
                <w:rFonts w:ascii="Times New Roman" w:hAnsi="Times New Roman"/>
                <w:b w:val="0"/>
                <w:bCs w:val="0"/>
                <w:color w:val="212529"/>
                <w:sz w:val="28"/>
                <w:szCs w:val="28"/>
              </w:rPr>
              <w:t xml:space="preserve"> </w:t>
            </w:r>
            <w:proofErr w:type="spellStart"/>
            <w:r w:rsidRPr="001236C9">
              <w:rPr>
                <w:rFonts w:ascii="Times New Roman" w:hAnsi="Times New Roman"/>
                <w:b w:val="0"/>
                <w:bCs w:val="0"/>
                <w:color w:val="212529"/>
                <w:sz w:val="28"/>
                <w:szCs w:val="28"/>
              </w:rPr>
              <w:t>може</w:t>
            </w:r>
            <w:proofErr w:type="spellEnd"/>
            <w:r w:rsidRPr="001236C9">
              <w:rPr>
                <w:rFonts w:ascii="Times New Roman" w:hAnsi="Times New Roman"/>
                <w:b w:val="0"/>
                <w:bCs w:val="0"/>
                <w:color w:val="212529"/>
                <w:sz w:val="28"/>
                <w:szCs w:val="28"/>
              </w:rPr>
              <w:t xml:space="preserve"> </w:t>
            </w:r>
            <w:proofErr w:type="spellStart"/>
            <w:r w:rsidRPr="001236C9">
              <w:rPr>
                <w:rFonts w:ascii="Times New Roman" w:hAnsi="Times New Roman"/>
                <w:b w:val="0"/>
                <w:bCs w:val="0"/>
                <w:color w:val="212529"/>
                <w:sz w:val="28"/>
                <w:szCs w:val="28"/>
              </w:rPr>
              <w:t>звернутися</w:t>
            </w:r>
            <w:proofErr w:type="spellEnd"/>
            <w:r w:rsidRPr="001236C9">
              <w:rPr>
                <w:rFonts w:ascii="Times New Roman" w:hAnsi="Times New Roman"/>
                <w:b w:val="0"/>
                <w:bCs w:val="0"/>
                <w:color w:val="212529"/>
                <w:sz w:val="28"/>
                <w:szCs w:val="28"/>
              </w:rPr>
              <w:t xml:space="preserve">: </w:t>
            </w:r>
            <w:proofErr w:type="spellStart"/>
            <w:r w:rsidRPr="001236C9">
              <w:rPr>
                <w:rFonts w:ascii="Times New Roman" w:hAnsi="Times New Roman"/>
                <w:b w:val="0"/>
                <w:bCs w:val="0"/>
                <w:color w:val="212529"/>
                <w:sz w:val="28"/>
                <w:szCs w:val="28"/>
              </w:rPr>
              <w:t>фізична</w:t>
            </w:r>
            <w:proofErr w:type="spellEnd"/>
            <w:r w:rsidRPr="001236C9">
              <w:rPr>
                <w:rFonts w:ascii="Times New Roman" w:hAnsi="Times New Roman"/>
                <w:b w:val="0"/>
                <w:bCs w:val="0"/>
                <w:color w:val="212529"/>
                <w:sz w:val="28"/>
                <w:szCs w:val="28"/>
              </w:rPr>
              <w:t xml:space="preserve"> особа, </w:t>
            </w:r>
            <w:proofErr w:type="spellStart"/>
            <w:r w:rsidRPr="001236C9">
              <w:rPr>
                <w:rFonts w:ascii="Times New Roman" w:hAnsi="Times New Roman"/>
                <w:b w:val="0"/>
                <w:bCs w:val="0"/>
                <w:color w:val="212529"/>
                <w:sz w:val="28"/>
                <w:szCs w:val="28"/>
              </w:rPr>
              <w:t>юридична</w:t>
            </w:r>
            <w:proofErr w:type="spellEnd"/>
            <w:r w:rsidRPr="001236C9">
              <w:rPr>
                <w:rFonts w:ascii="Times New Roman" w:hAnsi="Times New Roman"/>
                <w:b w:val="0"/>
                <w:bCs w:val="0"/>
                <w:color w:val="212529"/>
                <w:sz w:val="28"/>
                <w:szCs w:val="28"/>
              </w:rPr>
              <w:t xml:space="preserve"> особа, </w:t>
            </w:r>
            <w:proofErr w:type="spellStart"/>
            <w:r w:rsidRPr="001236C9">
              <w:rPr>
                <w:rFonts w:ascii="Times New Roman" w:hAnsi="Times New Roman"/>
                <w:b w:val="0"/>
                <w:bCs w:val="0"/>
                <w:color w:val="212529"/>
                <w:sz w:val="28"/>
                <w:szCs w:val="28"/>
              </w:rPr>
              <w:t>фізична</w:t>
            </w:r>
            <w:proofErr w:type="spellEnd"/>
            <w:r w:rsidRPr="001236C9">
              <w:rPr>
                <w:rFonts w:ascii="Times New Roman" w:hAnsi="Times New Roman"/>
                <w:b w:val="0"/>
                <w:bCs w:val="0"/>
                <w:color w:val="212529"/>
                <w:sz w:val="28"/>
                <w:szCs w:val="28"/>
              </w:rPr>
              <w:t xml:space="preserve"> особа-</w:t>
            </w:r>
            <w:proofErr w:type="spellStart"/>
            <w:r w:rsidRPr="001236C9">
              <w:rPr>
                <w:rFonts w:ascii="Times New Roman" w:hAnsi="Times New Roman"/>
                <w:b w:val="0"/>
                <w:bCs w:val="0"/>
                <w:color w:val="212529"/>
                <w:sz w:val="28"/>
                <w:szCs w:val="28"/>
              </w:rPr>
              <w:t>підприємець</w:t>
            </w:r>
            <w:proofErr w:type="spellEnd"/>
            <w:r w:rsidRPr="001236C9">
              <w:rPr>
                <w:rFonts w:ascii="Times New Roman" w:hAnsi="Times New Roman"/>
                <w:sz w:val="28"/>
                <w:szCs w:val="28"/>
                <w:lang w:val="uk-UA"/>
              </w:rPr>
              <w:t xml:space="preserve"> </w:t>
            </w:r>
          </w:p>
        </w:tc>
      </w:tr>
      <w:tr w:rsidR="00C7245A" w:rsidRPr="001236C9" w14:paraId="29773A09" w14:textId="77777777" w:rsidTr="001236C9">
        <w:trPr>
          <w:trHeight w:val="486"/>
        </w:trPr>
        <w:tc>
          <w:tcPr>
            <w:tcW w:w="516" w:type="dxa"/>
          </w:tcPr>
          <w:p w14:paraId="22682D63" w14:textId="36EB4BF4" w:rsidR="00C7245A" w:rsidRPr="001236C9" w:rsidRDefault="00225AA7" w:rsidP="00C7245A">
            <w:pPr>
              <w:jc w:val="both"/>
              <w:rPr>
                <w:rFonts w:ascii="Times New Roman" w:hAnsi="Times New Roman"/>
                <w:sz w:val="28"/>
                <w:szCs w:val="28"/>
                <w:lang w:val="uk-UA"/>
              </w:rPr>
            </w:pPr>
            <w:r>
              <w:rPr>
                <w:rFonts w:ascii="Times New Roman" w:hAnsi="Times New Roman"/>
                <w:sz w:val="28"/>
                <w:szCs w:val="28"/>
                <w:lang w:val="uk-UA"/>
              </w:rPr>
              <w:t>9</w:t>
            </w:r>
            <w:r w:rsidR="00C7245A" w:rsidRPr="001236C9">
              <w:rPr>
                <w:rFonts w:ascii="Times New Roman" w:hAnsi="Times New Roman"/>
                <w:sz w:val="28"/>
                <w:szCs w:val="28"/>
                <w:lang w:val="uk-UA"/>
              </w:rPr>
              <w:t>.</w:t>
            </w:r>
          </w:p>
        </w:tc>
        <w:tc>
          <w:tcPr>
            <w:tcW w:w="3532" w:type="dxa"/>
          </w:tcPr>
          <w:p w14:paraId="11A1FE3E"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 xml:space="preserve">Платність (безоплатність) надання </w:t>
            </w:r>
          </w:p>
        </w:tc>
        <w:tc>
          <w:tcPr>
            <w:tcW w:w="5877" w:type="dxa"/>
          </w:tcPr>
          <w:p w14:paraId="0EA34ABF"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Безоплатно.</w:t>
            </w:r>
          </w:p>
        </w:tc>
      </w:tr>
      <w:tr w:rsidR="00C7245A" w:rsidRPr="001236C9" w14:paraId="7C656E95" w14:textId="77777777" w:rsidTr="001236C9">
        <w:trPr>
          <w:trHeight w:val="412"/>
        </w:trPr>
        <w:tc>
          <w:tcPr>
            <w:tcW w:w="516" w:type="dxa"/>
          </w:tcPr>
          <w:p w14:paraId="5DFA2B08" w14:textId="194B039F" w:rsidR="00C7245A" w:rsidRPr="001236C9" w:rsidRDefault="00C7245A" w:rsidP="00225AA7">
            <w:pPr>
              <w:jc w:val="both"/>
              <w:rPr>
                <w:rFonts w:ascii="Times New Roman" w:hAnsi="Times New Roman"/>
                <w:sz w:val="28"/>
                <w:szCs w:val="28"/>
                <w:lang w:val="uk-UA"/>
              </w:rPr>
            </w:pPr>
            <w:r w:rsidRPr="001236C9">
              <w:rPr>
                <w:rFonts w:ascii="Times New Roman" w:hAnsi="Times New Roman"/>
                <w:sz w:val="28"/>
                <w:szCs w:val="28"/>
                <w:lang w:val="uk-UA"/>
              </w:rPr>
              <w:t>1</w:t>
            </w:r>
            <w:r w:rsidR="00225AA7">
              <w:rPr>
                <w:rFonts w:ascii="Times New Roman" w:hAnsi="Times New Roman"/>
                <w:sz w:val="28"/>
                <w:szCs w:val="28"/>
                <w:lang w:val="uk-UA"/>
              </w:rPr>
              <w:t>0</w:t>
            </w:r>
            <w:r w:rsidRPr="001236C9">
              <w:rPr>
                <w:rFonts w:ascii="Times New Roman" w:hAnsi="Times New Roman"/>
                <w:sz w:val="28"/>
                <w:szCs w:val="28"/>
                <w:lang w:val="uk-UA"/>
              </w:rPr>
              <w:t>.</w:t>
            </w:r>
          </w:p>
        </w:tc>
        <w:tc>
          <w:tcPr>
            <w:tcW w:w="3532" w:type="dxa"/>
          </w:tcPr>
          <w:p w14:paraId="6151C1D9"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 xml:space="preserve">Строк надання </w:t>
            </w:r>
          </w:p>
        </w:tc>
        <w:tc>
          <w:tcPr>
            <w:tcW w:w="5877" w:type="dxa"/>
          </w:tcPr>
          <w:p w14:paraId="188689E9" w14:textId="562CAEE0" w:rsidR="00C7245A" w:rsidRPr="001236C9" w:rsidRDefault="001236C9" w:rsidP="001236C9">
            <w:pPr>
              <w:jc w:val="both"/>
              <w:rPr>
                <w:rFonts w:ascii="Times New Roman" w:hAnsi="Times New Roman"/>
                <w:sz w:val="28"/>
                <w:szCs w:val="28"/>
                <w:lang w:val="uk-UA"/>
              </w:rPr>
            </w:pPr>
            <w:r w:rsidRPr="001236C9">
              <w:rPr>
                <w:rFonts w:ascii="Times New Roman" w:hAnsi="Times New Roman"/>
                <w:sz w:val="28"/>
                <w:szCs w:val="28"/>
                <w:lang w:val="uk-UA"/>
              </w:rPr>
              <w:t>до п’яти</w:t>
            </w:r>
            <w:r w:rsidR="00C7245A" w:rsidRPr="001236C9">
              <w:rPr>
                <w:rFonts w:ascii="Times New Roman" w:hAnsi="Times New Roman"/>
                <w:sz w:val="28"/>
                <w:szCs w:val="28"/>
                <w:lang w:val="uk-UA"/>
              </w:rPr>
              <w:t xml:space="preserve"> днів</w:t>
            </w:r>
          </w:p>
        </w:tc>
      </w:tr>
      <w:tr w:rsidR="00C7245A" w:rsidRPr="001236C9" w14:paraId="39C2D55B" w14:textId="77777777" w:rsidTr="001236C9">
        <w:trPr>
          <w:trHeight w:val="863"/>
        </w:trPr>
        <w:tc>
          <w:tcPr>
            <w:tcW w:w="516" w:type="dxa"/>
          </w:tcPr>
          <w:p w14:paraId="5A503A25" w14:textId="5E39538E"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1</w:t>
            </w:r>
            <w:r w:rsidR="00225AA7">
              <w:rPr>
                <w:rFonts w:ascii="Times New Roman" w:hAnsi="Times New Roman"/>
                <w:sz w:val="28"/>
                <w:szCs w:val="28"/>
                <w:lang w:val="uk-UA"/>
              </w:rPr>
              <w:t>1</w:t>
            </w:r>
            <w:r w:rsidRPr="001236C9">
              <w:rPr>
                <w:rFonts w:ascii="Times New Roman" w:hAnsi="Times New Roman"/>
                <w:sz w:val="28"/>
                <w:szCs w:val="28"/>
                <w:lang w:val="uk-UA"/>
              </w:rPr>
              <w:t>.</w:t>
            </w:r>
          </w:p>
        </w:tc>
        <w:tc>
          <w:tcPr>
            <w:tcW w:w="3532" w:type="dxa"/>
          </w:tcPr>
          <w:p w14:paraId="52D38C8F"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 xml:space="preserve">Перелік підстав для відмови у наданні </w:t>
            </w:r>
          </w:p>
        </w:tc>
        <w:tc>
          <w:tcPr>
            <w:tcW w:w="5877" w:type="dxa"/>
          </w:tcPr>
          <w:p w14:paraId="18C4321A" w14:textId="5FD922AC" w:rsidR="00C7245A" w:rsidRPr="001236C9" w:rsidRDefault="001236C9" w:rsidP="00C7245A">
            <w:pPr>
              <w:jc w:val="both"/>
              <w:rPr>
                <w:rFonts w:ascii="Times New Roman" w:hAnsi="Times New Roman"/>
                <w:sz w:val="28"/>
                <w:szCs w:val="28"/>
                <w:lang w:val="uk-UA"/>
              </w:rPr>
            </w:pPr>
            <w:proofErr w:type="spellStart"/>
            <w:r w:rsidRPr="001236C9">
              <w:rPr>
                <w:rFonts w:ascii="Times New Roman" w:hAnsi="Times New Roman"/>
                <w:color w:val="212529"/>
                <w:sz w:val="28"/>
                <w:szCs w:val="28"/>
                <w:shd w:val="clear" w:color="auto" w:fill="FFFFFF"/>
              </w:rPr>
              <w:t>Подані</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документи</w:t>
            </w:r>
            <w:proofErr w:type="spellEnd"/>
            <w:r w:rsidRPr="001236C9">
              <w:rPr>
                <w:rFonts w:ascii="Times New Roman" w:hAnsi="Times New Roman"/>
                <w:color w:val="212529"/>
                <w:sz w:val="28"/>
                <w:szCs w:val="28"/>
                <w:shd w:val="clear" w:color="auto" w:fill="FFFFFF"/>
              </w:rPr>
              <w:t xml:space="preserve"> не </w:t>
            </w:r>
            <w:proofErr w:type="spellStart"/>
            <w:r w:rsidRPr="001236C9">
              <w:rPr>
                <w:rFonts w:ascii="Times New Roman" w:hAnsi="Times New Roman"/>
                <w:color w:val="212529"/>
                <w:sz w:val="28"/>
                <w:szCs w:val="28"/>
                <w:shd w:val="clear" w:color="auto" w:fill="FFFFFF"/>
              </w:rPr>
              <w:t>відповідають</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вимогам</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законодавства</w:t>
            </w:r>
            <w:proofErr w:type="spellEnd"/>
          </w:p>
        </w:tc>
      </w:tr>
      <w:tr w:rsidR="00C7245A" w:rsidRPr="001236C9" w14:paraId="76D17138" w14:textId="77777777" w:rsidTr="001236C9">
        <w:trPr>
          <w:trHeight w:val="655"/>
        </w:trPr>
        <w:tc>
          <w:tcPr>
            <w:tcW w:w="516" w:type="dxa"/>
          </w:tcPr>
          <w:p w14:paraId="027FC999" w14:textId="425EC783"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1</w:t>
            </w:r>
            <w:r w:rsidR="00225AA7">
              <w:rPr>
                <w:rFonts w:ascii="Times New Roman" w:hAnsi="Times New Roman"/>
                <w:sz w:val="28"/>
                <w:szCs w:val="28"/>
                <w:lang w:val="uk-UA"/>
              </w:rPr>
              <w:t>2</w:t>
            </w:r>
            <w:r w:rsidRPr="001236C9">
              <w:rPr>
                <w:rFonts w:ascii="Times New Roman" w:hAnsi="Times New Roman"/>
                <w:sz w:val="28"/>
                <w:szCs w:val="28"/>
                <w:lang w:val="uk-UA"/>
              </w:rPr>
              <w:t>.</w:t>
            </w:r>
          </w:p>
        </w:tc>
        <w:tc>
          <w:tcPr>
            <w:tcW w:w="3532" w:type="dxa"/>
          </w:tcPr>
          <w:p w14:paraId="7B659545"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Результат надання адміністративної послуги</w:t>
            </w:r>
          </w:p>
        </w:tc>
        <w:tc>
          <w:tcPr>
            <w:tcW w:w="5877" w:type="dxa"/>
          </w:tcPr>
          <w:p w14:paraId="031C7C19" w14:textId="161AAA05" w:rsidR="00C7245A" w:rsidRPr="001236C9" w:rsidRDefault="001236C9" w:rsidP="001236C9">
            <w:pPr>
              <w:jc w:val="both"/>
              <w:rPr>
                <w:rFonts w:ascii="Times New Roman" w:hAnsi="Times New Roman"/>
                <w:sz w:val="28"/>
                <w:szCs w:val="28"/>
                <w:lang w:val="uk-UA"/>
              </w:rPr>
            </w:pPr>
            <w:proofErr w:type="spellStart"/>
            <w:r w:rsidRPr="001236C9">
              <w:rPr>
                <w:rFonts w:ascii="Times New Roman" w:hAnsi="Times New Roman"/>
                <w:color w:val="212529"/>
                <w:sz w:val="28"/>
                <w:szCs w:val="28"/>
                <w:shd w:val="clear" w:color="auto" w:fill="FFFFFF"/>
              </w:rPr>
              <w:t>Реєстрація</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повідомлення</w:t>
            </w:r>
            <w:proofErr w:type="spellEnd"/>
            <w:r w:rsidRPr="001236C9">
              <w:rPr>
                <w:rFonts w:ascii="Times New Roman" w:hAnsi="Times New Roman"/>
                <w:color w:val="212529"/>
                <w:sz w:val="28"/>
                <w:szCs w:val="28"/>
                <w:shd w:val="clear" w:color="auto" w:fill="FFFFFF"/>
              </w:rPr>
              <w:t xml:space="preserve"> про початок </w:t>
            </w:r>
            <w:proofErr w:type="spellStart"/>
            <w:r w:rsidRPr="001236C9">
              <w:rPr>
                <w:rFonts w:ascii="Times New Roman" w:hAnsi="Times New Roman"/>
                <w:color w:val="212529"/>
                <w:sz w:val="28"/>
                <w:szCs w:val="28"/>
                <w:shd w:val="clear" w:color="auto" w:fill="FFFFFF"/>
              </w:rPr>
              <w:t>виконання</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будівельних</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робіт</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щодо</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об’єктів</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що</w:t>
            </w:r>
            <w:proofErr w:type="spellEnd"/>
            <w:r w:rsidRPr="001236C9">
              <w:rPr>
                <w:rFonts w:ascii="Times New Roman" w:hAnsi="Times New Roman"/>
                <w:color w:val="212529"/>
                <w:sz w:val="28"/>
                <w:szCs w:val="28"/>
                <w:shd w:val="clear" w:color="auto" w:fill="FFFFFF"/>
              </w:rPr>
              <w:t xml:space="preserve"> за </w:t>
            </w:r>
            <w:proofErr w:type="spellStart"/>
            <w:r w:rsidRPr="001236C9">
              <w:rPr>
                <w:rFonts w:ascii="Times New Roman" w:hAnsi="Times New Roman"/>
                <w:color w:val="212529"/>
                <w:sz w:val="28"/>
                <w:szCs w:val="28"/>
                <w:shd w:val="clear" w:color="auto" w:fill="FFFFFF"/>
              </w:rPr>
              <w:t>класом</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наслідків</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відповідальності</w:t>
            </w:r>
            <w:proofErr w:type="spellEnd"/>
            <w:r w:rsidRPr="001236C9">
              <w:rPr>
                <w:rFonts w:ascii="Times New Roman" w:hAnsi="Times New Roman"/>
                <w:color w:val="212529"/>
                <w:sz w:val="28"/>
                <w:szCs w:val="28"/>
                <w:shd w:val="clear" w:color="auto" w:fill="FFFFFF"/>
              </w:rPr>
              <w:t xml:space="preserve">) належать до </w:t>
            </w:r>
            <w:proofErr w:type="spellStart"/>
            <w:r w:rsidRPr="001236C9">
              <w:rPr>
                <w:rFonts w:ascii="Times New Roman" w:hAnsi="Times New Roman"/>
                <w:color w:val="212529"/>
                <w:sz w:val="28"/>
                <w:szCs w:val="28"/>
                <w:shd w:val="clear" w:color="auto" w:fill="FFFFFF"/>
              </w:rPr>
              <w:t>об’єктів</w:t>
            </w:r>
            <w:proofErr w:type="spellEnd"/>
            <w:r w:rsidRPr="001236C9">
              <w:rPr>
                <w:rFonts w:ascii="Times New Roman" w:hAnsi="Times New Roman"/>
                <w:color w:val="212529"/>
                <w:sz w:val="28"/>
                <w:szCs w:val="28"/>
                <w:shd w:val="clear" w:color="auto" w:fill="FFFFFF"/>
              </w:rPr>
              <w:t xml:space="preserve"> з </w:t>
            </w:r>
            <w:proofErr w:type="spellStart"/>
            <w:r w:rsidRPr="001236C9">
              <w:rPr>
                <w:rFonts w:ascii="Times New Roman" w:hAnsi="Times New Roman"/>
                <w:color w:val="212529"/>
                <w:sz w:val="28"/>
                <w:szCs w:val="28"/>
                <w:shd w:val="clear" w:color="auto" w:fill="FFFFFF"/>
              </w:rPr>
              <w:t>незначними</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наслідками</w:t>
            </w:r>
            <w:proofErr w:type="spellEnd"/>
            <w:r w:rsidRPr="001236C9">
              <w:rPr>
                <w:rFonts w:ascii="Times New Roman" w:hAnsi="Times New Roman"/>
                <w:color w:val="212529"/>
                <w:sz w:val="28"/>
                <w:szCs w:val="28"/>
                <w:shd w:val="clear" w:color="auto" w:fill="FFFFFF"/>
              </w:rPr>
              <w:t xml:space="preserve"> (СС</w:t>
            </w:r>
            <w:proofErr w:type="gramStart"/>
            <w:r w:rsidRPr="001236C9">
              <w:rPr>
                <w:rFonts w:ascii="Times New Roman" w:hAnsi="Times New Roman"/>
                <w:color w:val="212529"/>
                <w:sz w:val="28"/>
                <w:szCs w:val="28"/>
                <w:shd w:val="clear" w:color="auto" w:fill="FFFFFF"/>
              </w:rPr>
              <w:t>1</w:t>
            </w:r>
            <w:proofErr w:type="gramEnd"/>
            <w:r w:rsidRPr="001236C9">
              <w:rPr>
                <w:rFonts w:ascii="Times New Roman" w:hAnsi="Times New Roman"/>
                <w:color w:val="212529"/>
                <w:sz w:val="28"/>
                <w:szCs w:val="28"/>
                <w:shd w:val="clear" w:color="auto" w:fill="FFFFFF"/>
              </w:rPr>
              <w:t>)</w:t>
            </w:r>
            <w:r w:rsidRPr="001236C9">
              <w:rPr>
                <w:rFonts w:ascii="Times New Roman" w:hAnsi="Times New Roman"/>
                <w:sz w:val="28"/>
                <w:szCs w:val="28"/>
                <w:lang w:val="uk-UA"/>
              </w:rPr>
              <w:t xml:space="preserve"> </w:t>
            </w:r>
          </w:p>
        </w:tc>
      </w:tr>
      <w:tr w:rsidR="00C7245A" w:rsidRPr="001236C9" w14:paraId="7D89D115" w14:textId="77777777" w:rsidTr="001236C9">
        <w:trPr>
          <w:trHeight w:val="645"/>
        </w:trPr>
        <w:tc>
          <w:tcPr>
            <w:tcW w:w="516" w:type="dxa"/>
          </w:tcPr>
          <w:p w14:paraId="5BF15CA4" w14:textId="53E099E5"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1</w:t>
            </w:r>
            <w:r w:rsidR="00225AA7">
              <w:rPr>
                <w:rFonts w:ascii="Times New Roman" w:hAnsi="Times New Roman"/>
                <w:sz w:val="28"/>
                <w:szCs w:val="28"/>
                <w:lang w:val="uk-UA"/>
              </w:rPr>
              <w:t>3</w:t>
            </w:r>
            <w:r w:rsidRPr="001236C9">
              <w:rPr>
                <w:rFonts w:ascii="Times New Roman" w:hAnsi="Times New Roman"/>
                <w:sz w:val="28"/>
                <w:szCs w:val="28"/>
                <w:lang w:val="uk-UA"/>
              </w:rPr>
              <w:t>.</w:t>
            </w:r>
          </w:p>
        </w:tc>
        <w:tc>
          <w:tcPr>
            <w:tcW w:w="3532" w:type="dxa"/>
          </w:tcPr>
          <w:p w14:paraId="557BF4B1" w14:textId="77777777" w:rsidR="00C7245A" w:rsidRPr="001236C9" w:rsidRDefault="00C7245A" w:rsidP="00C7245A">
            <w:pPr>
              <w:jc w:val="both"/>
              <w:rPr>
                <w:rFonts w:ascii="Times New Roman" w:hAnsi="Times New Roman"/>
                <w:sz w:val="28"/>
                <w:szCs w:val="28"/>
                <w:lang w:val="uk-UA"/>
              </w:rPr>
            </w:pPr>
            <w:r w:rsidRPr="001236C9">
              <w:rPr>
                <w:rFonts w:ascii="Times New Roman" w:hAnsi="Times New Roman"/>
                <w:sz w:val="28"/>
                <w:szCs w:val="28"/>
                <w:lang w:val="uk-UA"/>
              </w:rPr>
              <w:t>Способи отримання відповіді (результату)</w:t>
            </w:r>
          </w:p>
        </w:tc>
        <w:tc>
          <w:tcPr>
            <w:tcW w:w="5877" w:type="dxa"/>
          </w:tcPr>
          <w:p w14:paraId="0F670079" w14:textId="4D97CB88" w:rsidR="00C7245A" w:rsidRPr="001236C9" w:rsidRDefault="001236C9" w:rsidP="001236C9">
            <w:pPr>
              <w:jc w:val="both"/>
              <w:rPr>
                <w:rFonts w:ascii="Times New Roman" w:hAnsi="Times New Roman"/>
                <w:sz w:val="28"/>
                <w:szCs w:val="28"/>
                <w:lang w:val="uk-UA"/>
              </w:rPr>
            </w:pPr>
            <w:proofErr w:type="spellStart"/>
            <w:r w:rsidRPr="001236C9">
              <w:rPr>
                <w:rFonts w:ascii="Times New Roman" w:hAnsi="Times New Roman"/>
                <w:color w:val="212529"/>
                <w:sz w:val="28"/>
                <w:szCs w:val="28"/>
                <w:shd w:val="clear" w:color="auto" w:fill="FFFFFF"/>
              </w:rPr>
              <w:t>Отримати</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результати</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надання</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послуги</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заявник</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може</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особисто</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або</w:t>
            </w:r>
            <w:proofErr w:type="spellEnd"/>
            <w:r w:rsidRPr="001236C9">
              <w:rPr>
                <w:rFonts w:ascii="Times New Roman" w:hAnsi="Times New Roman"/>
                <w:color w:val="212529"/>
                <w:sz w:val="28"/>
                <w:szCs w:val="28"/>
                <w:shd w:val="clear" w:color="auto" w:fill="FFFFFF"/>
              </w:rPr>
              <w:t xml:space="preserve"> через законного </w:t>
            </w:r>
            <w:proofErr w:type="spellStart"/>
            <w:r w:rsidRPr="001236C9">
              <w:rPr>
                <w:rFonts w:ascii="Times New Roman" w:hAnsi="Times New Roman"/>
                <w:color w:val="212529"/>
                <w:sz w:val="28"/>
                <w:szCs w:val="28"/>
                <w:shd w:val="clear" w:color="auto" w:fill="FFFFFF"/>
              </w:rPr>
              <w:t>представника</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електронною</w:t>
            </w:r>
            <w:proofErr w:type="spellEnd"/>
            <w:r w:rsidRPr="001236C9">
              <w:rPr>
                <w:rFonts w:ascii="Times New Roman" w:hAnsi="Times New Roman"/>
                <w:color w:val="212529"/>
                <w:sz w:val="28"/>
                <w:szCs w:val="28"/>
                <w:shd w:val="clear" w:color="auto" w:fill="FFFFFF"/>
              </w:rPr>
              <w:t xml:space="preserve"> </w:t>
            </w:r>
            <w:proofErr w:type="spellStart"/>
            <w:r w:rsidRPr="001236C9">
              <w:rPr>
                <w:rFonts w:ascii="Times New Roman" w:hAnsi="Times New Roman"/>
                <w:color w:val="212529"/>
                <w:sz w:val="28"/>
                <w:szCs w:val="28"/>
                <w:shd w:val="clear" w:color="auto" w:fill="FFFFFF"/>
              </w:rPr>
              <w:t>поштою</w:t>
            </w:r>
            <w:proofErr w:type="spellEnd"/>
            <w:r w:rsidRPr="001236C9">
              <w:rPr>
                <w:rFonts w:ascii="Times New Roman" w:hAnsi="Times New Roman"/>
                <w:color w:val="212529"/>
                <w:sz w:val="28"/>
                <w:szCs w:val="28"/>
                <w:shd w:val="clear" w:color="auto" w:fill="FFFFFF"/>
              </w:rPr>
              <w:t xml:space="preserve"> </w:t>
            </w:r>
            <w:proofErr w:type="spellStart"/>
            <w:proofErr w:type="gramStart"/>
            <w:r w:rsidRPr="001236C9">
              <w:rPr>
                <w:rFonts w:ascii="Times New Roman" w:hAnsi="Times New Roman"/>
                <w:color w:val="212529"/>
                <w:sz w:val="28"/>
                <w:szCs w:val="28"/>
                <w:shd w:val="clear" w:color="auto" w:fill="FFFFFF"/>
              </w:rPr>
              <w:t>чи</w:t>
            </w:r>
            <w:proofErr w:type="spellEnd"/>
            <w:r w:rsidRPr="001236C9">
              <w:rPr>
                <w:rFonts w:ascii="Times New Roman" w:hAnsi="Times New Roman"/>
                <w:color w:val="212529"/>
                <w:sz w:val="28"/>
                <w:szCs w:val="28"/>
                <w:shd w:val="clear" w:color="auto" w:fill="FFFFFF"/>
              </w:rPr>
              <w:t xml:space="preserve"> на</w:t>
            </w:r>
            <w:proofErr w:type="gramEnd"/>
            <w:r w:rsidRPr="001236C9">
              <w:rPr>
                <w:rFonts w:ascii="Times New Roman" w:hAnsi="Times New Roman"/>
                <w:color w:val="212529"/>
                <w:sz w:val="28"/>
                <w:szCs w:val="28"/>
                <w:shd w:val="clear" w:color="auto" w:fill="FFFFFF"/>
              </w:rPr>
              <w:t xml:space="preserve"> сайті: </w:t>
            </w:r>
            <w:hyperlink r:id="rId11" w:history="1">
              <w:r w:rsidRPr="001236C9">
                <w:rPr>
                  <w:rStyle w:val="af5"/>
                  <w:rFonts w:ascii="Times New Roman" w:hAnsi="Times New Roman"/>
                  <w:color w:val="000000"/>
                  <w:sz w:val="28"/>
                  <w:szCs w:val="28"/>
                  <w:shd w:val="clear" w:color="auto" w:fill="FFFFFF"/>
                </w:rPr>
                <w:t>https://diia.gov.ua/services/povidomlennya-pro-pochatok-budivelnih-robit-ss1</w:t>
              </w:r>
            </w:hyperlink>
            <w:r w:rsidRPr="001236C9">
              <w:rPr>
                <w:rFonts w:ascii="Times New Roman" w:hAnsi="Times New Roman"/>
                <w:color w:val="212529"/>
                <w:sz w:val="28"/>
                <w:szCs w:val="28"/>
                <w:shd w:val="clear" w:color="auto" w:fill="FFFFFF"/>
              </w:rPr>
              <w:t>.</w:t>
            </w:r>
            <w:r w:rsidRPr="001236C9">
              <w:rPr>
                <w:rFonts w:ascii="Times New Roman" w:hAnsi="Times New Roman"/>
                <w:sz w:val="28"/>
                <w:szCs w:val="28"/>
                <w:lang w:val="uk-UA"/>
              </w:rPr>
              <w:t xml:space="preserve"> </w:t>
            </w:r>
          </w:p>
        </w:tc>
      </w:tr>
    </w:tbl>
    <w:p w14:paraId="0989F8DA" w14:textId="77777777" w:rsidR="001236C9" w:rsidRPr="001236C9" w:rsidRDefault="001236C9" w:rsidP="001236C9">
      <w:pPr>
        <w:pStyle w:val="5"/>
        <w:shd w:val="clear" w:color="auto" w:fill="FFFFFF"/>
        <w:spacing w:before="0" w:after="240"/>
        <w:rPr>
          <w:rFonts w:ascii="Times New Roman" w:hAnsi="Times New Roman"/>
          <w:b w:val="0"/>
          <w:bCs w:val="0"/>
          <w:color w:val="212529"/>
          <w:sz w:val="28"/>
          <w:szCs w:val="28"/>
        </w:rPr>
      </w:pPr>
      <w:proofErr w:type="spellStart"/>
      <w:r w:rsidRPr="001236C9">
        <w:rPr>
          <w:rFonts w:ascii="Times New Roman" w:hAnsi="Times New Roman"/>
          <w:b w:val="0"/>
          <w:bCs w:val="0"/>
          <w:color w:val="212529"/>
          <w:sz w:val="28"/>
          <w:szCs w:val="28"/>
        </w:rPr>
        <w:t>Умови</w:t>
      </w:r>
      <w:proofErr w:type="spellEnd"/>
      <w:r w:rsidRPr="001236C9">
        <w:rPr>
          <w:rFonts w:ascii="Times New Roman" w:hAnsi="Times New Roman"/>
          <w:b w:val="0"/>
          <w:bCs w:val="0"/>
          <w:color w:val="212529"/>
          <w:sz w:val="28"/>
          <w:szCs w:val="28"/>
        </w:rPr>
        <w:t xml:space="preserve"> і </w:t>
      </w:r>
      <w:proofErr w:type="spellStart"/>
      <w:r w:rsidRPr="001236C9">
        <w:rPr>
          <w:rFonts w:ascii="Times New Roman" w:hAnsi="Times New Roman"/>
          <w:b w:val="0"/>
          <w:bCs w:val="0"/>
          <w:color w:val="212529"/>
          <w:sz w:val="28"/>
          <w:szCs w:val="28"/>
        </w:rPr>
        <w:t>випадки</w:t>
      </w:r>
      <w:proofErr w:type="spellEnd"/>
      <w:r w:rsidRPr="001236C9">
        <w:rPr>
          <w:rFonts w:ascii="Times New Roman" w:hAnsi="Times New Roman"/>
          <w:b w:val="0"/>
          <w:bCs w:val="0"/>
          <w:color w:val="212529"/>
          <w:sz w:val="28"/>
          <w:szCs w:val="28"/>
        </w:rPr>
        <w:t xml:space="preserve"> </w:t>
      </w:r>
      <w:proofErr w:type="spellStart"/>
      <w:r w:rsidRPr="001236C9">
        <w:rPr>
          <w:rFonts w:ascii="Times New Roman" w:hAnsi="Times New Roman"/>
          <w:b w:val="0"/>
          <w:bCs w:val="0"/>
          <w:color w:val="212529"/>
          <w:sz w:val="28"/>
          <w:szCs w:val="28"/>
        </w:rPr>
        <w:t>надання</w:t>
      </w:r>
      <w:proofErr w:type="spellEnd"/>
    </w:p>
    <w:p w14:paraId="0D1C8403"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початок</w:t>
      </w:r>
      <w:proofErr w:type="spellEnd"/>
      <w:r w:rsidRPr="001236C9">
        <w:rPr>
          <w:color w:val="212529"/>
          <w:sz w:val="28"/>
          <w:szCs w:val="28"/>
        </w:rPr>
        <w:t xml:space="preserve"> </w:t>
      </w:r>
      <w:proofErr w:type="spellStart"/>
      <w:r w:rsidRPr="001236C9">
        <w:rPr>
          <w:color w:val="212529"/>
          <w:sz w:val="28"/>
          <w:szCs w:val="28"/>
        </w:rPr>
        <w:t>виконання</w:t>
      </w:r>
      <w:proofErr w:type="spellEnd"/>
      <w:r w:rsidRPr="001236C9">
        <w:rPr>
          <w:color w:val="212529"/>
          <w:sz w:val="28"/>
          <w:szCs w:val="28"/>
        </w:rPr>
        <w:t xml:space="preserve"> </w:t>
      </w:r>
      <w:proofErr w:type="spellStart"/>
      <w:r w:rsidRPr="001236C9">
        <w:rPr>
          <w:color w:val="212529"/>
          <w:sz w:val="28"/>
          <w:szCs w:val="28"/>
        </w:rPr>
        <w:t>будівельних</w:t>
      </w:r>
      <w:proofErr w:type="spellEnd"/>
      <w:r w:rsidRPr="001236C9">
        <w:rPr>
          <w:color w:val="212529"/>
          <w:sz w:val="28"/>
          <w:szCs w:val="28"/>
        </w:rPr>
        <w:t xml:space="preserve"> </w:t>
      </w:r>
      <w:proofErr w:type="spellStart"/>
      <w:r w:rsidRPr="001236C9">
        <w:rPr>
          <w:color w:val="212529"/>
          <w:sz w:val="28"/>
          <w:szCs w:val="28"/>
        </w:rPr>
        <w:t>робіт</w:t>
      </w:r>
      <w:proofErr w:type="spellEnd"/>
      <w:r w:rsidRPr="001236C9">
        <w:rPr>
          <w:color w:val="212529"/>
          <w:sz w:val="28"/>
          <w:szCs w:val="28"/>
        </w:rPr>
        <w:t xml:space="preserve"> </w:t>
      </w:r>
      <w:proofErr w:type="spellStart"/>
      <w:r w:rsidRPr="001236C9">
        <w:rPr>
          <w:color w:val="212529"/>
          <w:sz w:val="28"/>
          <w:szCs w:val="28"/>
        </w:rPr>
        <w:t>щодо</w:t>
      </w:r>
      <w:proofErr w:type="spellEnd"/>
      <w:r w:rsidRPr="001236C9">
        <w:rPr>
          <w:color w:val="212529"/>
          <w:sz w:val="28"/>
          <w:szCs w:val="28"/>
        </w:rPr>
        <w:t xml:space="preserve"> </w:t>
      </w:r>
      <w:proofErr w:type="spellStart"/>
      <w:r w:rsidRPr="001236C9">
        <w:rPr>
          <w:color w:val="212529"/>
          <w:sz w:val="28"/>
          <w:szCs w:val="28"/>
        </w:rPr>
        <w:t>об’єктів</w:t>
      </w:r>
      <w:proofErr w:type="spellEnd"/>
      <w:r w:rsidRPr="001236C9">
        <w:rPr>
          <w:color w:val="212529"/>
          <w:sz w:val="28"/>
          <w:szCs w:val="28"/>
        </w:rPr>
        <w:t xml:space="preserve">, </w:t>
      </w:r>
      <w:proofErr w:type="spellStart"/>
      <w:r w:rsidRPr="001236C9">
        <w:rPr>
          <w:color w:val="212529"/>
          <w:sz w:val="28"/>
          <w:szCs w:val="28"/>
        </w:rPr>
        <w:t>що</w:t>
      </w:r>
      <w:proofErr w:type="spellEnd"/>
      <w:r w:rsidRPr="001236C9">
        <w:rPr>
          <w:color w:val="212529"/>
          <w:sz w:val="28"/>
          <w:szCs w:val="28"/>
        </w:rPr>
        <w:t xml:space="preserve"> </w:t>
      </w:r>
      <w:proofErr w:type="spellStart"/>
      <w:r w:rsidRPr="001236C9">
        <w:rPr>
          <w:color w:val="212529"/>
          <w:sz w:val="28"/>
          <w:szCs w:val="28"/>
        </w:rPr>
        <w:t>за</w:t>
      </w:r>
      <w:proofErr w:type="spellEnd"/>
      <w:r w:rsidRPr="001236C9">
        <w:rPr>
          <w:color w:val="212529"/>
          <w:sz w:val="28"/>
          <w:szCs w:val="28"/>
        </w:rPr>
        <w:t xml:space="preserve"> </w:t>
      </w:r>
      <w:proofErr w:type="spellStart"/>
      <w:r w:rsidRPr="001236C9">
        <w:rPr>
          <w:color w:val="212529"/>
          <w:sz w:val="28"/>
          <w:szCs w:val="28"/>
        </w:rPr>
        <w:t>класом</w:t>
      </w:r>
      <w:proofErr w:type="spellEnd"/>
      <w:r w:rsidRPr="001236C9">
        <w:rPr>
          <w:color w:val="212529"/>
          <w:sz w:val="28"/>
          <w:szCs w:val="28"/>
        </w:rPr>
        <w:t xml:space="preserve"> </w:t>
      </w:r>
      <w:proofErr w:type="spellStart"/>
      <w:r w:rsidRPr="001236C9">
        <w:rPr>
          <w:color w:val="212529"/>
          <w:sz w:val="28"/>
          <w:szCs w:val="28"/>
        </w:rPr>
        <w:t>наслідків</w:t>
      </w:r>
      <w:proofErr w:type="spellEnd"/>
      <w:r w:rsidRPr="001236C9">
        <w:rPr>
          <w:color w:val="212529"/>
          <w:sz w:val="28"/>
          <w:szCs w:val="28"/>
        </w:rPr>
        <w:t xml:space="preserve"> (</w:t>
      </w:r>
      <w:proofErr w:type="spellStart"/>
      <w:r w:rsidRPr="001236C9">
        <w:rPr>
          <w:color w:val="212529"/>
          <w:sz w:val="28"/>
          <w:szCs w:val="28"/>
        </w:rPr>
        <w:t>відповідальності</w:t>
      </w:r>
      <w:proofErr w:type="spellEnd"/>
      <w:r w:rsidRPr="001236C9">
        <w:rPr>
          <w:color w:val="212529"/>
          <w:sz w:val="28"/>
          <w:szCs w:val="28"/>
        </w:rPr>
        <w:t xml:space="preserve">) </w:t>
      </w:r>
      <w:proofErr w:type="spellStart"/>
      <w:r w:rsidRPr="001236C9">
        <w:rPr>
          <w:color w:val="212529"/>
          <w:sz w:val="28"/>
          <w:szCs w:val="28"/>
        </w:rPr>
        <w:t>належать</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об’єктів</w:t>
      </w:r>
      <w:proofErr w:type="spellEnd"/>
      <w:r w:rsidRPr="001236C9">
        <w:rPr>
          <w:color w:val="212529"/>
          <w:sz w:val="28"/>
          <w:szCs w:val="28"/>
        </w:rPr>
        <w:t xml:space="preserve"> з </w:t>
      </w:r>
      <w:proofErr w:type="spellStart"/>
      <w:r w:rsidRPr="001236C9">
        <w:rPr>
          <w:color w:val="212529"/>
          <w:sz w:val="28"/>
          <w:szCs w:val="28"/>
        </w:rPr>
        <w:t>незначними</w:t>
      </w:r>
      <w:proofErr w:type="spellEnd"/>
      <w:r w:rsidRPr="001236C9">
        <w:rPr>
          <w:color w:val="212529"/>
          <w:sz w:val="28"/>
          <w:szCs w:val="28"/>
        </w:rPr>
        <w:t xml:space="preserve"> </w:t>
      </w:r>
      <w:proofErr w:type="spellStart"/>
      <w:r w:rsidRPr="001236C9">
        <w:rPr>
          <w:color w:val="212529"/>
          <w:sz w:val="28"/>
          <w:szCs w:val="28"/>
        </w:rPr>
        <w:t>наслідками</w:t>
      </w:r>
      <w:proofErr w:type="spellEnd"/>
      <w:r w:rsidRPr="001236C9">
        <w:rPr>
          <w:color w:val="212529"/>
          <w:sz w:val="28"/>
          <w:szCs w:val="28"/>
        </w:rPr>
        <w:t xml:space="preserve"> (СС1), </w:t>
      </w:r>
      <w:proofErr w:type="spellStart"/>
      <w:r w:rsidRPr="001236C9">
        <w:rPr>
          <w:color w:val="212529"/>
          <w:sz w:val="28"/>
          <w:szCs w:val="28"/>
        </w:rPr>
        <w:t>подається</w:t>
      </w:r>
      <w:proofErr w:type="spellEnd"/>
      <w:r w:rsidRPr="001236C9">
        <w:rPr>
          <w:color w:val="212529"/>
          <w:sz w:val="28"/>
          <w:szCs w:val="28"/>
        </w:rPr>
        <w:t xml:space="preserve"> </w:t>
      </w:r>
      <w:proofErr w:type="spellStart"/>
      <w:r w:rsidRPr="001236C9">
        <w:rPr>
          <w:color w:val="212529"/>
          <w:sz w:val="28"/>
          <w:szCs w:val="28"/>
        </w:rPr>
        <w:t>замовником</w:t>
      </w:r>
      <w:proofErr w:type="spellEnd"/>
      <w:r w:rsidRPr="001236C9">
        <w:rPr>
          <w:color w:val="212529"/>
          <w:sz w:val="28"/>
          <w:szCs w:val="28"/>
        </w:rPr>
        <w:t xml:space="preserve"> </w:t>
      </w:r>
      <w:proofErr w:type="spellStart"/>
      <w:r w:rsidRPr="001236C9">
        <w:rPr>
          <w:color w:val="212529"/>
          <w:sz w:val="28"/>
          <w:szCs w:val="28"/>
        </w:rPr>
        <w:t>будівництва</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його</w:t>
      </w:r>
      <w:proofErr w:type="spellEnd"/>
      <w:r w:rsidRPr="001236C9">
        <w:rPr>
          <w:color w:val="212529"/>
          <w:sz w:val="28"/>
          <w:szCs w:val="28"/>
        </w:rPr>
        <w:t xml:space="preserve"> </w:t>
      </w:r>
      <w:proofErr w:type="spellStart"/>
      <w:r w:rsidRPr="001236C9">
        <w:rPr>
          <w:color w:val="212529"/>
          <w:sz w:val="28"/>
          <w:szCs w:val="28"/>
        </w:rPr>
        <w:t>уповноваженою</w:t>
      </w:r>
      <w:proofErr w:type="spellEnd"/>
      <w:r w:rsidRPr="001236C9">
        <w:rPr>
          <w:color w:val="212529"/>
          <w:sz w:val="28"/>
          <w:szCs w:val="28"/>
        </w:rPr>
        <w:t xml:space="preserve"> </w:t>
      </w:r>
      <w:proofErr w:type="spellStart"/>
      <w:r w:rsidRPr="001236C9">
        <w:rPr>
          <w:color w:val="212529"/>
          <w:sz w:val="28"/>
          <w:szCs w:val="28"/>
        </w:rPr>
        <w:t>особою</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відповідного</w:t>
      </w:r>
      <w:proofErr w:type="spellEnd"/>
      <w:r w:rsidRPr="001236C9">
        <w:rPr>
          <w:color w:val="212529"/>
          <w:sz w:val="28"/>
          <w:szCs w:val="28"/>
        </w:rPr>
        <w:t xml:space="preserve"> </w:t>
      </w:r>
      <w:proofErr w:type="spellStart"/>
      <w:r w:rsidRPr="001236C9">
        <w:rPr>
          <w:color w:val="212529"/>
          <w:sz w:val="28"/>
          <w:szCs w:val="28"/>
        </w:rPr>
        <w:t>органу</w:t>
      </w:r>
      <w:proofErr w:type="spellEnd"/>
      <w:r w:rsidRPr="001236C9">
        <w:rPr>
          <w:color w:val="212529"/>
          <w:sz w:val="28"/>
          <w:szCs w:val="28"/>
        </w:rPr>
        <w:t xml:space="preserve"> </w:t>
      </w:r>
      <w:proofErr w:type="spellStart"/>
      <w:r w:rsidRPr="001236C9">
        <w:rPr>
          <w:color w:val="212529"/>
          <w:sz w:val="28"/>
          <w:szCs w:val="28"/>
        </w:rPr>
        <w:t>державного</w:t>
      </w:r>
      <w:proofErr w:type="spellEnd"/>
      <w:r w:rsidRPr="001236C9">
        <w:rPr>
          <w:color w:val="212529"/>
          <w:sz w:val="28"/>
          <w:szCs w:val="28"/>
        </w:rPr>
        <w:t xml:space="preserve"> </w:t>
      </w:r>
      <w:proofErr w:type="spellStart"/>
      <w:r w:rsidRPr="001236C9">
        <w:rPr>
          <w:color w:val="212529"/>
          <w:sz w:val="28"/>
          <w:szCs w:val="28"/>
        </w:rPr>
        <w:t>архітектурно-будівельного</w:t>
      </w:r>
      <w:proofErr w:type="spellEnd"/>
      <w:r w:rsidRPr="001236C9">
        <w:rPr>
          <w:color w:val="212529"/>
          <w:sz w:val="28"/>
          <w:szCs w:val="28"/>
        </w:rPr>
        <w:t xml:space="preserve"> </w:t>
      </w:r>
      <w:proofErr w:type="spellStart"/>
      <w:r w:rsidRPr="001236C9">
        <w:rPr>
          <w:color w:val="212529"/>
          <w:sz w:val="28"/>
          <w:szCs w:val="28"/>
        </w:rPr>
        <w:t>контролю</w:t>
      </w:r>
      <w:proofErr w:type="spellEnd"/>
      <w:r w:rsidRPr="001236C9">
        <w:rPr>
          <w:color w:val="212529"/>
          <w:sz w:val="28"/>
          <w:szCs w:val="28"/>
        </w:rPr>
        <w:t xml:space="preserve"> </w:t>
      </w:r>
      <w:proofErr w:type="spellStart"/>
      <w:r w:rsidRPr="001236C9">
        <w:rPr>
          <w:color w:val="212529"/>
          <w:sz w:val="28"/>
          <w:szCs w:val="28"/>
        </w:rPr>
        <w:t>через</w:t>
      </w:r>
      <w:proofErr w:type="spellEnd"/>
      <w:r w:rsidRPr="001236C9">
        <w:rPr>
          <w:color w:val="212529"/>
          <w:sz w:val="28"/>
          <w:szCs w:val="28"/>
        </w:rPr>
        <w:t xml:space="preserve"> </w:t>
      </w:r>
      <w:proofErr w:type="spellStart"/>
      <w:r w:rsidRPr="001236C9">
        <w:rPr>
          <w:color w:val="212529"/>
          <w:sz w:val="28"/>
          <w:szCs w:val="28"/>
        </w:rPr>
        <w:t>центр</w:t>
      </w:r>
      <w:proofErr w:type="spellEnd"/>
      <w:r w:rsidRPr="001236C9">
        <w:rPr>
          <w:color w:val="212529"/>
          <w:sz w:val="28"/>
          <w:szCs w:val="28"/>
        </w:rPr>
        <w:t xml:space="preserve"> </w:t>
      </w:r>
      <w:proofErr w:type="spellStart"/>
      <w:r w:rsidRPr="001236C9">
        <w:rPr>
          <w:color w:val="212529"/>
          <w:sz w:val="28"/>
          <w:szCs w:val="28"/>
        </w:rPr>
        <w:t>надання</w:t>
      </w:r>
      <w:proofErr w:type="spellEnd"/>
      <w:r w:rsidRPr="001236C9">
        <w:rPr>
          <w:color w:val="212529"/>
          <w:sz w:val="28"/>
          <w:szCs w:val="28"/>
        </w:rPr>
        <w:t xml:space="preserve"> </w:t>
      </w:r>
      <w:proofErr w:type="spellStart"/>
      <w:r w:rsidRPr="001236C9">
        <w:rPr>
          <w:color w:val="212529"/>
          <w:sz w:val="28"/>
          <w:szCs w:val="28"/>
        </w:rPr>
        <w:t>адміністративних</w:t>
      </w:r>
      <w:proofErr w:type="spellEnd"/>
      <w:r w:rsidRPr="001236C9">
        <w:rPr>
          <w:color w:val="212529"/>
          <w:sz w:val="28"/>
          <w:szCs w:val="28"/>
        </w:rPr>
        <w:t xml:space="preserve"> </w:t>
      </w:r>
      <w:proofErr w:type="spellStart"/>
      <w:r w:rsidRPr="001236C9">
        <w:rPr>
          <w:color w:val="212529"/>
          <w:sz w:val="28"/>
          <w:szCs w:val="28"/>
        </w:rPr>
        <w:t>послуг</w:t>
      </w:r>
      <w:proofErr w:type="spellEnd"/>
      <w:r w:rsidRPr="001236C9">
        <w:rPr>
          <w:color w:val="212529"/>
          <w:sz w:val="28"/>
          <w:szCs w:val="28"/>
        </w:rPr>
        <w:t xml:space="preserve"> (</w:t>
      </w:r>
      <w:proofErr w:type="spellStart"/>
      <w:r w:rsidRPr="001236C9">
        <w:rPr>
          <w:color w:val="212529"/>
          <w:sz w:val="28"/>
          <w:szCs w:val="28"/>
        </w:rPr>
        <w:t>карта</w:t>
      </w:r>
      <w:proofErr w:type="spellEnd"/>
      <w:r w:rsidRPr="001236C9">
        <w:rPr>
          <w:color w:val="212529"/>
          <w:sz w:val="28"/>
          <w:szCs w:val="28"/>
        </w:rPr>
        <w:t xml:space="preserve"> ЦНАП http://map.cnap.in.ua/) </w:t>
      </w:r>
      <w:proofErr w:type="spellStart"/>
      <w:r w:rsidRPr="001236C9">
        <w:rPr>
          <w:color w:val="212529"/>
          <w:sz w:val="28"/>
          <w:szCs w:val="28"/>
        </w:rPr>
        <w:t>за</w:t>
      </w:r>
      <w:proofErr w:type="spellEnd"/>
      <w:r w:rsidRPr="001236C9">
        <w:rPr>
          <w:color w:val="212529"/>
          <w:sz w:val="28"/>
          <w:szCs w:val="28"/>
        </w:rPr>
        <w:t xml:space="preserve"> </w:t>
      </w:r>
      <w:proofErr w:type="spellStart"/>
      <w:r w:rsidRPr="001236C9">
        <w:rPr>
          <w:color w:val="212529"/>
          <w:sz w:val="28"/>
          <w:szCs w:val="28"/>
        </w:rPr>
        <w:t>місцем</w:t>
      </w:r>
      <w:proofErr w:type="spellEnd"/>
      <w:r w:rsidRPr="001236C9">
        <w:rPr>
          <w:color w:val="212529"/>
          <w:sz w:val="28"/>
          <w:szCs w:val="28"/>
        </w:rPr>
        <w:t xml:space="preserve"> </w:t>
      </w:r>
      <w:proofErr w:type="spellStart"/>
      <w:r w:rsidRPr="001236C9">
        <w:rPr>
          <w:color w:val="212529"/>
          <w:sz w:val="28"/>
          <w:szCs w:val="28"/>
        </w:rPr>
        <w:t>знаходження</w:t>
      </w:r>
      <w:proofErr w:type="spellEnd"/>
      <w:r w:rsidRPr="001236C9">
        <w:rPr>
          <w:color w:val="212529"/>
          <w:sz w:val="28"/>
          <w:szCs w:val="28"/>
        </w:rPr>
        <w:t xml:space="preserve"> </w:t>
      </w:r>
      <w:proofErr w:type="spellStart"/>
      <w:r w:rsidRPr="001236C9">
        <w:rPr>
          <w:color w:val="212529"/>
          <w:sz w:val="28"/>
          <w:szCs w:val="28"/>
        </w:rPr>
        <w:t>такого</w:t>
      </w:r>
      <w:proofErr w:type="spellEnd"/>
      <w:r w:rsidRPr="001236C9">
        <w:rPr>
          <w:color w:val="212529"/>
          <w:sz w:val="28"/>
          <w:szCs w:val="28"/>
        </w:rPr>
        <w:t xml:space="preserve"> </w:t>
      </w:r>
      <w:proofErr w:type="spellStart"/>
      <w:r w:rsidRPr="001236C9">
        <w:rPr>
          <w:color w:val="212529"/>
          <w:sz w:val="28"/>
          <w:szCs w:val="28"/>
        </w:rPr>
        <w:t>об'єкта</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через</w:t>
      </w:r>
      <w:proofErr w:type="spellEnd"/>
      <w:r w:rsidRPr="001236C9">
        <w:rPr>
          <w:color w:val="212529"/>
          <w:sz w:val="28"/>
          <w:szCs w:val="28"/>
        </w:rPr>
        <w:t xml:space="preserve"> </w:t>
      </w:r>
      <w:proofErr w:type="spellStart"/>
      <w:r w:rsidRPr="001236C9">
        <w:rPr>
          <w:color w:val="212529"/>
          <w:sz w:val="28"/>
          <w:szCs w:val="28"/>
        </w:rPr>
        <w:t>Портал</w:t>
      </w:r>
      <w:proofErr w:type="spellEnd"/>
      <w:r w:rsidRPr="001236C9">
        <w:rPr>
          <w:color w:val="212529"/>
          <w:sz w:val="28"/>
          <w:szCs w:val="28"/>
        </w:rPr>
        <w:t xml:space="preserve"> </w:t>
      </w:r>
      <w:proofErr w:type="spellStart"/>
      <w:r w:rsidRPr="001236C9">
        <w:rPr>
          <w:color w:val="212529"/>
          <w:sz w:val="28"/>
          <w:szCs w:val="28"/>
        </w:rPr>
        <w:t>Дія</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заповнюється</w:t>
      </w:r>
      <w:proofErr w:type="spellEnd"/>
      <w:r w:rsidRPr="001236C9">
        <w:rPr>
          <w:color w:val="212529"/>
          <w:sz w:val="28"/>
          <w:szCs w:val="28"/>
        </w:rPr>
        <w:t xml:space="preserve"> </w:t>
      </w:r>
      <w:proofErr w:type="spellStart"/>
      <w:r w:rsidRPr="001236C9">
        <w:rPr>
          <w:color w:val="212529"/>
          <w:sz w:val="28"/>
          <w:szCs w:val="28"/>
        </w:rPr>
        <w:t>та</w:t>
      </w:r>
      <w:proofErr w:type="spellEnd"/>
      <w:r w:rsidRPr="001236C9">
        <w:rPr>
          <w:color w:val="212529"/>
          <w:sz w:val="28"/>
          <w:szCs w:val="28"/>
        </w:rPr>
        <w:t xml:space="preserve"> </w:t>
      </w:r>
      <w:proofErr w:type="spellStart"/>
      <w:r w:rsidRPr="001236C9">
        <w:rPr>
          <w:color w:val="212529"/>
          <w:sz w:val="28"/>
          <w:szCs w:val="28"/>
        </w:rPr>
        <w:t>надсилається</w:t>
      </w:r>
      <w:proofErr w:type="spellEnd"/>
      <w:r w:rsidRPr="001236C9">
        <w:rPr>
          <w:color w:val="212529"/>
          <w:sz w:val="28"/>
          <w:szCs w:val="28"/>
        </w:rPr>
        <w:t xml:space="preserve"> </w:t>
      </w:r>
      <w:proofErr w:type="spellStart"/>
      <w:r w:rsidRPr="001236C9">
        <w:rPr>
          <w:color w:val="212529"/>
          <w:sz w:val="28"/>
          <w:szCs w:val="28"/>
        </w:rPr>
        <w:t>рекомендованим</w:t>
      </w:r>
      <w:proofErr w:type="spellEnd"/>
      <w:r w:rsidRPr="001236C9">
        <w:rPr>
          <w:color w:val="212529"/>
          <w:sz w:val="28"/>
          <w:szCs w:val="28"/>
        </w:rPr>
        <w:t xml:space="preserve"> </w:t>
      </w:r>
      <w:proofErr w:type="spellStart"/>
      <w:r w:rsidRPr="001236C9">
        <w:rPr>
          <w:color w:val="212529"/>
          <w:sz w:val="28"/>
          <w:szCs w:val="28"/>
        </w:rPr>
        <w:t>листом</w:t>
      </w:r>
      <w:proofErr w:type="spellEnd"/>
      <w:r w:rsidRPr="001236C9">
        <w:rPr>
          <w:color w:val="212529"/>
          <w:sz w:val="28"/>
          <w:szCs w:val="28"/>
        </w:rPr>
        <w:t xml:space="preserve"> з </w:t>
      </w:r>
      <w:proofErr w:type="spellStart"/>
      <w:r w:rsidRPr="001236C9">
        <w:rPr>
          <w:color w:val="212529"/>
          <w:sz w:val="28"/>
          <w:szCs w:val="28"/>
        </w:rPr>
        <w:t>описом</w:t>
      </w:r>
      <w:proofErr w:type="spellEnd"/>
      <w:r w:rsidRPr="001236C9">
        <w:rPr>
          <w:color w:val="212529"/>
          <w:sz w:val="28"/>
          <w:szCs w:val="28"/>
        </w:rPr>
        <w:t xml:space="preserve"> </w:t>
      </w:r>
      <w:proofErr w:type="spellStart"/>
      <w:r w:rsidRPr="001236C9">
        <w:rPr>
          <w:color w:val="212529"/>
          <w:sz w:val="28"/>
          <w:szCs w:val="28"/>
        </w:rPr>
        <w:t>вкладення</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центру</w:t>
      </w:r>
      <w:proofErr w:type="spellEnd"/>
      <w:r w:rsidRPr="001236C9">
        <w:rPr>
          <w:color w:val="212529"/>
          <w:sz w:val="28"/>
          <w:szCs w:val="28"/>
        </w:rPr>
        <w:t xml:space="preserve"> </w:t>
      </w:r>
      <w:proofErr w:type="spellStart"/>
      <w:r w:rsidRPr="001236C9">
        <w:rPr>
          <w:color w:val="212529"/>
          <w:sz w:val="28"/>
          <w:szCs w:val="28"/>
        </w:rPr>
        <w:t>надання</w:t>
      </w:r>
      <w:proofErr w:type="spellEnd"/>
      <w:r w:rsidRPr="001236C9">
        <w:rPr>
          <w:color w:val="212529"/>
          <w:sz w:val="28"/>
          <w:szCs w:val="28"/>
        </w:rPr>
        <w:t xml:space="preserve"> </w:t>
      </w:r>
      <w:proofErr w:type="spellStart"/>
      <w:r w:rsidRPr="001236C9">
        <w:rPr>
          <w:color w:val="212529"/>
          <w:sz w:val="28"/>
          <w:szCs w:val="28"/>
        </w:rPr>
        <w:t>адміністративних</w:t>
      </w:r>
      <w:proofErr w:type="spellEnd"/>
      <w:r w:rsidRPr="001236C9">
        <w:rPr>
          <w:color w:val="212529"/>
          <w:sz w:val="28"/>
          <w:szCs w:val="28"/>
        </w:rPr>
        <w:t xml:space="preserve"> </w:t>
      </w:r>
      <w:proofErr w:type="spellStart"/>
      <w:r w:rsidRPr="001236C9">
        <w:rPr>
          <w:color w:val="212529"/>
          <w:sz w:val="28"/>
          <w:szCs w:val="28"/>
        </w:rPr>
        <w:t>послуг</w:t>
      </w:r>
      <w:proofErr w:type="spellEnd"/>
      <w:r w:rsidRPr="001236C9">
        <w:rPr>
          <w:color w:val="212529"/>
          <w:sz w:val="28"/>
          <w:szCs w:val="28"/>
        </w:rPr>
        <w:t>.</w:t>
      </w:r>
    </w:p>
    <w:p w14:paraId="38145676" w14:textId="01D7E87B"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proofErr w:type="gramStart"/>
      <w:r>
        <w:rPr>
          <w:color w:val="212529"/>
          <w:sz w:val="28"/>
          <w:szCs w:val="28"/>
        </w:rPr>
        <w:t>Повідомлення</w:t>
      </w:r>
      <w:proofErr w:type="spellEnd"/>
      <w:r>
        <w:rPr>
          <w:color w:val="212529"/>
          <w:sz w:val="28"/>
          <w:szCs w:val="28"/>
          <w:lang w:val="uk-UA"/>
        </w:rPr>
        <w:t xml:space="preserve"> </w:t>
      </w:r>
      <w:proofErr w:type="spellStart"/>
      <w:r w:rsidRPr="001236C9">
        <w:rPr>
          <w:color w:val="212529"/>
          <w:sz w:val="28"/>
          <w:szCs w:val="28"/>
        </w:rPr>
        <w:t>подається</w:t>
      </w:r>
      <w:proofErr w:type="spellEnd"/>
      <w:r w:rsidRPr="001236C9">
        <w:rPr>
          <w:color w:val="212529"/>
          <w:sz w:val="28"/>
          <w:szCs w:val="28"/>
        </w:rPr>
        <w:t xml:space="preserve"> </w:t>
      </w:r>
      <w:proofErr w:type="spellStart"/>
      <w:r w:rsidRPr="001236C9">
        <w:rPr>
          <w:color w:val="212529"/>
          <w:sz w:val="28"/>
          <w:szCs w:val="28"/>
        </w:rPr>
        <w:t>за</w:t>
      </w:r>
      <w:proofErr w:type="spellEnd"/>
      <w:r w:rsidRPr="001236C9">
        <w:rPr>
          <w:color w:val="212529"/>
          <w:sz w:val="28"/>
          <w:szCs w:val="28"/>
        </w:rPr>
        <w:t xml:space="preserve"> </w:t>
      </w:r>
      <w:proofErr w:type="spellStart"/>
      <w:r w:rsidRPr="001236C9">
        <w:rPr>
          <w:color w:val="212529"/>
          <w:sz w:val="28"/>
          <w:szCs w:val="28"/>
        </w:rPr>
        <w:t>встановленою</w:t>
      </w:r>
      <w:proofErr w:type="spellEnd"/>
      <w:r w:rsidRPr="001236C9">
        <w:rPr>
          <w:color w:val="212529"/>
          <w:sz w:val="28"/>
          <w:szCs w:val="28"/>
        </w:rPr>
        <w:t xml:space="preserve"> </w:t>
      </w:r>
      <w:proofErr w:type="spellStart"/>
      <w:r w:rsidRPr="001236C9">
        <w:rPr>
          <w:color w:val="212529"/>
          <w:sz w:val="28"/>
          <w:szCs w:val="28"/>
        </w:rPr>
        <w:t>формою</w:t>
      </w:r>
      <w:proofErr w:type="spellEnd"/>
      <w:r w:rsidRPr="001236C9">
        <w:rPr>
          <w:color w:val="212529"/>
          <w:sz w:val="28"/>
          <w:szCs w:val="28"/>
        </w:rPr>
        <w:t xml:space="preserve"> https://zakon.rada.gov.ua/laws/file/text/72/f351247n636.doc.</w:t>
      </w:r>
      <w:proofErr w:type="gramEnd"/>
    </w:p>
    <w:p w14:paraId="2FA624CD"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proofErr w:type="gramStart"/>
      <w:r w:rsidRPr="001236C9">
        <w:rPr>
          <w:color w:val="212529"/>
          <w:sz w:val="28"/>
          <w:szCs w:val="28"/>
        </w:rPr>
        <w:t>Для</w:t>
      </w:r>
      <w:proofErr w:type="spellEnd"/>
      <w:r w:rsidRPr="001236C9">
        <w:rPr>
          <w:color w:val="212529"/>
          <w:sz w:val="28"/>
          <w:szCs w:val="28"/>
        </w:rPr>
        <w:t xml:space="preserve"> </w:t>
      </w:r>
      <w:proofErr w:type="spellStart"/>
      <w:r w:rsidRPr="001236C9">
        <w:rPr>
          <w:color w:val="212529"/>
          <w:sz w:val="28"/>
          <w:szCs w:val="28"/>
        </w:rPr>
        <w:t>подання</w:t>
      </w:r>
      <w:proofErr w:type="spellEnd"/>
      <w:r w:rsidRPr="001236C9">
        <w:rPr>
          <w:color w:val="212529"/>
          <w:sz w:val="28"/>
          <w:szCs w:val="28"/>
        </w:rPr>
        <w:t xml:space="preserve"> </w:t>
      </w:r>
      <w:proofErr w:type="spell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початок</w:t>
      </w:r>
      <w:proofErr w:type="spellEnd"/>
      <w:r w:rsidRPr="001236C9">
        <w:rPr>
          <w:color w:val="212529"/>
          <w:sz w:val="28"/>
          <w:szCs w:val="28"/>
        </w:rPr>
        <w:t xml:space="preserve"> </w:t>
      </w:r>
      <w:proofErr w:type="spellStart"/>
      <w:r w:rsidRPr="001236C9">
        <w:rPr>
          <w:color w:val="212529"/>
          <w:sz w:val="28"/>
          <w:szCs w:val="28"/>
        </w:rPr>
        <w:t>виконання</w:t>
      </w:r>
      <w:proofErr w:type="spellEnd"/>
      <w:r w:rsidRPr="001236C9">
        <w:rPr>
          <w:color w:val="212529"/>
          <w:sz w:val="28"/>
          <w:szCs w:val="28"/>
        </w:rPr>
        <w:t xml:space="preserve"> </w:t>
      </w:r>
      <w:proofErr w:type="spellStart"/>
      <w:r w:rsidRPr="001236C9">
        <w:rPr>
          <w:color w:val="212529"/>
          <w:sz w:val="28"/>
          <w:szCs w:val="28"/>
        </w:rPr>
        <w:t>будівельних</w:t>
      </w:r>
      <w:proofErr w:type="spellEnd"/>
      <w:r w:rsidRPr="001236C9">
        <w:rPr>
          <w:color w:val="212529"/>
          <w:sz w:val="28"/>
          <w:szCs w:val="28"/>
        </w:rPr>
        <w:t xml:space="preserve"> </w:t>
      </w:r>
      <w:proofErr w:type="spellStart"/>
      <w:r w:rsidRPr="001236C9">
        <w:rPr>
          <w:color w:val="212529"/>
          <w:sz w:val="28"/>
          <w:szCs w:val="28"/>
        </w:rPr>
        <w:t>робіт</w:t>
      </w:r>
      <w:proofErr w:type="spellEnd"/>
      <w:r w:rsidRPr="001236C9">
        <w:rPr>
          <w:color w:val="212529"/>
          <w:sz w:val="28"/>
          <w:szCs w:val="28"/>
        </w:rPr>
        <w:t xml:space="preserve"> </w:t>
      </w:r>
      <w:proofErr w:type="spellStart"/>
      <w:r w:rsidRPr="001236C9">
        <w:rPr>
          <w:color w:val="212529"/>
          <w:sz w:val="28"/>
          <w:szCs w:val="28"/>
        </w:rPr>
        <w:t>через</w:t>
      </w:r>
      <w:proofErr w:type="spellEnd"/>
      <w:r w:rsidRPr="001236C9">
        <w:rPr>
          <w:color w:val="212529"/>
          <w:sz w:val="28"/>
          <w:szCs w:val="28"/>
        </w:rPr>
        <w:t xml:space="preserve"> </w:t>
      </w:r>
      <w:proofErr w:type="spellStart"/>
      <w:r w:rsidRPr="001236C9">
        <w:rPr>
          <w:color w:val="212529"/>
          <w:sz w:val="28"/>
          <w:szCs w:val="28"/>
        </w:rPr>
        <w:t>Портал</w:t>
      </w:r>
      <w:proofErr w:type="spellEnd"/>
      <w:r w:rsidRPr="001236C9">
        <w:rPr>
          <w:color w:val="212529"/>
          <w:sz w:val="28"/>
          <w:szCs w:val="28"/>
        </w:rPr>
        <w:t xml:space="preserve"> </w:t>
      </w:r>
      <w:proofErr w:type="spellStart"/>
      <w:r w:rsidRPr="001236C9">
        <w:rPr>
          <w:color w:val="212529"/>
          <w:sz w:val="28"/>
          <w:szCs w:val="28"/>
        </w:rPr>
        <w:t>Дія</w:t>
      </w:r>
      <w:proofErr w:type="spellEnd"/>
      <w:r w:rsidRPr="001236C9">
        <w:rPr>
          <w:color w:val="212529"/>
          <w:sz w:val="28"/>
          <w:szCs w:val="28"/>
        </w:rPr>
        <w:t xml:space="preserve"> </w:t>
      </w:r>
      <w:proofErr w:type="spellStart"/>
      <w:r w:rsidRPr="001236C9">
        <w:rPr>
          <w:color w:val="212529"/>
          <w:sz w:val="28"/>
          <w:szCs w:val="28"/>
        </w:rPr>
        <w:t>вам</w:t>
      </w:r>
      <w:proofErr w:type="spellEnd"/>
      <w:r w:rsidRPr="001236C9">
        <w:rPr>
          <w:color w:val="212529"/>
          <w:sz w:val="28"/>
          <w:szCs w:val="28"/>
        </w:rPr>
        <w:t xml:space="preserve"> </w:t>
      </w:r>
      <w:proofErr w:type="spellStart"/>
      <w:r w:rsidRPr="001236C9">
        <w:rPr>
          <w:color w:val="212529"/>
          <w:sz w:val="28"/>
          <w:szCs w:val="28"/>
        </w:rPr>
        <w:t>знадобиться</w:t>
      </w:r>
      <w:proofErr w:type="spellEnd"/>
      <w:r w:rsidRPr="001236C9">
        <w:rPr>
          <w:color w:val="212529"/>
          <w:sz w:val="28"/>
          <w:szCs w:val="28"/>
        </w:rPr>
        <w:t xml:space="preserve"> </w:t>
      </w:r>
      <w:proofErr w:type="spellStart"/>
      <w:r w:rsidRPr="001236C9">
        <w:rPr>
          <w:color w:val="212529"/>
          <w:sz w:val="28"/>
          <w:szCs w:val="28"/>
        </w:rPr>
        <w:t>знадобиться</w:t>
      </w:r>
      <w:proofErr w:type="spellEnd"/>
      <w:r w:rsidRPr="001236C9">
        <w:rPr>
          <w:color w:val="212529"/>
          <w:sz w:val="28"/>
          <w:szCs w:val="28"/>
        </w:rPr>
        <w:t xml:space="preserve"> </w:t>
      </w:r>
      <w:proofErr w:type="spellStart"/>
      <w:r w:rsidRPr="001236C9">
        <w:rPr>
          <w:color w:val="212529"/>
          <w:sz w:val="28"/>
          <w:szCs w:val="28"/>
        </w:rPr>
        <w:t>електронний</w:t>
      </w:r>
      <w:proofErr w:type="spellEnd"/>
      <w:r w:rsidRPr="001236C9">
        <w:rPr>
          <w:color w:val="212529"/>
          <w:sz w:val="28"/>
          <w:szCs w:val="28"/>
        </w:rPr>
        <w:t xml:space="preserve"> </w:t>
      </w:r>
      <w:proofErr w:type="spellStart"/>
      <w:r w:rsidRPr="001236C9">
        <w:rPr>
          <w:color w:val="212529"/>
          <w:sz w:val="28"/>
          <w:szCs w:val="28"/>
        </w:rPr>
        <w:t>підпис</w:t>
      </w:r>
      <w:proofErr w:type="spellEnd"/>
      <w:r w:rsidRPr="001236C9">
        <w:rPr>
          <w:color w:val="212529"/>
          <w:sz w:val="28"/>
          <w:szCs w:val="28"/>
        </w:rPr>
        <w:t xml:space="preserve"> (</w:t>
      </w:r>
      <w:proofErr w:type="spellStart"/>
      <w:r w:rsidRPr="001236C9">
        <w:rPr>
          <w:color w:val="212529"/>
          <w:sz w:val="28"/>
          <w:szCs w:val="28"/>
        </w:rPr>
        <w:t>кваліфікований</w:t>
      </w:r>
      <w:proofErr w:type="spellEnd"/>
      <w:r w:rsidRPr="001236C9">
        <w:rPr>
          <w:color w:val="212529"/>
          <w:sz w:val="28"/>
          <w:szCs w:val="28"/>
        </w:rPr>
        <w:t xml:space="preserve"> </w:t>
      </w:r>
      <w:proofErr w:type="spellStart"/>
      <w:r w:rsidRPr="001236C9">
        <w:rPr>
          <w:color w:val="212529"/>
          <w:sz w:val="28"/>
          <w:szCs w:val="28"/>
        </w:rPr>
        <w:t>електронний</w:t>
      </w:r>
      <w:proofErr w:type="spellEnd"/>
      <w:r w:rsidRPr="001236C9">
        <w:rPr>
          <w:color w:val="212529"/>
          <w:sz w:val="28"/>
          <w:szCs w:val="28"/>
        </w:rPr>
        <w:t xml:space="preserve"> </w:t>
      </w:r>
      <w:proofErr w:type="spellStart"/>
      <w:r w:rsidRPr="001236C9">
        <w:rPr>
          <w:color w:val="212529"/>
          <w:sz w:val="28"/>
          <w:szCs w:val="28"/>
        </w:rPr>
        <w:t>підпис</w:t>
      </w:r>
      <w:proofErr w:type="spellEnd"/>
      <w:r w:rsidRPr="001236C9">
        <w:rPr>
          <w:color w:val="212529"/>
          <w:sz w:val="28"/>
          <w:szCs w:val="28"/>
        </w:rPr>
        <w:t>).</w:t>
      </w:r>
      <w:proofErr w:type="gramEnd"/>
    </w:p>
    <w:p w14:paraId="5FD2DA68"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gramStart"/>
      <w:r w:rsidRPr="001236C9">
        <w:rPr>
          <w:color w:val="212529"/>
          <w:sz w:val="28"/>
          <w:szCs w:val="28"/>
        </w:rPr>
        <w:t xml:space="preserve">У </w:t>
      </w:r>
      <w:proofErr w:type="spellStart"/>
      <w:r w:rsidRPr="001236C9">
        <w:rPr>
          <w:color w:val="212529"/>
          <w:sz w:val="28"/>
          <w:szCs w:val="28"/>
        </w:rPr>
        <w:t>разі</w:t>
      </w:r>
      <w:proofErr w:type="spellEnd"/>
      <w:r w:rsidRPr="001236C9">
        <w:rPr>
          <w:color w:val="212529"/>
          <w:sz w:val="28"/>
          <w:szCs w:val="28"/>
        </w:rPr>
        <w:t xml:space="preserve"> </w:t>
      </w:r>
      <w:proofErr w:type="spellStart"/>
      <w:r w:rsidRPr="001236C9">
        <w:rPr>
          <w:color w:val="212529"/>
          <w:sz w:val="28"/>
          <w:szCs w:val="28"/>
        </w:rPr>
        <w:t>подання</w:t>
      </w:r>
      <w:proofErr w:type="spellEnd"/>
      <w:r w:rsidRPr="001236C9">
        <w:rPr>
          <w:color w:val="212529"/>
          <w:sz w:val="28"/>
          <w:szCs w:val="28"/>
        </w:rPr>
        <w:t xml:space="preserve"> </w:t>
      </w:r>
      <w:proofErr w:type="spell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початок</w:t>
      </w:r>
      <w:proofErr w:type="spellEnd"/>
      <w:r w:rsidRPr="001236C9">
        <w:rPr>
          <w:color w:val="212529"/>
          <w:sz w:val="28"/>
          <w:szCs w:val="28"/>
        </w:rPr>
        <w:t xml:space="preserve"> </w:t>
      </w:r>
      <w:proofErr w:type="spellStart"/>
      <w:r w:rsidRPr="001236C9">
        <w:rPr>
          <w:color w:val="212529"/>
          <w:sz w:val="28"/>
          <w:szCs w:val="28"/>
        </w:rPr>
        <w:t>виконання</w:t>
      </w:r>
      <w:proofErr w:type="spellEnd"/>
      <w:r w:rsidRPr="001236C9">
        <w:rPr>
          <w:color w:val="212529"/>
          <w:sz w:val="28"/>
          <w:szCs w:val="28"/>
        </w:rPr>
        <w:t xml:space="preserve"> </w:t>
      </w:r>
      <w:proofErr w:type="spellStart"/>
      <w:r w:rsidRPr="001236C9">
        <w:rPr>
          <w:color w:val="212529"/>
          <w:sz w:val="28"/>
          <w:szCs w:val="28"/>
        </w:rPr>
        <w:t>будівельних</w:t>
      </w:r>
      <w:proofErr w:type="spellEnd"/>
      <w:r w:rsidRPr="001236C9">
        <w:rPr>
          <w:color w:val="212529"/>
          <w:sz w:val="28"/>
          <w:szCs w:val="28"/>
        </w:rPr>
        <w:t xml:space="preserve"> </w:t>
      </w:r>
      <w:proofErr w:type="spellStart"/>
      <w:r w:rsidRPr="001236C9">
        <w:rPr>
          <w:color w:val="212529"/>
          <w:sz w:val="28"/>
          <w:szCs w:val="28"/>
        </w:rPr>
        <w:t>робіт</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Центру</w:t>
      </w:r>
      <w:proofErr w:type="spellEnd"/>
      <w:r w:rsidRPr="001236C9">
        <w:rPr>
          <w:color w:val="212529"/>
          <w:sz w:val="28"/>
          <w:szCs w:val="28"/>
        </w:rPr>
        <w:t xml:space="preserve"> </w:t>
      </w:r>
      <w:proofErr w:type="spellStart"/>
      <w:r w:rsidRPr="001236C9">
        <w:rPr>
          <w:color w:val="212529"/>
          <w:sz w:val="28"/>
          <w:szCs w:val="28"/>
        </w:rPr>
        <w:t>надання</w:t>
      </w:r>
      <w:proofErr w:type="spellEnd"/>
      <w:r w:rsidRPr="001236C9">
        <w:rPr>
          <w:color w:val="212529"/>
          <w:sz w:val="28"/>
          <w:szCs w:val="28"/>
        </w:rPr>
        <w:t xml:space="preserve"> </w:t>
      </w:r>
      <w:proofErr w:type="spellStart"/>
      <w:r w:rsidRPr="001236C9">
        <w:rPr>
          <w:color w:val="212529"/>
          <w:sz w:val="28"/>
          <w:szCs w:val="28"/>
        </w:rPr>
        <w:t>адміністративних</w:t>
      </w:r>
      <w:proofErr w:type="spellEnd"/>
      <w:r w:rsidRPr="001236C9">
        <w:rPr>
          <w:color w:val="212529"/>
          <w:sz w:val="28"/>
          <w:szCs w:val="28"/>
        </w:rPr>
        <w:t xml:space="preserve"> </w:t>
      </w:r>
      <w:proofErr w:type="spellStart"/>
      <w:r w:rsidRPr="001236C9">
        <w:rPr>
          <w:color w:val="212529"/>
          <w:sz w:val="28"/>
          <w:szCs w:val="28"/>
        </w:rPr>
        <w:t>послуг</w:t>
      </w:r>
      <w:proofErr w:type="spellEnd"/>
      <w:r w:rsidRPr="001236C9">
        <w:rPr>
          <w:color w:val="212529"/>
          <w:sz w:val="28"/>
          <w:szCs w:val="28"/>
        </w:rPr>
        <w:t xml:space="preserve"> </w:t>
      </w:r>
      <w:proofErr w:type="spellStart"/>
      <w:r w:rsidRPr="001236C9">
        <w:rPr>
          <w:color w:val="212529"/>
          <w:sz w:val="28"/>
          <w:szCs w:val="28"/>
        </w:rPr>
        <w:t>за</w:t>
      </w:r>
      <w:proofErr w:type="spellEnd"/>
      <w:r w:rsidRPr="001236C9">
        <w:rPr>
          <w:color w:val="212529"/>
          <w:sz w:val="28"/>
          <w:szCs w:val="28"/>
        </w:rPr>
        <w:t xml:space="preserve"> </w:t>
      </w:r>
      <w:proofErr w:type="spellStart"/>
      <w:r w:rsidRPr="001236C9">
        <w:rPr>
          <w:color w:val="212529"/>
          <w:sz w:val="28"/>
          <w:szCs w:val="28"/>
        </w:rPr>
        <w:t>місцем</w:t>
      </w:r>
      <w:proofErr w:type="spellEnd"/>
      <w:r w:rsidRPr="001236C9">
        <w:rPr>
          <w:color w:val="212529"/>
          <w:sz w:val="28"/>
          <w:szCs w:val="28"/>
        </w:rPr>
        <w:t xml:space="preserve"> </w:t>
      </w:r>
      <w:proofErr w:type="spellStart"/>
      <w:r w:rsidRPr="001236C9">
        <w:rPr>
          <w:color w:val="212529"/>
          <w:sz w:val="28"/>
          <w:szCs w:val="28"/>
        </w:rPr>
        <w:t>розташування</w:t>
      </w:r>
      <w:proofErr w:type="spellEnd"/>
      <w:r w:rsidRPr="001236C9">
        <w:rPr>
          <w:color w:val="212529"/>
          <w:sz w:val="28"/>
          <w:szCs w:val="28"/>
        </w:rPr>
        <w:t xml:space="preserve"> </w:t>
      </w:r>
      <w:proofErr w:type="spellStart"/>
      <w:r w:rsidRPr="001236C9">
        <w:rPr>
          <w:color w:val="212529"/>
          <w:sz w:val="28"/>
          <w:szCs w:val="28"/>
        </w:rPr>
        <w:t>вашого</w:t>
      </w:r>
      <w:proofErr w:type="spellEnd"/>
      <w:r w:rsidRPr="001236C9">
        <w:rPr>
          <w:color w:val="212529"/>
          <w:sz w:val="28"/>
          <w:szCs w:val="28"/>
        </w:rPr>
        <w:t xml:space="preserve"> </w:t>
      </w:r>
      <w:proofErr w:type="spellStart"/>
      <w:r w:rsidRPr="001236C9">
        <w:rPr>
          <w:color w:val="212529"/>
          <w:sz w:val="28"/>
          <w:szCs w:val="28"/>
        </w:rPr>
        <w:t>об’єкта</w:t>
      </w:r>
      <w:proofErr w:type="spellEnd"/>
      <w:r w:rsidRPr="001236C9">
        <w:rPr>
          <w:color w:val="212529"/>
          <w:sz w:val="28"/>
          <w:szCs w:val="28"/>
        </w:rPr>
        <w:t xml:space="preserve">, </w:t>
      </w:r>
      <w:proofErr w:type="spellStart"/>
      <w:r w:rsidRPr="001236C9">
        <w:rPr>
          <w:color w:val="212529"/>
          <w:sz w:val="28"/>
          <w:szCs w:val="28"/>
        </w:rPr>
        <w:t>вам</w:t>
      </w:r>
      <w:proofErr w:type="spellEnd"/>
      <w:r w:rsidRPr="001236C9">
        <w:rPr>
          <w:color w:val="212529"/>
          <w:sz w:val="28"/>
          <w:szCs w:val="28"/>
        </w:rPr>
        <w:t xml:space="preserve"> </w:t>
      </w:r>
      <w:proofErr w:type="spellStart"/>
      <w:r w:rsidRPr="001236C9">
        <w:rPr>
          <w:color w:val="212529"/>
          <w:sz w:val="28"/>
          <w:szCs w:val="28"/>
        </w:rPr>
        <w:lastRenderedPageBreak/>
        <w:t>знадобиться</w:t>
      </w:r>
      <w:proofErr w:type="spellEnd"/>
      <w:r w:rsidRPr="001236C9">
        <w:rPr>
          <w:color w:val="212529"/>
          <w:sz w:val="28"/>
          <w:szCs w:val="28"/>
        </w:rPr>
        <w:t xml:space="preserve"> </w:t>
      </w:r>
      <w:proofErr w:type="spellStart"/>
      <w:r w:rsidRPr="001236C9">
        <w:rPr>
          <w:color w:val="212529"/>
          <w:sz w:val="28"/>
          <w:szCs w:val="28"/>
        </w:rPr>
        <w:t>ідентифікаційний</w:t>
      </w:r>
      <w:proofErr w:type="spellEnd"/>
      <w:r w:rsidRPr="001236C9">
        <w:rPr>
          <w:color w:val="212529"/>
          <w:sz w:val="28"/>
          <w:szCs w:val="28"/>
        </w:rPr>
        <w:t xml:space="preserve"> </w:t>
      </w:r>
      <w:proofErr w:type="spellStart"/>
      <w:r w:rsidRPr="001236C9">
        <w:rPr>
          <w:color w:val="212529"/>
          <w:sz w:val="28"/>
          <w:szCs w:val="28"/>
        </w:rPr>
        <w:t>код</w:t>
      </w:r>
      <w:proofErr w:type="spellEnd"/>
      <w:r w:rsidRPr="001236C9">
        <w:rPr>
          <w:color w:val="212529"/>
          <w:sz w:val="28"/>
          <w:szCs w:val="28"/>
        </w:rPr>
        <w:t xml:space="preserve"> </w:t>
      </w:r>
      <w:proofErr w:type="spellStart"/>
      <w:r w:rsidRPr="001236C9">
        <w:rPr>
          <w:color w:val="212529"/>
          <w:sz w:val="28"/>
          <w:szCs w:val="28"/>
        </w:rPr>
        <w:t>та</w:t>
      </w:r>
      <w:proofErr w:type="spellEnd"/>
      <w:r w:rsidRPr="001236C9">
        <w:rPr>
          <w:color w:val="212529"/>
          <w:sz w:val="28"/>
          <w:szCs w:val="28"/>
        </w:rPr>
        <w:t xml:space="preserve"> </w:t>
      </w:r>
      <w:proofErr w:type="spellStart"/>
      <w:r w:rsidRPr="001236C9">
        <w:rPr>
          <w:color w:val="212529"/>
          <w:sz w:val="28"/>
          <w:szCs w:val="28"/>
        </w:rPr>
        <w:t>паспорт</w:t>
      </w:r>
      <w:proofErr w:type="spellEnd"/>
      <w:r w:rsidRPr="001236C9">
        <w:rPr>
          <w:color w:val="212529"/>
          <w:sz w:val="28"/>
          <w:szCs w:val="28"/>
        </w:rPr>
        <w:t>.</w:t>
      </w:r>
      <w:proofErr w:type="gramEnd"/>
      <w:r w:rsidRPr="001236C9">
        <w:rPr>
          <w:color w:val="212529"/>
          <w:sz w:val="28"/>
          <w:szCs w:val="28"/>
        </w:rPr>
        <w:t xml:space="preserve"> </w:t>
      </w:r>
      <w:proofErr w:type="spellStart"/>
      <w:proofErr w:type="gramStart"/>
      <w:r w:rsidRPr="001236C9">
        <w:rPr>
          <w:color w:val="212529"/>
          <w:sz w:val="28"/>
          <w:szCs w:val="28"/>
        </w:rPr>
        <w:t>Якщо</w:t>
      </w:r>
      <w:proofErr w:type="spellEnd"/>
      <w:r w:rsidRPr="001236C9">
        <w:rPr>
          <w:color w:val="212529"/>
          <w:sz w:val="28"/>
          <w:szCs w:val="28"/>
        </w:rPr>
        <w:t xml:space="preserve"> </w:t>
      </w:r>
      <w:proofErr w:type="spellStart"/>
      <w:r w:rsidRPr="001236C9">
        <w:rPr>
          <w:color w:val="212529"/>
          <w:sz w:val="28"/>
          <w:szCs w:val="28"/>
        </w:rPr>
        <w:t>заявником</w:t>
      </w:r>
      <w:proofErr w:type="spellEnd"/>
      <w:r w:rsidRPr="001236C9">
        <w:rPr>
          <w:color w:val="212529"/>
          <w:sz w:val="28"/>
          <w:szCs w:val="28"/>
        </w:rPr>
        <w:t xml:space="preserve"> є </w:t>
      </w:r>
      <w:proofErr w:type="spellStart"/>
      <w:r w:rsidRPr="001236C9">
        <w:rPr>
          <w:color w:val="212529"/>
          <w:sz w:val="28"/>
          <w:szCs w:val="28"/>
        </w:rPr>
        <w:t>іноземець</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особа</w:t>
      </w:r>
      <w:proofErr w:type="spellEnd"/>
      <w:r w:rsidRPr="001236C9">
        <w:rPr>
          <w:color w:val="212529"/>
          <w:sz w:val="28"/>
          <w:szCs w:val="28"/>
        </w:rPr>
        <w:t xml:space="preserve"> </w:t>
      </w:r>
      <w:proofErr w:type="spellStart"/>
      <w:r w:rsidRPr="001236C9">
        <w:rPr>
          <w:color w:val="212529"/>
          <w:sz w:val="28"/>
          <w:szCs w:val="28"/>
        </w:rPr>
        <w:t>без</w:t>
      </w:r>
      <w:proofErr w:type="spellEnd"/>
      <w:r w:rsidRPr="001236C9">
        <w:rPr>
          <w:color w:val="212529"/>
          <w:sz w:val="28"/>
          <w:szCs w:val="28"/>
        </w:rPr>
        <w:t xml:space="preserve"> </w:t>
      </w:r>
      <w:proofErr w:type="spellStart"/>
      <w:r w:rsidRPr="001236C9">
        <w:rPr>
          <w:color w:val="212529"/>
          <w:sz w:val="28"/>
          <w:szCs w:val="28"/>
        </w:rPr>
        <w:t>громадянства</w:t>
      </w:r>
      <w:proofErr w:type="spellEnd"/>
      <w:r w:rsidRPr="001236C9">
        <w:rPr>
          <w:color w:val="212529"/>
          <w:sz w:val="28"/>
          <w:szCs w:val="28"/>
        </w:rPr>
        <w:t xml:space="preserve">, </w:t>
      </w:r>
      <w:proofErr w:type="spellStart"/>
      <w:r w:rsidRPr="001236C9">
        <w:rPr>
          <w:color w:val="212529"/>
          <w:sz w:val="28"/>
          <w:szCs w:val="28"/>
        </w:rPr>
        <w:t>документом</w:t>
      </w:r>
      <w:proofErr w:type="spellEnd"/>
      <w:r w:rsidRPr="001236C9">
        <w:rPr>
          <w:color w:val="212529"/>
          <w:sz w:val="28"/>
          <w:szCs w:val="28"/>
        </w:rPr>
        <w:t xml:space="preserve">, </w:t>
      </w:r>
      <w:proofErr w:type="spellStart"/>
      <w:r w:rsidRPr="001236C9">
        <w:rPr>
          <w:color w:val="212529"/>
          <w:sz w:val="28"/>
          <w:szCs w:val="28"/>
        </w:rPr>
        <w:t>що</w:t>
      </w:r>
      <w:proofErr w:type="spellEnd"/>
      <w:r w:rsidRPr="001236C9">
        <w:rPr>
          <w:color w:val="212529"/>
          <w:sz w:val="28"/>
          <w:szCs w:val="28"/>
        </w:rPr>
        <w:t xml:space="preserve"> </w:t>
      </w:r>
      <w:proofErr w:type="spellStart"/>
      <w:r w:rsidRPr="001236C9">
        <w:rPr>
          <w:color w:val="212529"/>
          <w:sz w:val="28"/>
          <w:szCs w:val="28"/>
        </w:rPr>
        <w:t>посвідчує</w:t>
      </w:r>
      <w:proofErr w:type="spellEnd"/>
      <w:r w:rsidRPr="001236C9">
        <w:rPr>
          <w:color w:val="212529"/>
          <w:sz w:val="28"/>
          <w:szCs w:val="28"/>
        </w:rPr>
        <w:t xml:space="preserve"> </w:t>
      </w:r>
      <w:proofErr w:type="spellStart"/>
      <w:r w:rsidRPr="001236C9">
        <w:rPr>
          <w:color w:val="212529"/>
          <w:sz w:val="28"/>
          <w:szCs w:val="28"/>
        </w:rPr>
        <w:t>особу</w:t>
      </w:r>
      <w:proofErr w:type="spellEnd"/>
      <w:r w:rsidRPr="001236C9">
        <w:rPr>
          <w:color w:val="212529"/>
          <w:sz w:val="28"/>
          <w:szCs w:val="28"/>
        </w:rPr>
        <w:t xml:space="preserve">, є </w:t>
      </w:r>
      <w:proofErr w:type="spellStart"/>
      <w:r w:rsidRPr="001236C9">
        <w:rPr>
          <w:color w:val="212529"/>
          <w:sz w:val="28"/>
          <w:szCs w:val="28"/>
        </w:rPr>
        <w:t>національний</w:t>
      </w:r>
      <w:proofErr w:type="spellEnd"/>
      <w:r w:rsidRPr="001236C9">
        <w:rPr>
          <w:color w:val="212529"/>
          <w:sz w:val="28"/>
          <w:szCs w:val="28"/>
        </w:rPr>
        <w:t xml:space="preserve">, </w:t>
      </w:r>
      <w:proofErr w:type="spellStart"/>
      <w:r w:rsidRPr="001236C9">
        <w:rPr>
          <w:color w:val="212529"/>
          <w:sz w:val="28"/>
          <w:szCs w:val="28"/>
        </w:rPr>
        <w:t>дипломатичний</w:t>
      </w:r>
      <w:proofErr w:type="spellEnd"/>
      <w:r w:rsidRPr="001236C9">
        <w:rPr>
          <w:color w:val="212529"/>
          <w:sz w:val="28"/>
          <w:szCs w:val="28"/>
        </w:rPr>
        <w:t xml:space="preserve"> </w:t>
      </w:r>
      <w:proofErr w:type="spellStart"/>
      <w:r w:rsidRPr="001236C9">
        <w:rPr>
          <w:color w:val="212529"/>
          <w:sz w:val="28"/>
          <w:szCs w:val="28"/>
        </w:rPr>
        <w:t>чи</w:t>
      </w:r>
      <w:proofErr w:type="spellEnd"/>
      <w:r w:rsidRPr="001236C9">
        <w:rPr>
          <w:color w:val="212529"/>
          <w:sz w:val="28"/>
          <w:szCs w:val="28"/>
        </w:rPr>
        <w:t xml:space="preserve"> </w:t>
      </w:r>
      <w:proofErr w:type="spellStart"/>
      <w:r w:rsidRPr="001236C9">
        <w:rPr>
          <w:color w:val="212529"/>
          <w:sz w:val="28"/>
          <w:szCs w:val="28"/>
        </w:rPr>
        <w:t>службовий</w:t>
      </w:r>
      <w:proofErr w:type="spellEnd"/>
      <w:r w:rsidRPr="001236C9">
        <w:rPr>
          <w:color w:val="212529"/>
          <w:sz w:val="28"/>
          <w:szCs w:val="28"/>
        </w:rPr>
        <w:t xml:space="preserve"> </w:t>
      </w:r>
      <w:proofErr w:type="spellStart"/>
      <w:r w:rsidRPr="001236C9">
        <w:rPr>
          <w:color w:val="212529"/>
          <w:sz w:val="28"/>
          <w:szCs w:val="28"/>
        </w:rPr>
        <w:t>паспорт</w:t>
      </w:r>
      <w:proofErr w:type="spellEnd"/>
      <w:r w:rsidRPr="001236C9">
        <w:rPr>
          <w:color w:val="212529"/>
          <w:sz w:val="28"/>
          <w:szCs w:val="28"/>
        </w:rPr>
        <w:t xml:space="preserve"> </w:t>
      </w:r>
      <w:proofErr w:type="spellStart"/>
      <w:r w:rsidRPr="001236C9">
        <w:rPr>
          <w:color w:val="212529"/>
          <w:sz w:val="28"/>
          <w:szCs w:val="28"/>
        </w:rPr>
        <w:t>іноземця</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інший</w:t>
      </w:r>
      <w:proofErr w:type="spellEnd"/>
      <w:r w:rsidRPr="001236C9">
        <w:rPr>
          <w:color w:val="212529"/>
          <w:sz w:val="28"/>
          <w:szCs w:val="28"/>
        </w:rPr>
        <w:t xml:space="preserve"> </w:t>
      </w:r>
      <w:proofErr w:type="spellStart"/>
      <w:r w:rsidRPr="001236C9">
        <w:rPr>
          <w:color w:val="212529"/>
          <w:sz w:val="28"/>
          <w:szCs w:val="28"/>
        </w:rPr>
        <w:t>документ</w:t>
      </w:r>
      <w:proofErr w:type="spellEnd"/>
      <w:r w:rsidRPr="001236C9">
        <w:rPr>
          <w:color w:val="212529"/>
          <w:sz w:val="28"/>
          <w:szCs w:val="28"/>
        </w:rPr>
        <w:t xml:space="preserve">, </w:t>
      </w:r>
      <w:proofErr w:type="spellStart"/>
      <w:r w:rsidRPr="001236C9">
        <w:rPr>
          <w:color w:val="212529"/>
          <w:sz w:val="28"/>
          <w:szCs w:val="28"/>
        </w:rPr>
        <w:t>що</w:t>
      </w:r>
      <w:proofErr w:type="spellEnd"/>
      <w:r w:rsidRPr="001236C9">
        <w:rPr>
          <w:color w:val="212529"/>
          <w:sz w:val="28"/>
          <w:szCs w:val="28"/>
        </w:rPr>
        <w:t xml:space="preserve"> </w:t>
      </w:r>
      <w:proofErr w:type="spellStart"/>
      <w:r w:rsidRPr="001236C9">
        <w:rPr>
          <w:color w:val="212529"/>
          <w:sz w:val="28"/>
          <w:szCs w:val="28"/>
        </w:rPr>
        <w:t>посвідчує</w:t>
      </w:r>
      <w:proofErr w:type="spellEnd"/>
      <w:r w:rsidRPr="001236C9">
        <w:rPr>
          <w:color w:val="212529"/>
          <w:sz w:val="28"/>
          <w:szCs w:val="28"/>
        </w:rPr>
        <w:t xml:space="preserve"> </w:t>
      </w:r>
      <w:proofErr w:type="spellStart"/>
      <w:r w:rsidRPr="001236C9">
        <w:rPr>
          <w:color w:val="212529"/>
          <w:sz w:val="28"/>
          <w:szCs w:val="28"/>
        </w:rPr>
        <w:t>особу</w:t>
      </w:r>
      <w:proofErr w:type="spellEnd"/>
      <w:r w:rsidRPr="001236C9">
        <w:rPr>
          <w:color w:val="212529"/>
          <w:sz w:val="28"/>
          <w:szCs w:val="28"/>
        </w:rPr>
        <w:t xml:space="preserve"> </w:t>
      </w:r>
      <w:proofErr w:type="spellStart"/>
      <w:r w:rsidRPr="001236C9">
        <w:rPr>
          <w:color w:val="212529"/>
          <w:sz w:val="28"/>
          <w:szCs w:val="28"/>
        </w:rPr>
        <w:t>іноземця</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особи</w:t>
      </w:r>
      <w:proofErr w:type="spellEnd"/>
      <w:r w:rsidRPr="001236C9">
        <w:rPr>
          <w:color w:val="212529"/>
          <w:sz w:val="28"/>
          <w:szCs w:val="28"/>
        </w:rPr>
        <w:t xml:space="preserve"> </w:t>
      </w:r>
      <w:proofErr w:type="spellStart"/>
      <w:r w:rsidRPr="001236C9">
        <w:rPr>
          <w:color w:val="212529"/>
          <w:sz w:val="28"/>
          <w:szCs w:val="28"/>
        </w:rPr>
        <w:t>без</w:t>
      </w:r>
      <w:proofErr w:type="spellEnd"/>
      <w:r w:rsidRPr="001236C9">
        <w:rPr>
          <w:color w:val="212529"/>
          <w:sz w:val="28"/>
          <w:szCs w:val="28"/>
        </w:rPr>
        <w:t xml:space="preserve"> </w:t>
      </w:r>
      <w:proofErr w:type="spellStart"/>
      <w:r w:rsidRPr="001236C9">
        <w:rPr>
          <w:color w:val="212529"/>
          <w:sz w:val="28"/>
          <w:szCs w:val="28"/>
        </w:rPr>
        <w:t>громадянства</w:t>
      </w:r>
      <w:proofErr w:type="spellEnd"/>
      <w:r w:rsidRPr="001236C9">
        <w:rPr>
          <w:color w:val="212529"/>
          <w:sz w:val="28"/>
          <w:szCs w:val="28"/>
        </w:rPr>
        <w:t>.</w:t>
      </w:r>
      <w:proofErr w:type="gramEnd"/>
    </w:p>
    <w:p w14:paraId="3AC29ED0"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proofErr w:type="gramStart"/>
      <w:r w:rsidRPr="001236C9">
        <w:rPr>
          <w:color w:val="212529"/>
          <w:sz w:val="28"/>
          <w:szCs w:val="28"/>
        </w:rPr>
        <w:t>Якщо</w:t>
      </w:r>
      <w:proofErr w:type="spellEnd"/>
      <w:r w:rsidRPr="001236C9">
        <w:rPr>
          <w:color w:val="212529"/>
          <w:sz w:val="28"/>
          <w:szCs w:val="28"/>
        </w:rPr>
        <w:t xml:space="preserve"> </w:t>
      </w:r>
      <w:proofErr w:type="spellStart"/>
      <w:r w:rsidRPr="001236C9">
        <w:rPr>
          <w:color w:val="212529"/>
          <w:sz w:val="28"/>
          <w:szCs w:val="28"/>
        </w:rPr>
        <w:t>ваш</w:t>
      </w:r>
      <w:proofErr w:type="spellEnd"/>
      <w:r w:rsidRPr="001236C9">
        <w:rPr>
          <w:color w:val="212529"/>
          <w:sz w:val="28"/>
          <w:szCs w:val="28"/>
        </w:rPr>
        <w:t xml:space="preserve"> </w:t>
      </w:r>
      <w:proofErr w:type="spellStart"/>
      <w:r w:rsidRPr="001236C9">
        <w:rPr>
          <w:color w:val="212529"/>
          <w:sz w:val="28"/>
          <w:szCs w:val="28"/>
        </w:rPr>
        <w:t>документ</w:t>
      </w:r>
      <w:proofErr w:type="spellEnd"/>
      <w:r w:rsidRPr="001236C9">
        <w:rPr>
          <w:color w:val="212529"/>
          <w:sz w:val="28"/>
          <w:szCs w:val="28"/>
        </w:rPr>
        <w:t xml:space="preserve"> </w:t>
      </w:r>
      <w:proofErr w:type="spellStart"/>
      <w:r w:rsidRPr="001236C9">
        <w:rPr>
          <w:color w:val="212529"/>
          <w:sz w:val="28"/>
          <w:szCs w:val="28"/>
        </w:rPr>
        <w:t>подаватиме</w:t>
      </w:r>
      <w:proofErr w:type="spellEnd"/>
      <w:r w:rsidRPr="001236C9">
        <w:rPr>
          <w:color w:val="212529"/>
          <w:sz w:val="28"/>
          <w:szCs w:val="28"/>
        </w:rPr>
        <w:t xml:space="preserve"> </w:t>
      </w:r>
      <w:proofErr w:type="spellStart"/>
      <w:r w:rsidRPr="001236C9">
        <w:rPr>
          <w:color w:val="212529"/>
          <w:sz w:val="28"/>
          <w:szCs w:val="28"/>
        </w:rPr>
        <w:t>уповноважений</w:t>
      </w:r>
      <w:proofErr w:type="spellEnd"/>
      <w:r w:rsidRPr="001236C9">
        <w:rPr>
          <w:color w:val="212529"/>
          <w:sz w:val="28"/>
          <w:szCs w:val="28"/>
        </w:rPr>
        <w:t xml:space="preserve"> </w:t>
      </w:r>
      <w:proofErr w:type="spellStart"/>
      <w:r w:rsidRPr="001236C9">
        <w:rPr>
          <w:color w:val="212529"/>
          <w:sz w:val="28"/>
          <w:szCs w:val="28"/>
        </w:rPr>
        <w:t>представник</w:t>
      </w:r>
      <w:proofErr w:type="spellEnd"/>
      <w:r w:rsidRPr="001236C9">
        <w:rPr>
          <w:color w:val="212529"/>
          <w:sz w:val="28"/>
          <w:szCs w:val="28"/>
        </w:rPr>
        <w:t xml:space="preserve">, </w:t>
      </w:r>
      <w:proofErr w:type="spellStart"/>
      <w:r w:rsidRPr="001236C9">
        <w:rPr>
          <w:color w:val="212529"/>
          <w:sz w:val="28"/>
          <w:szCs w:val="28"/>
        </w:rPr>
        <w:t>потрібно</w:t>
      </w:r>
      <w:proofErr w:type="spellEnd"/>
      <w:r w:rsidRPr="001236C9">
        <w:rPr>
          <w:color w:val="212529"/>
          <w:sz w:val="28"/>
          <w:szCs w:val="28"/>
        </w:rPr>
        <w:t xml:space="preserve"> </w:t>
      </w:r>
      <w:proofErr w:type="spellStart"/>
      <w:r w:rsidRPr="001236C9">
        <w:rPr>
          <w:color w:val="212529"/>
          <w:sz w:val="28"/>
          <w:szCs w:val="28"/>
        </w:rPr>
        <w:t>додати</w:t>
      </w:r>
      <w:proofErr w:type="spellEnd"/>
      <w:r w:rsidRPr="001236C9">
        <w:rPr>
          <w:color w:val="212529"/>
          <w:sz w:val="28"/>
          <w:szCs w:val="28"/>
        </w:rPr>
        <w:t xml:space="preserve"> </w:t>
      </w:r>
      <w:proofErr w:type="spellStart"/>
      <w:r w:rsidRPr="001236C9">
        <w:rPr>
          <w:color w:val="212529"/>
          <w:sz w:val="28"/>
          <w:szCs w:val="28"/>
        </w:rPr>
        <w:t>примірник</w:t>
      </w:r>
      <w:proofErr w:type="spellEnd"/>
      <w:r w:rsidRPr="001236C9">
        <w:rPr>
          <w:color w:val="212529"/>
          <w:sz w:val="28"/>
          <w:szCs w:val="28"/>
        </w:rPr>
        <w:t xml:space="preserve"> </w:t>
      </w:r>
      <w:proofErr w:type="spellStart"/>
      <w:r w:rsidRPr="001236C9">
        <w:rPr>
          <w:color w:val="212529"/>
          <w:sz w:val="28"/>
          <w:szCs w:val="28"/>
        </w:rPr>
        <w:t>оригіналу</w:t>
      </w:r>
      <w:proofErr w:type="spellEnd"/>
      <w:r w:rsidRPr="001236C9">
        <w:rPr>
          <w:color w:val="212529"/>
          <w:sz w:val="28"/>
          <w:szCs w:val="28"/>
        </w:rPr>
        <w:t xml:space="preserve"> </w:t>
      </w:r>
      <w:proofErr w:type="spellStart"/>
      <w:r w:rsidRPr="001236C9">
        <w:rPr>
          <w:color w:val="212529"/>
          <w:sz w:val="28"/>
          <w:szCs w:val="28"/>
        </w:rPr>
        <w:t>або</w:t>
      </w:r>
      <w:proofErr w:type="spellEnd"/>
      <w:r w:rsidRPr="001236C9">
        <w:rPr>
          <w:color w:val="212529"/>
          <w:sz w:val="28"/>
          <w:szCs w:val="28"/>
        </w:rPr>
        <w:t xml:space="preserve"> </w:t>
      </w:r>
      <w:proofErr w:type="spellStart"/>
      <w:r w:rsidRPr="001236C9">
        <w:rPr>
          <w:color w:val="212529"/>
          <w:sz w:val="28"/>
          <w:szCs w:val="28"/>
        </w:rPr>
        <w:t>нотаріально</w:t>
      </w:r>
      <w:proofErr w:type="spellEnd"/>
      <w:r w:rsidRPr="001236C9">
        <w:rPr>
          <w:color w:val="212529"/>
          <w:sz w:val="28"/>
          <w:szCs w:val="28"/>
        </w:rPr>
        <w:t xml:space="preserve"> </w:t>
      </w:r>
      <w:proofErr w:type="spellStart"/>
      <w:r w:rsidRPr="001236C9">
        <w:rPr>
          <w:color w:val="212529"/>
          <w:sz w:val="28"/>
          <w:szCs w:val="28"/>
        </w:rPr>
        <w:t>засвідченої</w:t>
      </w:r>
      <w:proofErr w:type="spellEnd"/>
      <w:r w:rsidRPr="001236C9">
        <w:rPr>
          <w:color w:val="212529"/>
          <w:sz w:val="28"/>
          <w:szCs w:val="28"/>
        </w:rPr>
        <w:t xml:space="preserve"> </w:t>
      </w:r>
      <w:proofErr w:type="spellStart"/>
      <w:r w:rsidRPr="001236C9">
        <w:rPr>
          <w:color w:val="212529"/>
          <w:sz w:val="28"/>
          <w:szCs w:val="28"/>
        </w:rPr>
        <w:t>копії</w:t>
      </w:r>
      <w:proofErr w:type="spellEnd"/>
      <w:r w:rsidRPr="001236C9">
        <w:rPr>
          <w:color w:val="212529"/>
          <w:sz w:val="28"/>
          <w:szCs w:val="28"/>
        </w:rPr>
        <w:t xml:space="preserve"> </w:t>
      </w:r>
      <w:proofErr w:type="spellStart"/>
      <w:r w:rsidRPr="001236C9">
        <w:rPr>
          <w:color w:val="212529"/>
          <w:sz w:val="28"/>
          <w:szCs w:val="28"/>
        </w:rPr>
        <w:t>документа</w:t>
      </w:r>
      <w:proofErr w:type="spellEnd"/>
      <w:r w:rsidRPr="001236C9">
        <w:rPr>
          <w:color w:val="212529"/>
          <w:sz w:val="28"/>
          <w:szCs w:val="28"/>
        </w:rPr>
        <w:t>.</w:t>
      </w:r>
      <w:proofErr w:type="gramEnd"/>
    </w:p>
    <w:p w14:paraId="362F6162"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r w:rsidRPr="001236C9">
        <w:rPr>
          <w:color w:val="212529"/>
          <w:sz w:val="28"/>
          <w:szCs w:val="28"/>
        </w:rPr>
        <w:t>Якщо</w:t>
      </w:r>
      <w:proofErr w:type="spellEnd"/>
      <w:r w:rsidRPr="001236C9">
        <w:rPr>
          <w:color w:val="212529"/>
          <w:sz w:val="28"/>
          <w:szCs w:val="28"/>
        </w:rPr>
        <w:t xml:space="preserve"> </w:t>
      </w:r>
      <w:proofErr w:type="spellStart"/>
      <w:r w:rsidRPr="001236C9">
        <w:rPr>
          <w:color w:val="212529"/>
          <w:sz w:val="28"/>
          <w:szCs w:val="28"/>
        </w:rPr>
        <w:t>ваш</w:t>
      </w:r>
      <w:proofErr w:type="spellEnd"/>
      <w:r w:rsidRPr="001236C9">
        <w:rPr>
          <w:color w:val="212529"/>
          <w:sz w:val="28"/>
          <w:szCs w:val="28"/>
        </w:rPr>
        <w:t xml:space="preserve"> </w:t>
      </w:r>
      <w:proofErr w:type="spellStart"/>
      <w:r w:rsidRPr="001236C9">
        <w:rPr>
          <w:color w:val="212529"/>
          <w:sz w:val="28"/>
          <w:szCs w:val="28"/>
        </w:rPr>
        <w:t>об’єкт</w:t>
      </w:r>
      <w:proofErr w:type="spellEnd"/>
      <w:r w:rsidRPr="001236C9">
        <w:rPr>
          <w:color w:val="212529"/>
          <w:sz w:val="28"/>
          <w:szCs w:val="28"/>
        </w:rPr>
        <w:t xml:space="preserve"> </w:t>
      </w:r>
      <w:proofErr w:type="spellStart"/>
      <w:r w:rsidRPr="001236C9">
        <w:rPr>
          <w:color w:val="212529"/>
          <w:sz w:val="28"/>
          <w:szCs w:val="28"/>
        </w:rPr>
        <w:t>розташований</w:t>
      </w:r>
      <w:proofErr w:type="spellEnd"/>
      <w:r w:rsidRPr="001236C9">
        <w:rPr>
          <w:color w:val="212529"/>
          <w:sz w:val="28"/>
          <w:szCs w:val="28"/>
        </w:rPr>
        <w:t xml:space="preserve"> </w:t>
      </w:r>
      <w:proofErr w:type="spellStart"/>
      <w:r w:rsidRPr="001236C9">
        <w:rPr>
          <w:color w:val="212529"/>
          <w:sz w:val="28"/>
          <w:szCs w:val="28"/>
        </w:rPr>
        <w:t>на</w:t>
      </w:r>
      <w:proofErr w:type="spellEnd"/>
      <w:r w:rsidRPr="001236C9">
        <w:rPr>
          <w:color w:val="212529"/>
          <w:sz w:val="28"/>
          <w:szCs w:val="28"/>
        </w:rPr>
        <w:t xml:space="preserve"> </w:t>
      </w:r>
      <w:proofErr w:type="spellStart"/>
      <w:r w:rsidRPr="001236C9">
        <w:rPr>
          <w:color w:val="212529"/>
          <w:sz w:val="28"/>
          <w:szCs w:val="28"/>
        </w:rPr>
        <w:t>території</w:t>
      </w:r>
      <w:proofErr w:type="spellEnd"/>
      <w:r w:rsidRPr="001236C9">
        <w:rPr>
          <w:color w:val="212529"/>
          <w:sz w:val="28"/>
          <w:szCs w:val="28"/>
        </w:rPr>
        <w:t xml:space="preserve"> </w:t>
      </w:r>
      <w:proofErr w:type="spellStart"/>
      <w:r w:rsidRPr="001236C9">
        <w:rPr>
          <w:color w:val="212529"/>
          <w:sz w:val="28"/>
          <w:szCs w:val="28"/>
        </w:rPr>
        <w:t>кількох</w:t>
      </w:r>
      <w:proofErr w:type="spellEnd"/>
      <w:r w:rsidRPr="001236C9">
        <w:rPr>
          <w:color w:val="212529"/>
          <w:sz w:val="28"/>
          <w:szCs w:val="28"/>
        </w:rPr>
        <w:t xml:space="preserve"> </w:t>
      </w:r>
      <w:proofErr w:type="spellStart"/>
      <w:r w:rsidRPr="001236C9">
        <w:rPr>
          <w:color w:val="212529"/>
          <w:sz w:val="28"/>
          <w:szCs w:val="28"/>
        </w:rPr>
        <w:t>адміністративно-територіальних</w:t>
      </w:r>
      <w:proofErr w:type="spellEnd"/>
      <w:r w:rsidRPr="001236C9">
        <w:rPr>
          <w:color w:val="212529"/>
          <w:sz w:val="28"/>
          <w:szCs w:val="28"/>
        </w:rPr>
        <w:t xml:space="preserve"> </w:t>
      </w:r>
      <w:proofErr w:type="spellStart"/>
      <w:r w:rsidRPr="001236C9">
        <w:rPr>
          <w:color w:val="212529"/>
          <w:sz w:val="28"/>
          <w:szCs w:val="28"/>
        </w:rPr>
        <w:t>одиниць</w:t>
      </w:r>
      <w:proofErr w:type="spellEnd"/>
      <w:r w:rsidRPr="001236C9">
        <w:rPr>
          <w:color w:val="212529"/>
          <w:sz w:val="28"/>
          <w:szCs w:val="28"/>
        </w:rPr>
        <w:t xml:space="preserve">, </w:t>
      </w:r>
      <w:proofErr w:type="spellStart"/>
      <w:r w:rsidRPr="001236C9">
        <w:rPr>
          <w:color w:val="212529"/>
          <w:sz w:val="28"/>
          <w:szCs w:val="28"/>
        </w:rPr>
        <w:t>документ</w:t>
      </w:r>
      <w:proofErr w:type="spellEnd"/>
      <w:r w:rsidRPr="001236C9">
        <w:rPr>
          <w:color w:val="212529"/>
          <w:sz w:val="28"/>
          <w:szCs w:val="28"/>
        </w:rPr>
        <w:t xml:space="preserve"> </w:t>
      </w:r>
      <w:proofErr w:type="spellStart"/>
      <w:r w:rsidRPr="001236C9">
        <w:rPr>
          <w:color w:val="212529"/>
          <w:sz w:val="28"/>
          <w:szCs w:val="28"/>
        </w:rPr>
        <w:t>має</w:t>
      </w:r>
      <w:proofErr w:type="spellEnd"/>
      <w:r w:rsidRPr="001236C9">
        <w:rPr>
          <w:color w:val="212529"/>
          <w:sz w:val="28"/>
          <w:szCs w:val="28"/>
        </w:rPr>
        <w:t xml:space="preserve"> </w:t>
      </w:r>
      <w:proofErr w:type="spellStart"/>
      <w:r w:rsidRPr="001236C9">
        <w:rPr>
          <w:color w:val="212529"/>
          <w:sz w:val="28"/>
          <w:szCs w:val="28"/>
        </w:rPr>
        <w:t>бути</w:t>
      </w:r>
      <w:proofErr w:type="spellEnd"/>
      <w:r w:rsidRPr="001236C9">
        <w:rPr>
          <w:color w:val="212529"/>
          <w:sz w:val="28"/>
          <w:szCs w:val="28"/>
        </w:rPr>
        <w:t xml:space="preserve"> </w:t>
      </w:r>
      <w:proofErr w:type="spellStart"/>
      <w:r w:rsidRPr="001236C9">
        <w:rPr>
          <w:color w:val="212529"/>
          <w:sz w:val="28"/>
          <w:szCs w:val="28"/>
        </w:rPr>
        <w:t>зареєстрований</w:t>
      </w:r>
      <w:proofErr w:type="spellEnd"/>
      <w:r w:rsidRPr="001236C9">
        <w:rPr>
          <w:color w:val="212529"/>
          <w:sz w:val="28"/>
          <w:szCs w:val="28"/>
        </w:rPr>
        <w:t xml:space="preserve"> </w:t>
      </w:r>
      <w:proofErr w:type="spellStart"/>
      <w:r w:rsidRPr="001236C9">
        <w:rPr>
          <w:color w:val="212529"/>
          <w:sz w:val="28"/>
          <w:szCs w:val="28"/>
        </w:rPr>
        <w:t>Державною</w:t>
      </w:r>
      <w:proofErr w:type="spellEnd"/>
      <w:r w:rsidRPr="001236C9">
        <w:rPr>
          <w:color w:val="212529"/>
          <w:sz w:val="28"/>
          <w:szCs w:val="28"/>
        </w:rPr>
        <w:t xml:space="preserve"> </w:t>
      </w:r>
      <w:proofErr w:type="spellStart"/>
      <w:r w:rsidRPr="001236C9">
        <w:rPr>
          <w:color w:val="212529"/>
          <w:sz w:val="28"/>
          <w:szCs w:val="28"/>
        </w:rPr>
        <w:t>архітектурно-будівельною</w:t>
      </w:r>
      <w:proofErr w:type="spellEnd"/>
      <w:r w:rsidRPr="001236C9">
        <w:rPr>
          <w:color w:val="212529"/>
          <w:sz w:val="28"/>
          <w:szCs w:val="28"/>
        </w:rPr>
        <w:t xml:space="preserve"> </w:t>
      </w:r>
      <w:proofErr w:type="spellStart"/>
      <w:r w:rsidRPr="001236C9">
        <w:rPr>
          <w:color w:val="212529"/>
          <w:sz w:val="28"/>
          <w:szCs w:val="28"/>
        </w:rPr>
        <w:t>інспекцією</w:t>
      </w:r>
      <w:proofErr w:type="spellEnd"/>
      <w:r w:rsidRPr="001236C9">
        <w:rPr>
          <w:color w:val="212529"/>
          <w:sz w:val="28"/>
          <w:szCs w:val="28"/>
        </w:rPr>
        <w:t xml:space="preserve"> </w:t>
      </w:r>
      <w:proofErr w:type="spellStart"/>
      <w:r w:rsidRPr="001236C9">
        <w:rPr>
          <w:color w:val="212529"/>
          <w:sz w:val="28"/>
          <w:szCs w:val="28"/>
        </w:rPr>
        <w:t>України</w:t>
      </w:r>
      <w:proofErr w:type="spellEnd"/>
      <w:r w:rsidRPr="001236C9">
        <w:rPr>
          <w:color w:val="212529"/>
          <w:sz w:val="28"/>
          <w:szCs w:val="28"/>
        </w:rPr>
        <w:t xml:space="preserve">. </w:t>
      </w:r>
      <w:proofErr w:type="spellStart"/>
      <w:r w:rsidRPr="001236C9">
        <w:rPr>
          <w:color w:val="212529"/>
          <w:sz w:val="28"/>
          <w:szCs w:val="28"/>
        </w:rPr>
        <w:t>Для</w:t>
      </w:r>
      <w:proofErr w:type="spellEnd"/>
      <w:r w:rsidRPr="001236C9">
        <w:rPr>
          <w:color w:val="212529"/>
          <w:sz w:val="28"/>
          <w:szCs w:val="28"/>
        </w:rPr>
        <w:t xml:space="preserve"> </w:t>
      </w:r>
      <w:proofErr w:type="spellStart"/>
      <w:r w:rsidRPr="001236C9">
        <w:rPr>
          <w:color w:val="212529"/>
          <w:sz w:val="28"/>
          <w:szCs w:val="28"/>
        </w:rPr>
        <w:t>цього</w:t>
      </w:r>
      <w:proofErr w:type="spellEnd"/>
      <w:r w:rsidRPr="001236C9">
        <w:rPr>
          <w:color w:val="212529"/>
          <w:sz w:val="28"/>
          <w:szCs w:val="28"/>
        </w:rPr>
        <w:t xml:space="preserve"> </w:t>
      </w:r>
      <w:proofErr w:type="spellStart"/>
      <w:r w:rsidRPr="001236C9">
        <w:rPr>
          <w:color w:val="212529"/>
          <w:sz w:val="28"/>
          <w:szCs w:val="28"/>
        </w:rPr>
        <w:t>необхідно</w:t>
      </w:r>
      <w:proofErr w:type="spellEnd"/>
      <w:r w:rsidRPr="001236C9">
        <w:rPr>
          <w:color w:val="212529"/>
          <w:sz w:val="28"/>
          <w:szCs w:val="28"/>
        </w:rPr>
        <w:t xml:space="preserve"> </w:t>
      </w:r>
      <w:proofErr w:type="spellStart"/>
      <w:r w:rsidRPr="001236C9">
        <w:rPr>
          <w:color w:val="212529"/>
          <w:sz w:val="28"/>
          <w:szCs w:val="28"/>
        </w:rPr>
        <w:t>подати</w:t>
      </w:r>
      <w:proofErr w:type="spellEnd"/>
      <w:r w:rsidRPr="001236C9">
        <w:rPr>
          <w:color w:val="212529"/>
          <w:sz w:val="28"/>
          <w:szCs w:val="28"/>
        </w:rPr>
        <w:t xml:space="preserve"> </w:t>
      </w:r>
      <w:proofErr w:type="spell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Центру</w:t>
      </w:r>
      <w:proofErr w:type="spellEnd"/>
      <w:r w:rsidRPr="001236C9">
        <w:rPr>
          <w:color w:val="212529"/>
          <w:sz w:val="28"/>
          <w:szCs w:val="28"/>
        </w:rPr>
        <w:t xml:space="preserve"> </w:t>
      </w:r>
      <w:proofErr w:type="spellStart"/>
      <w:r w:rsidRPr="001236C9">
        <w:rPr>
          <w:color w:val="212529"/>
          <w:sz w:val="28"/>
          <w:szCs w:val="28"/>
        </w:rPr>
        <w:t>надання</w:t>
      </w:r>
      <w:proofErr w:type="spellEnd"/>
      <w:r w:rsidRPr="001236C9">
        <w:rPr>
          <w:color w:val="212529"/>
          <w:sz w:val="28"/>
          <w:szCs w:val="28"/>
        </w:rPr>
        <w:t xml:space="preserve"> </w:t>
      </w:r>
      <w:proofErr w:type="spellStart"/>
      <w:r w:rsidRPr="001236C9">
        <w:rPr>
          <w:color w:val="212529"/>
          <w:sz w:val="28"/>
          <w:szCs w:val="28"/>
        </w:rPr>
        <w:t>адміністративних</w:t>
      </w:r>
      <w:proofErr w:type="spellEnd"/>
      <w:r w:rsidRPr="001236C9">
        <w:rPr>
          <w:color w:val="212529"/>
          <w:sz w:val="28"/>
          <w:szCs w:val="28"/>
        </w:rPr>
        <w:t xml:space="preserve"> </w:t>
      </w:r>
      <w:proofErr w:type="spellStart"/>
      <w:r w:rsidRPr="001236C9">
        <w:rPr>
          <w:color w:val="212529"/>
          <w:sz w:val="28"/>
          <w:szCs w:val="28"/>
        </w:rPr>
        <w:t>послуг</w:t>
      </w:r>
      <w:proofErr w:type="spellEnd"/>
      <w:r w:rsidRPr="001236C9">
        <w:rPr>
          <w:color w:val="212529"/>
          <w:sz w:val="28"/>
          <w:szCs w:val="28"/>
        </w:rPr>
        <w:t xml:space="preserve"> м. </w:t>
      </w:r>
      <w:proofErr w:type="spellStart"/>
      <w:r w:rsidRPr="001236C9">
        <w:rPr>
          <w:color w:val="212529"/>
          <w:sz w:val="28"/>
          <w:szCs w:val="28"/>
        </w:rPr>
        <w:t>Києва</w:t>
      </w:r>
      <w:proofErr w:type="spellEnd"/>
      <w:r w:rsidRPr="001236C9">
        <w:rPr>
          <w:color w:val="212529"/>
          <w:sz w:val="28"/>
          <w:szCs w:val="28"/>
        </w:rPr>
        <w:t xml:space="preserve"> </w:t>
      </w:r>
      <w:proofErr w:type="spellStart"/>
      <w:r w:rsidRPr="001236C9">
        <w:rPr>
          <w:color w:val="212529"/>
          <w:sz w:val="28"/>
          <w:szCs w:val="28"/>
        </w:rPr>
        <w:t>за</w:t>
      </w:r>
      <w:proofErr w:type="spellEnd"/>
      <w:r w:rsidRPr="001236C9">
        <w:rPr>
          <w:color w:val="212529"/>
          <w:sz w:val="28"/>
          <w:szCs w:val="28"/>
        </w:rPr>
        <w:t xml:space="preserve"> </w:t>
      </w:r>
      <w:proofErr w:type="spellStart"/>
      <w:r w:rsidRPr="001236C9">
        <w:rPr>
          <w:color w:val="212529"/>
          <w:sz w:val="28"/>
          <w:szCs w:val="28"/>
        </w:rPr>
        <w:t>адресою</w:t>
      </w:r>
      <w:proofErr w:type="spellEnd"/>
      <w:r w:rsidRPr="001236C9">
        <w:rPr>
          <w:color w:val="212529"/>
          <w:sz w:val="28"/>
          <w:szCs w:val="28"/>
        </w:rPr>
        <w:t xml:space="preserve">: 02081, м. </w:t>
      </w:r>
      <w:proofErr w:type="spellStart"/>
      <w:r w:rsidRPr="001236C9">
        <w:rPr>
          <w:color w:val="212529"/>
          <w:sz w:val="28"/>
          <w:szCs w:val="28"/>
        </w:rPr>
        <w:t>Київ</w:t>
      </w:r>
      <w:proofErr w:type="spellEnd"/>
      <w:r w:rsidRPr="001236C9">
        <w:rPr>
          <w:color w:val="212529"/>
          <w:sz w:val="28"/>
          <w:szCs w:val="28"/>
        </w:rPr>
        <w:t xml:space="preserve">, </w:t>
      </w:r>
      <w:proofErr w:type="spellStart"/>
      <w:r w:rsidRPr="001236C9">
        <w:rPr>
          <w:color w:val="212529"/>
          <w:sz w:val="28"/>
          <w:szCs w:val="28"/>
        </w:rPr>
        <w:t>вул</w:t>
      </w:r>
      <w:proofErr w:type="spellEnd"/>
      <w:r w:rsidRPr="001236C9">
        <w:rPr>
          <w:color w:val="212529"/>
          <w:sz w:val="28"/>
          <w:szCs w:val="28"/>
        </w:rPr>
        <w:t xml:space="preserve">. </w:t>
      </w:r>
      <w:proofErr w:type="spellStart"/>
      <w:proofErr w:type="gramStart"/>
      <w:r w:rsidRPr="001236C9">
        <w:rPr>
          <w:color w:val="212529"/>
          <w:sz w:val="28"/>
          <w:szCs w:val="28"/>
        </w:rPr>
        <w:t>Дніпровська</w:t>
      </w:r>
      <w:proofErr w:type="spellEnd"/>
      <w:r w:rsidRPr="001236C9">
        <w:rPr>
          <w:color w:val="212529"/>
          <w:sz w:val="28"/>
          <w:szCs w:val="28"/>
        </w:rPr>
        <w:t xml:space="preserve"> </w:t>
      </w:r>
      <w:proofErr w:type="spellStart"/>
      <w:r w:rsidRPr="001236C9">
        <w:rPr>
          <w:color w:val="212529"/>
          <w:sz w:val="28"/>
          <w:szCs w:val="28"/>
        </w:rPr>
        <w:t>набережна</w:t>
      </w:r>
      <w:proofErr w:type="spellEnd"/>
      <w:r w:rsidRPr="001236C9">
        <w:rPr>
          <w:color w:val="212529"/>
          <w:sz w:val="28"/>
          <w:szCs w:val="28"/>
        </w:rPr>
        <w:t>, 19-Б.</w:t>
      </w:r>
      <w:proofErr w:type="gramEnd"/>
    </w:p>
    <w:p w14:paraId="6FA0AA95" w14:textId="77777777" w:rsidR="001236C9" w:rsidRPr="001236C9" w:rsidRDefault="001236C9" w:rsidP="001236C9">
      <w:pPr>
        <w:pStyle w:val="afa"/>
        <w:shd w:val="clear" w:color="auto" w:fill="FFFFFF"/>
        <w:spacing w:before="0" w:beforeAutospacing="0" w:after="0" w:afterAutospacing="0"/>
        <w:ind w:firstLine="360"/>
        <w:jc w:val="both"/>
        <w:rPr>
          <w:color w:val="212529"/>
          <w:sz w:val="28"/>
          <w:szCs w:val="28"/>
        </w:rPr>
      </w:pPr>
      <w:proofErr w:type="spellStart"/>
      <w:proofErr w:type="gram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вдалу</w:t>
      </w:r>
      <w:proofErr w:type="spellEnd"/>
      <w:r w:rsidRPr="001236C9">
        <w:rPr>
          <w:color w:val="212529"/>
          <w:sz w:val="28"/>
          <w:szCs w:val="28"/>
        </w:rPr>
        <w:t xml:space="preserve"> </w:t>
      </w:r>
      <w:proofErr w:type="spellStart"/>
      <w:r w:rsidRPr="001236C9">
        <w:rPr>
          <w:color w:val="212529"/>
          <w:sz w:val="28"/>
          <w:szCs w:val="28"/>
        </w:rPr>
        <w:t>реєстрацію</w:t>
      </w:r>
      <w:proofErr w:type="spellEnd"/>
      <w:r w:rsidRPr="001236C9">
        <w:rPr>
          <w:color w:val="212529"/>
          <w:sz w:val="28"/>
          <w:szCs w:val="28"/>
        </w:rPr>
        <w:t xml:space="preserve"> </w:t>
      </w:r>
      <w:proofErr w:type="spellStart"/>
      <w:r w:rsidRPr="001236C9">
        <w:rPr>
          <w:color w:val="212529"/>
          <w:sz w:val="28"/>
          <w:szCs w:val="28"/>
        </w:rPr>
        <w:t>чи</w:t>
      </w:r>
      <w:proofErr w:type="spellEnd"/>
      <w:r w:rsidRPr="001236C9">
        <w:rPr>
          <w:color w:val="212529"/>
          <w:sz w:val="28"/>
          <w:szCs w:val="28"/>
        </w:rPr>
        <w:t xml:space="preserve"> </w:t>
      </w:r>
      <w:proofErr w:type="spellStart"/>
      <w:r w:rsidRPr="001236C9">
        <w:rPr>
          <w:color w:val="212529"/>
          <w:sz w:val="28"/>
          <w:szCs w:val="28"/>
        </w:rPr>
        <w:t>повернення</w:t>
      </w:r>
      <w:proofErr w:type="spellEnd"/>
      <w:r w:rsidRPr="001236C9">
        <w:rPr>
          <w:color w:val="212529"/>
          <w:sz w:val="28"/>
          <w:szCs w:val="28"/>
        </w:rPr>
        <w:t xml:space="preserve"> </w:t>
      </w:r>
      <w:proofErr w:type="spellStart"/>
      <w:r w:rsidRPr="001236C9">
        <w:rPr>
          <w:color w:val="212529"/>
          <w:sz w:val="28"/>
          <w:szCs w:val="28"/>
        </w:rPr>
        <w:t>документа</w:t>
      </w:r>
      <w:proofErr w:type="spellEnd"/>
      <w:r w:rsidRPr="001236C9">
        <w:rPr>
          <w:color w:val="212529"/>
          <w:sz w:val="28"/>
          <w:szCs w:val="28"/>
        </w:rPr>
        <w:t xml:space="preserve"> </w:t>
      </w:r>
      <w:proofErr w:type="spellStart"/>
      <w:r w:rsidRPr="001236C9">
        <w:rPr>
          <w:color w:val="212529"/>
          <w:sz w:val="28"/>
          <w:szCs w:val="28"/>
        </w:rPr>
        <w:t>на</w:t>
      </w:r>
      <w:proofErr w:type="spellEnd"/>
      <w:r w:rsidRPr="001236C9">
        <w:rPr>
          <w:color w:val="212529"/>
          <w:sz w:val="28"/>
          <w:szCs w:val="28"/>
        </w:rPr>
        <w:t xml:space="preserve"> </w:t>
      </w:r>
      <w:proofErr w:type="spellStart"/>
      <w:r w:rsidRPr="001236C9">
        <w:rPr>
          <w:color w:val="212529"/>
          <w:sz w:val="28"/>
          <w:szCs w:val="28"/>
        </w:rPr>
        <w:t>доопрацювання</w:t>
      </w:r>
      <w:proofErr w:type="spellEnd"/>
      <w:r w:rsidRPr="001236C9">
        <w:rPr>
          <w:color w:val="212529"/>
          <w:sz w:val="28"/>
          <w:szCs w:val="28"/>
        </w:rPr>
        <w:t xml:space="preserve"> </w:t>
      </w:r>
      <w:proofErr w:type="spellStart"/>
      <w:r w:rsidRPr="001236C9">
        <w:rPr>
          <w:color w:val="212529"/>
          <w:sz w:val="28"/>
          <w:szCs w:val="28"/>
        </w:rPr>
        <w:t>також</w:t>
      </w:r>
      <w:proofErr w:type="spellEnd"/>
      <w:r w:rsidRPr="001236C9">
        <w:rPr>
          <w:color w:val="212529"/>
          <w:sz w:val="28"/>
          <w:szCs w:val="28"/>
        </w:rPr>
        <w:t xml:space="preserve"> </w:t>
      </w:r>
      <w:proofErr w:type="spellStart"/>
      <w:r w:rsidRPr="001236C9">
        <w:rPr>
          <w:color w:val="212529"/>
          <w:sz w:val="28"/>
          <w:szCs w:val="28"/>
        </w:rPr>
        <w:t>з’явиться</w:t>
      </w:r>
      <w:proofErr w:type="spellEnd"/>
      <w:r w:rsidRPr="001236C9">
        <w:rPr>
          <w:color w:val="212529"/>
          <w:sz w:val="28"/>
          <w:szCs w:val="28"/>
        </w:rPr>
        <w:t xml:space="preserve"> в </w:t>
      </w:r>
      <w:proofErr w:type="spellStart"/>
      <w:r w:rsidRPr="001236C9">
        <w:rPr>
          <w:color w:val="212529"/>
          <w:sz w:val="28"/>
          <w:szCs w:val="28"/>
        </w:rPr>
        <w:t>кабінеті</w:t>
      </w:r>
      <w:proofErr w:type="spellEnd"/>
      <w:r w:rsidRPr="001236C9">
        <w:rPr>
          <w:color w:val="212529"/>
          <w:sz w:val="28"/>
          <w:szCs w:val="28"/>
        </w:rPr>
        <w:t xml:space="preserve"> </w:t>
      </w:r>
      <w:proofErr w:type="spellStart"/>
      <w:r w:rsidRPr="001236C9">
        <w:rPr>
          <w:color w:val="212529"/>
          <w:sz w:val="28"/>
          <w:szCs w:val="28"/>
        </w:rPr>
        <w:t>громадянина</w:t>
      </w:r>
      <w:proofErr w:type="spellEnd"/>
      <w:r w:rsidRPr="001236C9">
        <w:rPr>
          <w:color w:val="212529"/>
          <w:sz w:val="28"/>
          <w:szCs w:val="28"/>
        </w:rPr>
        <w:t xml:space="preserve"> і </w:t>
      </w:r>
      <w:proofErr w:type="spellStart"/>
      <w:r w:rsidRPr="001236C9">
        <w:rPr>
          <w:color w:val="212529"/>
          <w:sz w:val="28"/>
          <w:szCs w:val="28"/>
        </w:rPr>
        <w:t>буде</w:t>
      </w:r>
      <w:proofErr w:type="spellEnd"/>
      <w:r w:rsidRPr="001236C9">
        <w:rPr>
          <w:color w:val="212529"/>
          <w:sz w:val="28"/>
          <w:szCs w:val="28"/>
        </w:rPr>
        <w:t xml:space="preserve"> </w:t>
      </w:r>
      <w:proofErr w:type="spellStart"/>
      <w:r w:rsidRPr="001236C9">
        <w:rPr>
          <w:color w:val="212529"/>
          <w:sz w:val="28"/>
          <w:szCs w:val="28"/>
        </w:rPr>
        <w:t>відправлено</w:t>
      </w:r>
      <w:proofErr w:type="spellEnd"/>
      <w:r w:rsidRPr="001236C9">
        <w:rPr>
          <w:color w:val="212529"/>
          <w:sz w:val="28"/>
          <w:szCs w:val="28"/>
        </w:rPr>
        <w:t xml:space="preserve"> </w:t>
      </w:r>
      <w:proofErr w:type="spellStart"/>
      <w:r w:rsidRPr="001236C9">
        <w:rPr>
          <w:color w:val="212529"/>
          <w:sz w:val="28"/>
          <w:szCs w:val="28"/>
        </w:rPr>
        <w:t>на</w:t>
      </w:r>
      <w:proofErr w:type="spellEnd"/>
      <w:r w:rsidRPr="001236C9">
        <w:rPr>
          <w:color w:val="212529"/>
          <w:sz w:val="28"/>
          <w:szCs w:val="28"/>
        </w:rPr>
        <w:t xml:space="preserve"> </w:t>
      </w:r>
      <w:proofErr w:type="spellStart"/>
      <w:r w:rsidRPr="001236C9">
        <w:rPr>
          <w:color w:val="212529"/>
          <w:sz w:val="28"/>
          <w:szCs w:val="28"/>
        </w:rPr>
        <w:t>електронну</w:t>
      </w:r>
      <w:proofErr w:type="spellEnd"/>
      <w:r w:rsidRPr="001236C9">
        <w:rPr>
          <w:color w:val="212529"/>
          <w:sz w:val="28"/>
          <w:szCs w:val="28"/>
        </w:rPr>
        <w:t xml:space="preserve"> </w:t>
      </w:r>
      <w:proofErr w:type="spellStart"/>
      <w:r w:rsidRPr="001236C9">
        <w:rPr>
          <w:color w:val="212529"/>
          <w:sz w:val="28"/>
          <w:szCs w:val="28"/>
        </w:rPr>
        <w:t>пошту</w:t>
      </w:r>
      <w:proofErr w:type="spellEnd"/>
      <w:r w:rsidRPr="001236C9">
        <w:rPr>
          <w:color w:val="212529"/>
          <w:sz w:val="28"/>
          <w:szCs w:val="28"/>
        </w:rPr>
        <w:t>.</w:t>
      </w:r>
      <w:proofErr w:type="gramEnd"/>
      <w:r w:rsidRPr="001236C9">
        <w:rPr>
          <w:color w:val="212529"/>
          <w:sz w:val="28"/>
          <w:szCs w:val="28"/>
        </w:rPr>
        <w:t xml:space="preserve"> </w:t>
      </w:r>
      <w:proofErr w:type="spellStart"/>
      <w:proofErr w:type="gramStart"/>
      <w:r w:rsidRPr="001236C9">
        <w:rPr>
          <w:color w:val="212529"/>
          <w:sz w:val="28"/>
          <w:szCs w:val="28"/>
        </w:rPr>
        <w:t>Після</w:t>
      </w:r>
      <w:proofErr w:type="spellEnd"/>
      <w:r w:rsidRPr="001236C9">
        <w:rPr>
          <w:color w:val="212529"/>
          <w:sz w:val="28"/>
          <w:szCs w:val="28"/>
        </w:rPr>
        <w:t xml:space="preserve"> </w:t>
      </w:r>
      <w:proofErr w:type="spellStart"/>
      <w:r w:rsidRPr="001236C9">
        <w:rPr>
          <w:color w:val="212529"/>
          <w:sz w:val="28"/>
          <w:szCs w:val="28"/>
        </w:rPr>
        <w:t>реєстрації</w:t>
      </w:r>
      <w:proofErr w:type="spellEnd"/>
      <w:r w:rsidRPr="001236C9">
        <w:rPr>
          <w:color w:val="212529"/>
          <w:sz w:val="28"/>
          <w:szCs w:val="28"/>
        </w:rPr>
        <w:t xml:space="preserve"> </w:t>
      </w:r>
      <w:proofErr w:type="spellStart"/>
      <w:r w:rsidRPr="001236C9">
        <w:rPr>
          <w:color w:val="212529"/>
          <w:sz w:val="28"/>
          <w:szCs w:val="28"/>
        </w:rPr>
        <w:t>повідомлення</w:t>
      </w:r>
      <w:proofErr w:type="spellEnd"/>
      <w:r w:rsidRPr="001236C9">
        <w:rPr>
          <w:color w:val="212529"/>
          <w:sz w:val="28"/>
          <w:szCs w:val="28"/>
        </w:rPr>
        <w:t xml:space="preserve"> </w:t>
      </w:r>
      <w:proofErr w:type="spellStart"/>
      <w:r w:rsidRPr="001236C9">
        <w:rPr>
          <w:color w:val="212529"/>
          <w:sz w:val="28"/>
          <w:szCs w:val="28"/>
        </w:rPr>
        <w:t>запис</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це</w:t>
      </w:r>
      <w:proofErr w:type="spellEnd"/>
      <w:r w:rsidRPr="001236C9">
        <w:rPr>
          <w:color w:val="212529"/>
          <w:sz w:val="28"/>
          <w:szCs w:val="28"/>
        </w:rPr>
        <w:t xml:space="preserve"> </w:t>
      </w:r>
      <w:proofErr w:type="spellStart"/>
      <w:r w:rsidRPr="001236C9">
        <w:rPr>
          <w:color w:val="212529"/>
          <w:sz w:val="28"/>
          <w:szCs w:val="28"/>
        </w:rPr>
        <w:t>з’явиться</w:t>
      </w:r>
      <w:proofErr w:type="spellEnd"/>
      <w:r w:rsidRPr="001236C9">
        <w:rPr>
          <w:color w:val="212529"/>
          <w:sz w:val="28"/>
          <w:szCs w:val="28"/>
        </w:rPr>
        <w:t xml:space="preserve"> в </w:t>
      </w:r>
      <w:proofErr w:type="spellStart"/>
      <w:r w:rsidRPr="001236C9">
        <w:rPr>
          <w:color w:val="212529"/>
          <w:sz w:val="28"/>
          <w:szCs w:val="28"/>
        </w:rPr>
        <w:t>Реєстрі</w:t>
      </w:r>
      <w:proofErr w:type="spellEnd"/>
      <w:r w:rsidRPr="001236C9">
        <w:rPr>
          <w:color w:val="212529"/>
          <w:sz w:val="28"/>
          <w:szCs w:val="28"/>
        </w:rPr>
        <w:t xml:space="preserve"> </w:t>
      </w:r>
      <w:proofErr w:type="spellStart"/>
      <w:r w:rsidRPr="001236C9">
        <w:rPr>
          <w:color w:val="212529"/>
          <w:sz w:val="28"/>
          <w:szCs w:val="28"/>
        </w:rPr>
        <w:t>будівельної</w:t>
      </w:r>
      <w:proofErr w:type="spellEnd"/>
      <w:r w:rsidRPr="001236C9">
        <w:rPr>
          <w:color w:val="212529"/>
          <w:sz w:val="28"/>
          <w:szCs w:val="28"/>
        </w:rPr>
        <w:t xml:space="preserve"> </w:t>
      </w:r>
      <w:proofErr w:type="spellStart"/>
      <w:r w:rsidRPr="001236C9">
        <w:rPr>
          <w:color w:val="212529"/>
          <w:sz w:val="28"/>
          <w:szCs w:val="28"/>
        </w:rPr>
        <w:t>діяльності</w:t>
      </w:r>
      <w:proofErr w:type="spellEnd"/>
      <w:r w:rsidRPr="001236C9">
        <w:rPr>
          <w:color w:val="212529"/>
          <w:sz w:val="28"/>
          <w:szCs w:val="28"/>
        </w:rPr>
        <w:t>.</w:t>
      </w:r>
      <w:proofErr w:type="gramEnd"/>
      <w:r w:rsidRPr="001236C9">
        <w:rPr>
          <w:color w:val="212529"/>
          <w:sz w:val="28"/>
          <w:szCs w:val="28"/>
        </w:rPr>
        <w:t xml:space="preserve"> </w:t>
      </w:r>
      <w:proofErr w:type="spellStart"/>
      <w:proofErr w:type="gramStart"/>
      <w:r w:rsidRPr="001236C9">
        <w:rPr>
          <w:color w:val="212529"/>
          <w:sz w:val="28"/>
          <w:szCs w:val="28"/>
        </w:rPr>
        <w:t>Інформація</w:t>
      </w:r>
      <w:proofErr w:type="spellEnd"/>
      <w:r w:rsidRPr="001236C9">
        <w:rPr>
          <w:color w:val="212529"/>
          <w:sz w:val="28"/>
          <w:szCs w:val="28"/>
        </w:rPr>
        <w:t xml:space="preserve"> </w:t>
      </w:r>
      <w:proofErr w:type="spellStart"/>
      <w:r w:rsidRPr="001236C9">
        <w:rPr>
          <w:color w:val="212529"/>
          <w:sz w:val="28"/>
          <w:szCs w:val="28"/>
        </w:rPr>
        <w:t>про</w:t>
      </w:r>
      <w:proofErr w:type="spellEnd"/>
      <w:r w:rsidRPr="001236C9">
        <w:rPr>
          <w:color w:val="212529"/>
          <w:sz w:val="28"/>
          <w:szCs w:val="28"/>
        </w:rPr>
        <w:t xml:space="preserve"> </w:t>
      </w:r>
      <w:proofErr w:type="spellStart"/>
      <w:r w:rsidRPr="001236C9">
        <w:rPr>
          <w:color w:val="212529"/>
          <w:sz w:val="28"/>
          <w:szCs w:val="28"/>
        </w:rPr>
        <w:t>внесення</w:t>
      </w:r>
      <w:proofErr w:type="spellEnd"/>
      <w:r w:rsidRPr="001236C9">
        <w:rPr>
          <w:color w:val="212529"/>
          <w:sz w:val="28"/>
          <w:szCs w:val="28"/>
        </w:rPr>
        <w:t xml:space="preserve"> </w:t>
      </w:r>
      <w:proofErr w:type="spellStart"/>
      <w:r w:rsidRPr="001236C9">
        <w:rPr>
          <w:color w:val="212529"/>
          <w:sz w:val="28"/>
          <w:szCs w:val="28"/>
        </w:rPr>
        <w:t>даних</w:t>
      </w:r>
      <w:proofErr w:type="spellEnd"/>
      <w:r w:rsidRPr="001236C9">
        <w:rPr>
          <w:color w:val="212529"/>
          <w:sz w:val="28"/>
          <w:szCs w:val="28"/>
        </w:rPr>
        <w:t xml:space="preserve"> </w:t>
      </w:r>
      <w:proofErr w:type="spellStart"/>
      <w:r w:rsidRPr="001236C9">
        <w:rPr>
          <w:color w:val="212529"/>
          <w:sz w:val="28"/>
          <w:szCs w:val="28"/>
        </w:rPr>
        <w:t>до</w:t>
      </w:r>
      <w:proofErr w:type="spellEnd"/>
      <w:r w:rsidRPr="001236C9">
        <w:rPr>
          <w:color w:val="212529"/>
          <w:sz w:val="28"/>
          <w:szCs w:val="28"/>
        </w:rPr>
        <w:t xml:space="preserve"> </w:t>
      </w:r>
      <w:proofErr w:type="spellStart"/>
      <w:r w:rsidRPr="001236C9">
        <w:rPr>
          <w:color w:val="212529"/>
          <w:sz w:val="28"/>
          <w:szCs w:val="28"/>
        </w:rPr>
        <w:t>реєстру</w:t>
      </w:r>
      <w:proofErr w:type="spellEnd"/>
      <w:r w:rsidRPr="001236C9">
        <w:rPr>
          <w:color w:val="212529"/>
          <w:sz w:val="28"/>
          <w:szCs w:val="28"/>
        </w:rPr>
        <w:t xml:space="preserve"> </w:t>
      </w:r>
      <w:proofErr w:type="spellStart"/>
      <w:r w:rsidRPr="001236C9">
        <w:rPr>
          <w:color w:val="212529"/>
          <w:sz w:val="28"/>
          <w:szCs w:val="28"/>
        </w:rPr>
        <w:t>розміщується</w:t>
      </w:r>
      <w:proofErr w:type="spellEnd"/>
      <w:r w:rsidRPr="001236C9">
        <w:rPr>
          <w:color w:val="212529"/>
          <w:sz w:val="28"/>
          <w:szCs w:val="28"/>
        </w:rPr>
        <w:t xml:space="preserve"> </w:t>
      </w:r>
      <w:proofErr w:type="spellStart"/>
      <w:r w:rsidRPr="001236C9">
        <w:rPr>
          <w:color w:val="212529"/>
          <w:sz w:val="28"/>
          <w:szCs w:val="28"/>
        </w:rPr>
        <w:t>на</w:t>
      </w:r>
      <w:proofErr w:type="spellEnd"/>
      <w:r w:rsidRPr="001236C9">
        <w:rPr>
          <w:color w:val="212529"/>
          <w:sz w:val="28"/>
          <w:szCs w:val="28"/>
        </w:rPr>
        <w:t xml:space="preserve"> </w:t>
      </w:r>
      <w:proofErr w:type="spellStart"/>
      <w:r w:rsidRPr="001236C9">
        <w:rPr>
          <w:color w:val="212529"/>
          <w:sz w:val="28"/>
          <w:szCs w:val="28"/>
        </w:rPr>
        <w:t>Порталі</w:t>
      </w:r>
      <w:proofErr w:type="spellEnd"/>
      <w:r w:rsidRPr="001236C9">
        <w:rPr>
          <w:color w:val="212529"/>
          <w:sz w:val="28"/>
          <w:szCs w:val="28"/>
        </w:rPr>
        <w:t xml:space="preserve"> </w:t>
      </w:r>
      <w:proofErr w:type="spellStart"/>
      <w:r w:rsidRPr="001236C9">
        <w:rPr>
          <w:color w:val="212529"/>
          <w:sz w:val="28"/>
          <w:szCs w:val="28"/>
        </w:rPr>
        <w:t>державної</w:t>
      </w:r>
      <w:proofErr w:type="spellEnd"/>
      <w:r w:rsidRPr="001236C9">
        <w:rPr>
          <w:color w:val="212529"/>
          <w:sz w:val="28"/>
          <w:szCs w:val="28"/>
        </w:rPr>
        <w:t xml:space="preserve"> </w:t>
      </w:r>
      <w:proofErr w:type="spellStart"/>
      <w:r w:rsidRPr="001236C9">
        <w:rPr>
          <w:color w:val="212529"/>
          <w:sz w:val="28"/>
          <w:szCs w:val="28"/>
        </w:rPr>
        <w:t>електронної</w:t>
      </w:r>
      <w:proofErr w:type="spellEnd"/>
      <w:r w:rsidRPr="001236C9">
        <w:rPr>
          <w:color w:val="212529"/>
          <w:sz w:val="28"/>
          <w:szCs w:val="28"/>
        </w:rPr>
        <w:t xml:space="preserve"> </w:t>
      </w:r>
      <w:proofErr w:type="spellStart"/>
      <w:r w:rsidRPr="001236C9">
        <w:rPr>
          <w:color w:val="212529"/>
          <w:sz w:val="28"/>
          <w:szCs w:val="28"/>
        </w:rPr>
        <w:t>системи</w:t>
      </w:r>
      <w:proofErr w:type="spellEnd"/>
      <w:r w:rsidRPr="001236C9">
        <w:rPr>
          <w:color w:val="212529"/>
          <w:sz w:val="28"/>
          <w:szCs w:val="28"/>
        </w:rPr>
        <w:t xml:space="preserve"> у </w:t>
      </w:r>
      <w:proofErr w:type="spellStart"/>
      <w:r w:rsidRPr="001236C9">
        <w:rPr>
          <w:color w:val="212529"/>
          <w:sz w:val="28"/>
          <w:szCs w:val="28"/>
        </w:rPr>
        <w:t>сфері</w:t>
      </w:r>
      <w:proofErr w:type="spellEnd"/>
      <w:r w:rsidRPr="001236C9">
        <w:rPr>
          <w:color w:val="212529"/>
          <w:sz w:val="28"/>
          <w:szCs w:val="28"/>
        </w:rPr>
        <w:t xml:space="preserve"> </w:t>
      </w:r>
      <w:proofErr w:type="spellStart"/>
      <w:r w:rsidRPr="001236C9">
        <w:rPr>
          <w:color w:val="212529"/>
          <w:sz w:val="28"/>
          <w:szCs w:val="28"/>
        </w:rPr>
        <w:t>будівництва</w:t>
      </w:r>
      <w:proofErr w:type="spellEnd"/>
      <w:r w:rsidRPr="001236C9">
        <w:rPr>
          <w:color w:val="212529"/>
          <w:sz w:val="28"/>
          <w:szCs w:val="28"/>
        </w:rPr>
        <w:t xml:space="preserve"> https://e-construction.gov.ua/permits_doc_new у </w:t>
      </w:r>
      <w:proofErr w:type="spellStart"/>
      <w:r w:rsidRPr="001236C9">
        <w:rPr>
          <w:color w:val="212529"/>
          <w:sz w:val="28"/>
          <w:szCs w:val="28"/>
        </w:rPr>
        <w:t>розділі</w:t>
      </w:r>
      <w:proofErr w:type="spellEnd"/>
      <w:r w:rsidRPr="001236C9">
        <w:rPr>
          <w:color w:val="212529"/>
          <w:sz w:val="28"/>
          <w:szCs w:val="28"/>
        </w:rPr>
        <w:t xml:space="preserve"> "</w:t>
      </w:r>
      <w:proofErr w:type="spellStart"/>
      <w:r w:rsidRPr="001236C9">
        <w:rPr>
          <w:color w:val="212529"/>
          <w:sz w:val="28"/>
          <w:szCs w:val="28"/>
        </w:rPr>
        <w:t>Реєстри</w:t>
      </w:r>
      <w:proofErr w:type="spellEnd"/>
      <w:r w:rsidRPr="001236C9">
        <w:rPr>
          <w:color w:val="212529"/>
          <w:sz w:val="28"/>
          <w:szCs w:val="28"/>
        </w:rPr>
        <w:t>".</w:t>
      </w:r>
      <w:proofErr w:type="gramEnd"/>
    </w:p>
    <w:p w14:paraId="2C0EC2F9" w14:textId="77777777" w:rsidR="009B1A3B" w:rsidRDefault="009B1A3B" w:rsidP="00FE3A77">
      <w:pPr>
        <w:rPr>
          <w:rFonts w:ascii="Times New Roman" w:hAnsi="Times New Roman"/>
          <w:lang w:val="uk-UA"/>
        </w:rPr>
      </w:pPr>
    </w:p>
    <w:p w14:paraId="249EF3B0" w14:textId="77777777" w:rsidR="00D01456" w:rsidRDefault="00D01456" w:rsidP="00FE3A77">
      <w:pPr>
        <w:rPr>
          <w:rFonts w:ascii="Times New Roman" w:hAnsi="Times New Roman"/>
          <w:lang w:val="uk-UA"/>
        </w:rPr>
      </w:pPr>
    </w:p>
    <w:p w14:paraId="00F76D99" w14:textId="77777777" w:rsidR="00D01456" w:rsidRDefault="00D01456" w:rsidP="00FE3A77">
      <w:pPr>
        <w:rPr>
          <w:rFonts w:ascii="Times New Roman" w:hAnsi="Times New Roman"/>
          <w:lang w:val="uk-UA"/>
        </w:rPr>
      </w:pPr>
    </w:p>
    <w:p w14:paraId="2F344513" w14:textId="77777777" w:rsidR="00D01456" w:rsidRDefault="00D01456" w:rsidP="00FE3A77">
      <w:pPr>
        <w:rPr>
          <w:rFonts w:ascii="Times New Roman" w:hAnsi="Times New Roman"/>
          <w:lang w:val="uk-UA"/>
        </w:rPr>
      </w:pPr>
    </w:p>
    <w:p w14:paraId="034AB01E" w14:textId="77777777" w:rsidR="00D01456" w:rsidRDefault="00D01456" w:rsidP="00FE3A77">
      <w:pPr>
        <w:rPr>
          <w:rFonts w:ascii="Times New Roman" w:hAnsi="Times New Roman"/>
          <w:lang w:val="uk-UA"/>
        </w:rPr>
      </w:pPr>
    </w:p>
    <w:p w14:paraId="63530F14" w14:textId="77777777" w:rsidR="00D01456" w:rsidRDefault="00D01456" w:rsidP="00FE3A77">
      <w:pPr>
        <w:rPr>
          <w:rFonts w:ascii="Times New Roman" w:hAnsi="Times New Roman"/>
          <w:lang w:val="uk-UA"/>
        </w:rPr>
      </w:pPr>
    </w:p>
    <w:p w14:paraId="04765FDB" w14:textId="77777777" w:rsidR="00D01456" w:rsidRDefault="00D01456" w:rsidP="00FE3A77">
      <w:pPr>
        <w:rPr>
          <w:rFonts w:ascii="Times New Roman" w:hAnsi="Times New Roman"/>
          <w:lang w:val="uk-UA"/>
        </w:rPr>
      </w:pPr>
    </w:p>
    <w:p w14:paraId="4C47FE5E" w14:textId="77777777" w:rsidR="00D01456" w:rsidRDefault="00D01456" w:rsidP="00FE3A77">
      <w:pPr>
        <w:rPr>
          <w:rFonts w:ascii="Times New Roman" w:hAnsi="Times New Roman"/>
          <w:lang w:val="uk-UA"/>
        </w:rPr>
      </w:pPr>
    </w:p>
    <w:p w14:paraId="00F643A1" w14:textId="77777777" w:rsidR="00D01456" w:rsidRDefault="00D01456" w:rsidP="00FE3A77">
      <w:pPr>
        <w:rPr>
          <w:rFonts w:ascii="Times New Roman" w:hAnsi="Times New Roman"/>
          <w:lang w:val="uk-UA"/>
        </w:rPr>
      </w:pPr>
    </w:p>
    <w:p w14:paraId="028D250C" w14:textId="77777777" w:rsidR="00D01456" w:rsidRDefault="00D01456" w:rsidP="00FE3A77">
      <w:pPr>
        <w:rPr>
          <w:rFonts w:ascii="Times New Roman" w:hAnsi="Times New Roman"/>
          <w:lang w:val="uk-UA"/>
        </w:rPr>
      </w:pPr>
    </w:p>
    <w:p w14:paraId="7BD3019E" w14:textId="77777777" w:rsidR="00D01456" w:rsidRDefault="00D01456" w:rsidP="00FE3A77">
      <w:pPr>
        <w:rPr>
          <w:rFonts w:ascii="Times New Roman" w:hAnsi="Times New Roman"/>
          <w:lang w:val="uk-UA"/>
        </w:rPr>
      </w:pPr>
    </w:p>
    <w:p w14:paraId="68F201F1" w14:textId="77777777" w:rsidR="00D01456" w:rsidRDefault="00D01456" w:rsidP="00FE3A77">
      <w:pPr>
        <w:rPr>
          <w:rFonts w:ascii="Times New Roman" w:hAnsi="Times New Roman"/>
          <w:lang w:val="uk-UA"/>
        </w:rPr>
      </w:pPr>
    </w:p>
    <w:p w14:paraId="27416FAA" w14:textId="77777777" w:rsidR="00D01456" w:rsidRDefault="00D01456" w:rsidP="00FE3A77">
      <w:pPr>
        <w:rPr>
          <w:rFonts w:ascii="Times New Roman" w:hAnsi="Times New Roman"/>
          <w:lang w:val="uk-UA"/>
        </w:rPr>
      </w:pPr>
    </w:p>
    <w:p w14:paraId="1465A2EE" w14:textId="77777777" w:rsidR="00D01456" w:rsidRDefault="00D01456" w:rsidP="00FE3A77">
      <w:pPr>
        <w:rPr>
          <w:rFonts w:ascii="Times New Roman" w:hAnsi="Times New Roman"/>
          <w:lang w:val="uk-UA"/>
        </w:rPr>
      </w:pPr>
    </w:p>
    <w:p w14:paraId="1A283398" w14:textId="77777777" w:rsidR="00D01456" w:rsidRDefault="00D01456" w:rsidP="00FE3A77">
      <w:pPr>
        <w:rPr>
          <w:rFonts w:ascii="Times New Roman" w:hAnsi="Times New Roman"/>
          <w:lang w:val="uk-UA"/>
        </w:rPr>
      </w:pPr>
    </w:p>
    <w:p w14:paraId="13500B5D" w14:textId="77777777" w:rsidR="00D01456" w:rsidRDefault="00D01456" w:rsidP="00FE3A77">
      <w:pPr>
        <w:rPr>
          <w:rFonts w:ascii="Times New Roman" w:hAnsi="Times New Roman"/>
          <w:lang w:val="uk-UA"/>
        </w:rPr>
      </w:pPr>
    </w:p>
    <w:p w14:paraId="00D0AAA8" w14:textId="77777777" w:rsidR="00D01456" w:rsidRDefault="00D01456" w:rsidP="00FE3A77">
      <w:pPr>
        <w:rPr>
          <w:rFonts w:ascii="Times New Roman" w:hAnsi="Times New Roman"/>
          <w:lang w:val="uk-UA"/>
        </w:rPr>
      </w:pPr>
    </w:p>
    <w:p w14:paraId="602FA787" w14:textId="77777777" w:rsidR="00D01456" w:rsidRDefault="00D01456" w:rsidP="00FE3A77">
      <w:pPr>
        <w:rPr>
          <w:rFonts w:ascii="Times New Roman" w:hAnsi="Times New Roman"/>
          <w:lang w:val="uk-UA"/>
        </w:rPr>
      </w:pPr>
    </w:p>
    <w:p w14:paraId="1F3ABE3D" w14:textId="77777777" w:rsidR="00D01456" w:rsidRDefault="00D01456" w:rsidP="00FE3A77">
      <w:pPr>
        <w:rPr>
          <w:rFonts w:ascii="Times New Roman" w:hAnsi="Times New Roman"/>
          <w:lang w:val="uk-UA"/>
        </w:rPr>
      </w:pPr>
    </w:p>
    <w:p w14:paraId="2BA0E116" w14:textId="77777777" w:rsidR="00D01456" w:rsidRDefault="00D01456" w:rsidP="00FE3A77">
      <w:pPr>
        <w:rPr>
          <w:rFonts w:ascii="Times New Roman" w:hAnsi="Times New Roman"/>
          <w:lang w:val="uk-UA"/>
        </w:rPr>
      </w:pPr>
    </w:p>
    <w:p w14:paraId="55E7C1F0" w14:textId="77777777" w:rsidR="00D01456" w:rsidRDefault="00D01456" w:rsidP="00FE3A77">
      <w:pPr>
        <w:rPr>
          <w:rFonts w:ascii="Times New Roman" w:hAnsi="Times New Roman"/>
          <w:lang w:val="uk-UA"/>
        </w:rPr>
      </w:pPr>
    </w:p>
    <w:p w14:paraId="3707EFD3" w14:textId="77777777" w:rsidR="00D01456" w:rsidRDefault="00D01456" w:rsidP="00FE3A77">
      <w:pPr>
        <w:rPr>
          <w:rFonts w:ascii="Times New Roman" w:hAnsi="Times New Roman"/>
          <w:lang w:val="uk-UA"/>
        </w:rPr>
      </w:pPr>
    </w:p>
    <w:p w14:paraId="4688511C" w14:textId="77777777" w:rsidR="00D01456" w:rsidRDefault="00D01456" w:rsidP="00FE3A77">
      <w:pPr>
        <w:rPr>
          <w:rFonts w:ascii="Times New Roman" w:hAnsi="Times New Roman"/>
          <w:lang w:val="uk-UA"/>
        </w:rPr>
      </w:pPr>
    </w:p>
    <w:p w14:paraId="769C88BE" w14:textId="77777777" w:rsidR="00D01456" w:rsidRDefault="00D01456" w:rsidP="00FE3A77">
      <w:pPr>
        <w:rPr>
          <w:rFonts w:ascii="Times New Roman" w:hAnsi="Times New Roman"/>
          <w:lang w:val="uk-UA"/>
        </w:rPr>
      </w:pPr>
    </w:p>
    <w:p w14:paraId="6E36DE9A" w14:textId="77777777" w:rsidR="00D01456" w:rsidRDefault="00D01456" w:rsidP="00FE3A77">
      <w:pPr>
        <w:rPr>
          <w:rFonts w:ascii="Times New Roman" w:hAnsi="Times New Roman"/>
          <w:lang w:val="uk-UA"/>
        </w:rPr>
      </w:pPr>
    </w:p>
    <w:p w14:paraId="52FE72DA" w14:textId="77777777" w:rsidR="001236C9" w:rsidRDefault="001236C9" w:rsidP="00FE3A77">
      <w:pPr>
        <w:rPr>
          <w:rFonts w:ascii="Times New Roman" w:hAnsi="Times New Roman"/>
          <w:lang w:val="uk-UA"/>
        </w:rPr>
      </w:pPr>
    </w:p>
    <w:p w14:paraId="0688E992" w14:textId="77777777" w:rsidR="001236C9" w:rsidRDefault="001236C9" w:rsidP="00FE3A77">
      <w:pPr>
        <w:rPr>
          <w:rFonts w:ascii="Times New Roman" w:hAnsi="Times New Roman"/>
          <w:lang w:val="uk-UA"/>
        </w:rPr>
      </w:pPr>
    </w:p>
    <w:p w14:paraId="4D753E62" w14:textId="77777777" w:rsidR="001236C9" w:rsidRDefault="001236C9" w:rsidP="00FE3A77">
      <w:pPr>
        <w:rPr>
          <w:rFonts w:ascii="Times New Roman" w:hAnsi="Times New Roman"/>
          <w:lang w:val="uk-UA"/>
        </w:rPr>
      </w:pPr>
    </w:p>
    <w:p w14:paraId="25E72638" w14:textId="77777777" w:rsidR="001236C9" w:rsidRDefault="001236C9" w:rsidP="00FE3A77">
      <w:pPr>
        <w:rPr>
          <w:rFonts w:ascii="Times New Roman" w:hAnsi="Times New Roman"/>
          <w:lang w:val="uk-UA"/>
        </w:rPr>
      </w:pPr>
    </w:p>
    <w:p w14:paraId="2FB20C69" w14:textId="77777777" w:rsidR="001236C9" w:rsidRDefault="001236C9" w:rsidP="00FE3A77">
      <w:pPr>
        <w:rPr>
          <w:rFonts w:ascii="Times New Roman" w:hAnsi="Times New Roman"/>
          <w:lang w:val="uk-UA"/>
        </w:rPr>
      </w:pPr>
    </w:p>
    <w:p w14:paraId="5C92D85B" w14:textId="77777777" w:rsidR="001236C9" w:rsidRDefault="001236C9" w:rsidP="00FE3A77">
      <w:pPr>
        <w:rPr>
          <w:rFonts w:ascii="Times New Roman" w:hAnsi="Times New Roman"/>
          <w:lang w:val="uk-UA"/>
        </w:rPr>
      </w:pPr>
    </w:p>
    <w:p w14:paraId="08830E74" w14:textId="77777777" w:rsidR="001236C9" w:rsidRDefault="001236C9" w:rsidP="00FE3A77">
      <w:pPr>
        <w:rPr>
          <w:rFonts w:ascii="Times New Roman" w:hAnsi="Times New Roman"/>
          <w:lang w:val="uk-UA"/>
        </w:rPr>
      </w:pPr>
    </w:p>
    <w:p w14:paraId="26CE2121" w14:textId="77777777" w:rsidR="001236C9" w:rsidRDefault="001236C9" w:rsidP="00FE3A77">
      <w:pPr>
        <w:rPr>
          <w:rFonts w:ascii="Times New Roman" w:hAnsi="Times New Roman"/>
          <w:lang w:val="uk-UA"/>
        </w:rPr>
      </w:pPr>
    </w:p>
    <w:p w14:paraId="4CD9B02D" w14:textId="77777777" w:rsidR="001236C9" w:rsidRDefault="001236C9" w:rsidP="00FE3A77">
      <w:pPr>
        <w:rPr>
          <w:rFonts w:ascii="Times New Roman" w:hAnsi="Times New Roman"/>
          <w:lang w:val="uk-UA"/>
        </w:rPr>
      </w:pPr>
    </w:p>
    <w:p w14:paraId="5648893C" w14:textId="77777777" w:rsidR="001236C9" w:rsidRDefault="001236C9" w:rsidP="00FE3A77">
      <w:pPr>
        <w:rPr>
          <w:rFonts w:ascii="Times New Roman" w:hAnsi="Times New Roman"/>
          <w:lang w:val="uk-UA"/>
        </w:rPr>
      </w:pPr>
    </w:p>
    <w:p w14:paraId="37C5A94D" w14:textId="77777777" w:rsidR="001236C9" w:rsidRDefault="001236C9" w:rsidP="00FE3A77">
      <w:pPr>
        <w:rPr>
          <w:rFonts w:ascii="Times New Roman" w:hAnsi="Times New Roman"/>
          <w:lang w:val="uk-UA"/>
        </w:rPr>
      </w:pPr>
    </w:p>
    <w:p w14:paraId="4A06A445" w14:textId="77777777" w:rsidR="00D01456" w:rsidRDefault="00D01456" w:rsidP="00FE3A77">
      <w:pPr>
        <w:rPr>
          <w:rFonts w:ascii="Times New Roman" w:hAnsi="Times New Roman"/>
          <w:lang w:val="uk-UA"/>
        </w:rPr>
      </w:pPr>
    </w:p>
    <w:p w14:paraId="7BD8BB50" w14:textId="77777777" w:rsidR="00D01456" w:rsidRDefault="00D01456" w:rsidP="00FE3A77">
      <w:pPr>
        <w:rPr>
          <w:rFonts w:ascii="Times New Roman" w:hAnsi="Times New Roman"/>
          <w:lang w:val="uk-UA"/>
        </w:rPr>
      </w:pPr>
    </w:p>
    <w:tbl>
      <w:tblPr>
        <w:tblW w:w="2931" w:type="pct"/>
        <w:jc w:val="right"/>
        <w:tblLook w:val="01E0" w:firstRow="1" w:lastRow="1" w:firstColumn="1" w:lastColumn="1" w:noHBand="0" w:noVBand="0"/>
      </w:tblPr>
      <w:tblGrid>
        <w:gridCol w:w="6262"/>
      </w:tblGrid>
      <w:tr w:rsidR="00D01456" w14:paraId="258B3F3B" w14:textId="77777777" w:rsidTr="00D01456">
        <w:trPr>
          <w:trHeight w:val="534"/>
          <w:jc w:val="right"/>
        </w:trPr>
        <w:tc>
          <w:tcPr>
            <w:tcW w:w="5000" w:type="pct"/>
            <w:hideMark/>
          </w:tcPr>
          <w:p w14:paraId="7A6C3DC9" w14:textId="77777777" w:rsidR="00D01456" w:rsidRDefault="00D01456">
            <w:pPr>
              <w:spacing w:before="60" w:after="60"/>
              <w:jc w:val="center"/>
              <w:rPr>
                <w:rFonts w:ascii="Times New Roman" w:hAnsi="Times New Roman"/>
                <w:b/>
                <w:sz w:val="20"/>
                <w:lang w:val="uk-UA"/>
              </w:rPr>
            </w:pPr>
            <w:r>
              <w:rPr>
                <w:rFonts w:ascii="Times New Roman" w:hAnsi="Times New Roman"/>
                <w:b/>
                <w:sz w:val="20"/>
                <w:lang w:val="uk-UA"/>
              </w:rPr>
              <w:t>Державна інспекція архітектури та містобудування України (ДІАМ)</w:t>
            </w:r>
          </w:p>
        </w:tc>
      </w:tr>
      <w:tr w:rsidR="00D01456" w14:paraId="77CDFE45" w14:textId="77777777" w:rsidTr="00D01456">
        <w:trPr>
          <w:jc w:val="right"/>
        </w:trPr>
        <w:tc>
          <w:tcPr>
            <w:tcW w:w="5000" w:type="pct"/>
            <w:hideMark/>
          </w:tcPr>
          <w:p w14:paraId="6A0593F8" w14:textId="77777777" w:rsidR="00D01456" w:rsidRDefault="00D01456">
            <w:pPr>
              <w:spacing w:before="60" w:after="60"/>
              <w:rPr>
                <w:rFonts w:ascii="Times New Roman" w:hAnsi="Times New Roman"/>
                <w:lang w:val="uk-UA"/>
              </w:rPr>
            </w:pPr>
            <w:r>
              <w:rPr>
                <w:rFonts w:ascii="Times New Roman" w:hAnsi="Times New Roman"/>
                <w:lang w:val="uk-UA"/>
              </w:rPr>
              <w:t>Замовник</w:t>
            </w:r>
          </w:p>
          <w:p w14:paraId="730A939E" w14:textId="77777777" w:rsidR="00D01456" w:rsidRDefault="00D01456">
            <w:pPr>
              <w:spacing w:before="60" w:after="60"/>
              <w:jc w:val="center"/>
              <w:rPr>
                <w:rFonts w:ascii="Times New Roman" w:hAnsi="Times New Roman"/>
                <w:sz w:val="20"/>
                <w:lang w:val="uk-UA"/>
              </w:rPr>
            </w:pP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(прізвище, ім’я та по батькові фізичної особи, місце</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проживання, серія і номер паспорта, ким і коли виданий,</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номер облікової картки платника податків (не зазначається</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фізичними особами, які через свої релігійні переконання</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відмовляються від прийняття реєстраційного номера</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облікової картки платника податків та повідомили про це</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відповідному контролюючому органу і мають</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відмітку у паспорті), номер телефону;</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найменування юридичної особи, її місцезнаходження,</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код платника податків згідно з ЄДРПОУ або податковий номер,</w:t>
            </w:r>
            <w:r>
              <w:rPr>
                <w:rFonts w:ascii="Times New Roman" w:hAnsi="Times New Roman"/>
                <w:sz w:val="20"/>
                <w:lang w:val="uk-UA"/>
              </w:rPr>
              <w:br/>
            </w:r>
            <w:r>
              <w:rPr>
                <w:rFonts w:ascii="Times New Roman" w:hAnsi="Times New Roman"/>
                <w:lang w:val="uk-UA"/>
              </w:rPr>
              <w:t>_____________________________________________</w:t>
            </w:r>
            <w:r>
              <w:rPr>
                <w:rFonts w:ascii="Times New Roman" w:hAnsi="Times New Roman"/>
                <w:lang w:val="uk-UA"/>
              </w:rPr>
              <w:br/>
            </w:r>
            <w:r>
              <w:rPr>
                <w:rFonts w:ascii="Times New Roman" w:hAnsi="Times New Roman"/>
                <w:sz w:val="20"/>
                <w:lang w:val="uk-UA"/>
              </w:rPr>
              <w:t>номер телефону)</w:t>
            </w:r>
          </w:p>
        </w:tc>
      </w:tr>
    </w:tbl>
    <w:p w14:paraId="34A0903B" w14:textId="77777777" w:rsidR="00D01456" w:rsidRDefault="00D01456" w:rsidP="00D01456">
      <w:pPr>
        <w:spacing w:before="60" w:after="60"/>
        <w:jc w:val="both"/>
        <w:rPr>
          <w:rFonts w:ascii="Times New Roman" w:hAnsi="Times New Roman"/>
          <w:lang w:val="uk-UA"/>
        </w:rPr>
      </w:pPr>
    </w:p>
    <w:p w14:paraId="0ECA0852" w14:textId="77777777" w:rsidR="00D01456" w:rsidRDefault="00D01456" w:rsidP="00D01456">
      <w:pPr>
        <w:spacing w:before="60" w:after="60"/>
        <w:ind w:firstLine="426"/>
        <w:jc w:val="center"/>
        <w:rPr>
          <w:rFonts w:ascii="Times New Roman" w:hAnsi="Times New Roman"/>
          <w:b/>
          <w:sz w:val="28"/>
          <w:szCs w:val="28"/>
          <w:lang w:val="uk-UA"/>
        </w:rPr>
      </w:pPr>
      <w:r>
        <w:rPr>
          <w:rFonts w:ascii="Times New Roman" w:hAnsi="Times New Roman"/>
          <w:b/>
          <w:sz w:val="28"/>
          <w:szCs w:val="28"/>
          <w:lang w:val="uk-UA"/>
        </w:rPr>
        <w:t>ПОВІДОМЛЕННЯ</w:t>
      </w:r>
      <w:r>
        <w:rPr>
          <w:rFonts w:ascii="Times New Roman" w:hAnsi="Times New Roman"/>
          <w:b/>
          <w:sz w:val="28"/>
          <w:szCs w:val="28"/>
          <w:lang w:val="uk-UA"/>
        </w:rPr>
        <w:br/>
        <w:t>про початок виконання будівельних робіт щодо об’єктів, що за класом наслідків (відповідальності) належать до об’єктів з незначними наслідками (СС1)/про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p w14:paraId="77ADDFF1" w14:textId="77777777" w:rsidR="00D01456" w:rsidRDefault="00D01456" w:rsidP="00D01456">
      <w:pPr>
        <w:spacing w:before="60" w:after="60"/>
        <w:jc w:val="both"/>
        <w:rPr>
          <w:rFonts w:ascii="Times New Roman" w:hAnsi="Times New Roman"/>
          <w:lang w:val="uk-UA"/>
        </w:rPr>
      </w:pPr>
    </w:p>
    <w:p w14:paraId="64751C8E"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Відповідно до статті 36 Закону України “Про регулювання містобудівної діяльності” повідомляю про початок виконання будівельних робіт, визначених державними будівельними нормами, стандартами і правилами/про зміну даних у повідомленні про початок виконання будівельних робіт від ____ ____________ 20___ (необхідне підкреслити).</w:t>
      </w:r>
    </w:p>
    <w:p w14:paraId="7BD56519"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44947767"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(найменування об’єкта будівництва)</w:t>
      </w:r>
    </w:p>
    <w:p w14:paraId="0EB5860F" w14:textId="77777777" w:rsidR="00D01456" w:rsidRDefault="00D01456" w:rsidP="00D01456">
      <w:pPr>
        <w:spacing w:before="60" w:after="60"/>
        <w:jc w:val="both"/>
        <w:rPr>
          <w:rFonts w:ascii="Times New Roman" w:hAnsi="Times New Roman"/>
          <w:lang w:val="uk-UA"/>
        </w:rPr>
      </w:pPr>
      <w:r>
        <w:rPr>
          <w:rStyle w:val="st42"/>
          <w:rFonts w:ascii="Times New Roman" w:hAnsi="Times New Roman"/>
          <w:lang w:val="uk-UA"/>
        </w:rPr>
        <w:t>місце розташування об'єкта будівництва</w:t>
      </w:r>
      <w:r>
        <w:rPr>
          <w:rFonts w:ascii="Times New Roman" w:hAnsi="Times New Roman"/>
          <w:lang w:val="uk-UA"/>
        </w:rPr>
        <w:t xml:space="preserve"> ____________________________________________,</w:t>
      </w:r>
    </w:p>
    <w:p w14:paraId="64E4A68B" w14:textId="77777777" w:rsidR="00D01456" w:rsidRDefault="00D01456" w:rsidP="00D01456">
      <w:pPr>
        <w:pStyle w:val="afb"/>
        <w:ind w:firstLine="0"/>
        <w:jc w:val="both"/>
        <w:rPr>
          <w:rFonts w:ascii="Times New Roman" w:hAnsi="Times New Roman"/>
          <w:sz w:val="24"/>
          <w:szCs w:val="24"/>
        </w:rPr>
      </w:pPr>
      <w:r>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___________________________________________________________________</w:t>
      </w:r>
    </w:p>
    <w:p w14:paraId="32D60C12" w14:textId="77777777" w:rsidR="00D01456" w:rsidRDefault="00D01456" w:rsidP="00D01456">
      <w:pPr>
        <w:pStyle w:val="afb"/>
        <w:ind w:firstLine="0"/>
        <w:jc w:val="both"/>
        <w:rPr>
          <w:rFonts w:ascii="Times New Roman" w:hAnsi="Times New Roman"/>
          <w:sz w:val="20"/>
        </w:rPr>
      </w:pPr>
      <w:r>
        <w:rPr>
          <w:rFonts w:ascii="Times New Roman" w:hAnsi="Times New Roman"/>
          <w:sz w:val="20"/>
        </w:rPr>
        <w:t>________________________________________________________________________________________________</w:t>
      </w:r>
    </w:p>
    <w:p w14:paraId="5899E5C1" w14:textId="77777777" w:rsidR="00D01456" w:rsidRDefault="00D01456" w:rsidP="00D01456">
      <w:pPr>
        <w:pStyle w:val="afb"/>
        <w:spacing w:before="0"/>
        <w:ind w:firstLine="0"/>
        <w:jc w:val="center"/>
        <w:rPr>
          <w:rFonts w:ascii="Times New Roman" w:hAnsi="Times New Roman"/>
          <w:sz w:val="20"/>
        </w:rPr>
      </w:pPr>
      <w:r>
        <w:rPr>
          <w:rFonts w:ascii="Times New Roman" w:hAnsi="Times New Roman"/>
          <w:sz w:val="20"/>
        </w:rPr>
        <w:t>(зазначається згідно з містобудівними умовами та обмеженнями у разі, коли</w:t>
      </w:r>
    </w:p>
    <w:p w14:paraId="23100770" w14:textId="77777777" w:rsidR="00D01456" w:rsidRDefault="00D01456" w:rsidP="00D01456">
      <w:pPr>
        <w:pStyle w:val="afb"/>
        <w:spacing w:before="0"/>
        <w:ind w:firstLine="0"/>
        <w:jc w:val="center"/>
        <w:rPr>
          <w:rFonts w:ascii="Times New Roman" w:hAnsi="Times New Roman"/>
          <w:sz w:val="20"/>
        </w:rPr>
      </w:pPr>
    </w:p>
    <w:p w14:paraId="38FA23DD" w14:textId="77777777" w:rsidR="00D01456" w:rsidRDefault="00D01456" w:rsidP="00D01456">
      <w:pPr>
        <w:pStyle w:val="afb"/>
        <w:spacing w:before="0"/>
        <w:ind w:firstLine="0"/>
        <w:jc w:val="center"/>
        <w:rPr>
          <w:rFonts w:ascii="Times New Roman" w:hAnsi="Times New Roman"/>
          <w:sz w:val="20"/>
        </w:rPr>
      </w:pPr>
    </w:p>
    <w:p w14:paraId="6F3E9665" w14:textId="77777777" w:rsidR="00D01456" w:rsidRDefault="00D01456" w:rsidP="00D01456">
      <w:pPr>
        <w:pStyle w:val="afb"/>
        <w:spacing w:before="0"/>
        <w:ind w:firstLine="0"/>
        <w:jc w:val="center"/>
        <w:rPr>
          <w:rFonts w:ascii="Times New Roman" w:hAnsi="Times New Roman"/>
          <w:sz w:val="20"/>
        </w:rPr>
      </w:pPr>
    </w:p>
    <w:p w14:paraId="4F1C9AF9" w14:textId="77777777" w:rsidR="00D01456" w:rsidRDefault="00D01456" w:rsidP="00D01456">
      <w:pPr>
        <w:pStyle w:val="afb"/>
        <w:spacing w:before="0"/>
        <w:ind w:firstLine="0"/>
        <w:jc w:val="center"/>
        <w:rPr>
          <w:rFonts w:ascii="Times New Roman" w:hAnsi="Times New Roman"/>
          <w:sz w:val="20"/>
        </w:rPr>
      </w:pPr>
    </w:p>
    <w:p w14:paraId="17722D15" w14:textId="77777777" w:rsidR="00D01456" w:rsidRDefault="00D01456" w:rsidP="00D01456">
      <w:pPr>
        <w:pStyle w:val="afb"/>
        <w:ind w:firstLine="0"/>
        <w:jc w:val="center"/>
        <w:rPr>
          <w:rFonts w:ascii="Times New Roman" w:hAnsi="Times New Roman"/>
          <w:sz w:val="24"/>
          <w:szCs w:val="24"/>
        </w:rPr>
      </w:pPr>
      <w:r>
        <w:rPr>
          <w:rFonts w:ascii="Times New Roman" w:hAnsi="Times New Roman"/>
          <w:sz w:val="20"/>
        </w:rPr>
        <w:t>________________________________________________________________________________________________</w:t>
      </w:r>
      <w:r>
        <w:rPr>
          <w:rFonts w:ascii="Times New Roman" w:hAnsi="Times New Roman"/>
          <w:sz w:val="20"/>
        </w:rPr>
        <w:br/>
        <w:t xml:space="preserve">замовник отримав містобудівні умови та обмеження під час реалізації експериментального </w:t>
      </w:r>
      <w:r>
        <w:rPr>
          <w:rFonts w:ascii="Times New Roman" w:hAnsi="Times New Roman"/>
          <w:sz w:val="20"/>
        </w:rPr>
        <w:lastRenderedPageBreak/>
        <w:t>________________________________________________________________________________________________</w:t>
      </w:r>
      <w:r>
        <w:rPr>
          <w:rFonts w:ascii="Times New Roman" w:hAnsi="Times New Roman"/>
          <w:sz w:val="20"/>
        </w:rPr>
        <w:br/>
        <w:t>проекту з присвоєння адрес об’єктам будівництва та об’єктам нерухомого майна)</w:t>
      </w:r>
    </w:p>
    <w:p w14:paraId="12384451"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вид будівництва _________________________________________________________________</w:t>
      </w:r>
    </w:p>
    <w:p w14:paraId="13A1880F" w14:textId="77777777" w:rsidR="00D01456" w:rsidRDefault="00D01456" w:rsidP="00D01456">
      <w:pPr>
        <w:spacing w:before="60" w:after="60"/>
        <w:ind w:firstLine="426"/>
        <w:rPr>
          <w:rFonts w:ascii="Times New Roman" w:hAnsi="Times New Roman"/>
          <w:sz w:val="20"/>
          <w:lang w:val="uk-UA"/>
        </w:rPr>
      </w:pPr>
      <w:r>
        <w:rPr>
          <w:rFonts w:ascii="Times New Roman" w:hAnsi="Times New Roman"/>
          <w:sz w:val="20"/>
          <w:lang w:val="uk-UA"/>
        </w:rPr>
        <w:t xml:space="preserve">                                                                   (нове будівництво, реконструкція,</w:t>
      </w:r>
    </w:p>
    <w:p w14:paraId="36ED5681" w14:textId="77777777" w:rsidR="00D01456" w:rsidRDefault="00D01456" w:rsidP="00D01456">
      <w:pPr>
        <w:spacing w:before="60" w:after="60"/>
        <w:rPr>
          <w:rFonts w:ascii="Times New Roman" w:hAnsi="Times New Roman"/>
          <w:lang w:val="uk-UA"/>
        </w:rPr>
      </w:pPr>
      <w:r>
        <w:rPr>
          <w:rFonts w:ascii="Times New Roman" w:hAnsi="Times New Roman"/>
          <w:lang w:val="uk-UA"/>
        </w:rPr>
        <w:t>_______________________________________________________________________________,</w:t>
      </w:r>
    </w:p>
    <w:p w14:paraId="4A1C6F66"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капітальний ремонт)</w:t>
      </w:r>
    </w:p>
    <w:p w14:paraId="3FEA8268"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код об’єкта _____________________________________________________________________.</w:t>
      </w:r>
    </w:p>
    <w:p w14:paraId="2299AE45"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(згідно з Державним класифікатором будівель та споруд ДК 018-2000)</w:t>
      </w:r>
    </w:p>
    <w:p w14:paraId="7CBF4269"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Технічний нагляд здійснює ____________________________________________________</w:t>
      </w:r>
    </w:p>
    <w:p w14:paraId="5063C2EF"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 xml:space="preserve">                                                   (прізвище, ім’я та по батькові особи,</w:t>
      </w:r>
    </w:p>
    <w:p w14:paraId="1E3A305B"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395DCB41"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серія і номер кваліфікаційного сертифіката, номер телефону)</w:t>
      </w:r>
    </w:p>
    <w:p w14:paraId="5E4B5F4B"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Проектна документація розроблена _____________________________________________</w:t>
      </w:r>
    </w:p>
    <w:p w14:paraId="0C93A28E"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 xml:space="preserve">                                                                    (найменування проектувальника,</w:t>
      </w:r>
    </w:p>
    <w:p w14:paraId="16CFE10E"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3FF983CB"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код згідно з ЄДРПОУ, прізвище, ім’я та по батькові особи/фізичної особи - підприємця</w:t>
      </w:r>
    </w:p>
    <w:p w14:paraId="6241D4F1" w14:textId="77777777" w:rsidR="00D01456" w:rsidRDefault="00D01456" w:rsidP="00D01456">
      <w:pPr>
        <w:spacing w:before="60" w:after="60"/>
        <w:rPr>
          <w:rFonts w:ascii="Times New Roman" w:hAnsi="Times New Roman"/>
          <w:lang w:val="uk-UA"/>
        </w:rPr>
      </w:pPr>
      <w:r>
        <w:rPr>
          <w:rFonts w:ascii="Times New Roman" w:hAnsi="Times New Roman"/>
          <w:lang w:val="uk-UA"/>
        </w:rPr>
        <w:t>_______________________________________________________________________________,</w:t>
      </w:r>
    </w:p>
    <w:p w14:paraId="1293055C"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серія і номер паспорта, ким і коли виданий, номер облікової картки платника податків (не зазначається</w:t>
      </w:r>
    </w:p>
    <w:p w14:paraId="2D414BCD"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3D05C5D9"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фізичними особами, які через свої релігійні переконання відмовляються від прийняття реєстраційного</w:t>
      </w:r>
    </w:p>
    <w:p w14:paraId="2183EF86"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5D88AB6A"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номера облікової картки платника податків та повідомили про це відповідному контролюючому органу</w:t>
      </w:r>
    </w:p>
    <w:p w14:paraId="5F24E323"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252AA98E"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і мають відмітку у паспорті), номер телефону</w:t>
      </w:r>
    </w:p>
    <w:p w14:paraId="70B77F61"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під керівництвом (необхідне зазначити)</w:t>
      </w:r>
    </w:p>
    <w:tbl>
      <w:tblPr>
        <w:tblW w:w="5000" w:type="pct"/>
        <w:tblLook w:val="01E0" w:firstRow="1" w:lastRow="1" w:firstColumn="1" w:lastColumn="1" w:noHBand="0" w:noVBand="0"/>
      </w:tblPr>
      <w:tblGrid>
        <w:gridCol w:w="2681"/>
        <w:gridCol w:w="2401"/>
        <w:gridCol w:w="2720"/>
        <w:gridCol w:w="2880"/>
      </w:tblGrid>
      <w:tr w:rsidR="00D01456" w14:paraId="7384E2B5" w14:textId="77777777" w:rsidTr="00D01456">
        <w:tc>
          <w:tcPr>
            <w:tcW w:w="1255" w:type="pct"/>
            <w:tcBorders>
              <w:top w:val="single" w:sz="4" w:space="0" w:color="auto"/>
              <w:left w:val="nil"/>
              <w:bottom w:val="single" w:sz="4" w:space="0" w:color="auto"/>
              <w:right w:val="single" w:sz="4" w:space="0" w:color="auto"/>
            </w:tcBorders>
            <w:vAlign w:val="center"/>
            <w:hideMark/>
          </w:tcPr>
          <w:p w14:paraId="4A9EA16D" w14:textId="77777777" w:rsidR="00D01456" w:rsidRDefault="00D01456">
            <w:pPr>
              <w:spacing w:before="60" w:after="60"/>
              <w:jc w:val="center"/>
              <w:rPr>
                <w:rFonts w:ascii="Times New Roman" w:hAnsi="Times New Roman"/>
                <w:lang w:val="uk-UA"/>
              </w:rPr>
            </w:pPr>
            <w:r>
              <w:rPr>
                <w:rFonts w:ascii="Times New Roman" w:hAnsi="Times New Roman"/>
                <w:lang w:val="uk-UA"/>
              </w:rPr>
              <w:t>Найменування посади відповідальної особи</w:t>
            </w:r>
          </w:p>
        </w:tc>
        <w:tc>
          <w:tcPr>
            <w:tcW w:w="1124" w:type="pct"/>
            <w:tcBorders>
              <w:top w:val="single" w:sz="4" w:space="0" w:color="auto"/>
              <w:left w:val="single" w:sz="4" w:space="0" w:color="auto"/>
              <w:bottom w:val="single" w:sz="4" w:space="0" w:color="auto"/>
              <w:right w:val="single" w:sz="4" w:space="0" w:color="auto"/>
            </w:tcBorders>
            <w:vAlign w:val="center"/>
            <w:hideMark/>
          </w:tcPr>
          <w:p w14:paraId="42A3AFBC" w14:textId="77777777" w:rsidR="00D01456" w:rsidRDefault="00D01456">
            <w:pPr>
              <w:spacing w:before="60" w:after="60"/>
              <w:jc w:val="center"/>
              <w:rPr>
                <w:rFonts w:ascii="Times New Roman" w:hAnsi="Times New Roman"/>
                <w:lang w:val="uk-UA"/>
              </w:rPr>
            </w:pPr>
            <w:r>
              <w:rPr>
                <w:rFonts w:ascii="Times New Roman" w:hAnsi="Times New Roman"/>
                <w:lang w:val="uk-UA"/>
              </w:rPr>
              <w:t>Прізвище, ім’я та по батькові, номер телефону</w:t>
            </w:r>
          </w:p>
        </w:tc>
        <w:tc>
          <w:tcPr>
            <w:tcW w:w="1273" w:type="pct"/>
            <w:tcBorders>
              <w:top w:val="single" w:sz="4" w:space="0" w:color="auto"/>
              <w:left w:val="single" w:sz="4" w:space="0" w:color="auto"/>
              <w:bottom w:val="single" w:sz="4" w:space="0" w:color="auto"/>
              <w:right w:val="single" w:sz="4" w:space="0" w:color="auto"/>
            </w:tcBorders>
            <w:vAlign w:val="center"/>
            <w:hideMark/>
          </w:tcPr>
          <w:p w14:paraId="1C9990AC" w14:textId="77777777" w:rsidR="00D01456" w:rsidRDefault="00D01456">
            <w:pPr>
              <w:spacing w:before="60" w:after="60"/>
              <w:jc w:val="center"/>
              <w:rPr>
                <w:rFonts w:ascii="Times New Roman" w:hAnsi="Times New Roman"/>
                <w:lang w:val="uk-UA"/>
              </w:rPr>
            </w:pPr>
            <w:r>
              <w:rPr>
                <w:rFonts w:ascii="Times New Roman" w:hAnsi="Times New Roman"/>
                <w:lang w:val="uk-UA"/>
              </w:rPr>
              <w:t>Найменування, дата видачі та номер документа про призначення</w:t>
            </w:r>
          </w:p>
        </w:tc>
        <w:tc>
          <w:tcPr>
            <w:tcW w:w="1348" w:type="pct"/>
            <w:tcBorders>
              <w:top w:val="single" w:sz="4" w:space="0" w:color="auto"/>
              <w:left w:val="single" w:sz="4" w:space="0" w:color="auto"/>
              <w:bottom w:val="single" w:sz="4" w:space="0" w:color="auto"/>
              <w:right w:val="nil"/>
            </w:tcBorders>
            <w:vAlign w:val="center"/>
            <w:hideMark/>
          </w:tcPr>
          <w:p w14:paraId="4A4FD400" w14:textId="77777777" w:rsidR="00D01456" w:rsidRDefault="00D01456">
            <w:pPr>
              <w:spacing w:before="60" w:after="60"/>
              <w:jc w:val="center"/>
              <w:rPr>
                <w:rFonts w:ascii="Times New Roman" w:hAnsi="Times New Roman"/>
                <w:lang w:val="uk-UA"/>
              </w:rPr>
            </w:pPr>
            <w:r>
              <w:rPr>
                <w:rFonts w:ascii="Times New Roman" w:hAnsi="Times New Roman"/>
                <w:lang w:val="uk-UA"/>
              </w:rPr>
              <w:t>Серія та номер кваліфікаційного сертифіката</w:t>
            </w:r>
          </w:p>
        </w:tc>
      </w:tr>
      <w:tr w:rsidR="00D01456" w14:paraId="26AC862C" w14:textId="77777777" w:rsidTr="00D01456">
        <w:tc>
          <w:tcPr>
            <w:tcW w:w="1255" w:type="pct"/>
            <w:tcBorders>
              <w:top w:val="single" w:sz="4" w:space="0" w:color="auto"/>
              <w:left w:val="nil"/>
              <w:bottom w:val="single" w:sz="4" w:space="0" w:color="auto"/>
              <w:right w:val="single" w:sz="4" w:space="0" w:color="auto"/>
            </w:tcBorders>
            <w:hideMark/>
          </w:tcPr>
          <w:p w14:paraId="4BFA2A5F" w14:textId="77777777" w:rsidR="00D01456" w:rsidRDefault="00D01456">
            <w:pPr>
              <w:spacing w:before="60" w:after="60"/>
              <w:rPr>
                <w:rFonts w:ascii="Times New Roman" w:hAnsi="Times New Roman"/>
                <w:lang w:val="uk-UA"/>
              </w:rPr>
            </w:pPr>
            <w:r>
              <w:rPr>
                <w:rFonts w:ascii="Times New Roman" w:hAnsi="Times New Roman"/>
                <w:lang w:val="uk-UA"/>
              </w:rPr>
              <w:t>Головний архітектор проекту</w:t>
            </w:r>
          </w:p>
        </w:tc>
        <w:tc>
          <w:tcPr>
            <w:tcW w:w="1124" w:type="pct"/>
            <w:tcBorders>
              <w:top w:val="single" w:sz="4" w:space="0" w:color="auto"/>
              <w:left w:val="single" w:sz="4" w:space="0" w:color="auto"/>
              <w:bottom w:val="single" w:sz="4" w:space="0" w:color="auto"/>
              <w:right w:val="single" w:sz="4" w:space="0" w:color="auto"/>
            </w:tcBorders>
          </w:tcPr>
          <w:p w14:paraId="573858A6" w14:textId="77777777" w:rsidR="00D01456" w:rsidRDefault="00D01456">
            <w:pPr>
              <w:spacing w:before="60" w:after="60"/>
              <w:jc w:val="center"/>
              <w:rPr>
                <w:rFonts w:ascii="Times New Roman" w:hAnsi="Times New Roman"/>
                <w:lang w:val="uk-UA"/>
              </w:rPr>
            </w:pPr>
          </w:p>
        </w:tc>
        <w:tc>
          <w:tcPr>
            <w:tcW w:w="1273" w:type="pct"/>
            <w:tcBorders>
              <w:top w:val="single" w:sz="4" w:space="0" w:color="auto"/>
              <w:left w:val="single" w:sz="4" w:space="0" w:color="auto"/>
              <w:bottom w:val="single" w:sz="4" w:space="0" w:color="auto"/>
              <w:right w:val="single" w:sz="4" w:space="0" w:color="auto"/>
            </w:tcBorders>
          </w:tcPr>
          <w:p w14:paraId="27ADC5DA" w14:textId="77777777" w:rsidR="00D01456" w:rsidRDefault="00D01456">
            <w:pPr>
              <w:spacing w:before="60" w:after="60"/>
              <w:jc w:val="center"/>
              <w:rPr>
                <w:rFonts w:ascii="Times New Roman" w:hAnsi="Times New Roman"/>
                <w:lang w:val="uk-UA"/>
              </w:rPr>
            </w:pPr>
          </w:p>
        </w:tc>
        <w:tc>
          <w:tcPr>
            <w:tcW w:w="1348" w:type="pct"/>
            <w:tcBorders>
              <w:top w:val="single" w:sz="4" w:space="0" w:color="auto"/>
              <w:left w:val="single" w:sz="4" w:space="0" w:color="auto"/>
              <w:bottom w:val="single" w:sz="4" w:space="0" w:color="auto"/>
              <w:right w:val="nil"/>
            </w:tcBorders>
          </w:tcPr>
          <w:p w14:paraId="508C051A" w14:textId="77777777" w:rsidR="00D01456" w:rsidRDefault="00D01456">
            <w:pPr>
              <w:spacing w:before="60" w:after="60"/>
              <w:jc w:val="center"/>
              <w:rPr>
                <w:rFonts w:ascii="Times New Roman" w:hAnsi="Times New Roman"/>
                <w:lang w:val="uk-UA"/>
              </w:rPr>
            </w:pPr>
          </w:p>
        </w:tc>
      </w:tr>
      <w:tr w:rsidR="00D01456" w14:paraId="51C3DC38" w14:textId="77777777" w:rsidTr="00D01456">
        <w:tc>
          <w:tcPr>
            <w:tcW w:w="1255" w:type="pct"/>
            <w:tcBorders>
              <w:top w:val="single" w:sz="4" w:space="0" w:color="auto"/>
              <w:left w:val="nil"/>
              <w:bottom w:val="single" w:sz="4" w:space="0" w:color="auto"/>
              <w:right w:val="single" w:sz="4" w:space="0" w:color="auto"/>
            </w:tcBorders>
            <w:hideMark/>
          </w:tcPr>
          <w:p w14:paraId="43A403A7" w14:textId="77777777" w:rsidR="00D01456" w:rsidRDefault="00D01456">
            <w:pPr>
              <w:spacing w:before="60" w:after="60"/>
              <w:rPr>
                <w:rFonts w:ascii="Times New Roman" w:hAnsi="Times New Roman"/>
                <w:lang w:val="uk-UA"/>
              </w:rPr>
            </w:pPr>
            <w:r>
              <w:rPr>
                <w:rFonts w:ascii="Times New Roman" w:hAnsi="Times New Roman"/>
                <w:lang w:val="uk-UA"/>
              </w:rPr>
              <w:t>Головний інженер проекту</w:t>
            </w:r>
          </w:p>
        </w:tc>
        <w:tc>
          <w:tcPr>
            <w:tcW w:w="1124" w:type="pct"/>
            <w:tcBorders>
              <w:top w:val="single" w:sz="4" w:space="0" w:color="auto"/>
              <w:left w:val="single" w:sz="4" w:space="0" w:color="auto"/>
              <w:bottom w:val="single" w:sz="4" w:space="0" w:color="auto"/>
              <w:right w:val="single" w:sz="4" w:space="0" w:color="auto"/>
            </w:tcBorders>
          </w:tcPr>
          <w:p w14:paraId="062CE3F4" w14:textId="77777777" w:rsidR="00D01456" w:rsidRDefault="00D01456">
            <w:pPr>
              <w:spacing w:before="60" w:after="60"/>
              <w:jc w:val="center"/>
              <w:rPr>
                <w:rFonts w:ascii="Times New Roman" w:hAnsi="Times New Roman"/>
                <w:lang w:val="uk-UA"/>
              </w:rPr>
            </w:pPr>
          </w:p>
        </w:tc>
        <w:tc>
          <w:tcPr>
            <w:tcW w:w="1273" w:type="pct"/>
            <w:tcBorders>
              <w:top w:val="single" w:sz="4" w:space="0" w:color="auto"/>
              <w:left w:val="single" w:sz="4" w:space="0" w:color="auto"/>
              <w:bottom w:val="single" w:sz="4" w:space="0" w:color="auto"/>
              <w:right w:val="single" w:sz="4" w:space="0" w:color="auto"/>
            </w:tcBorders>
          </w:tcPr>
          <w:p w14:paraId="0331C9A8" w14:textId="77777777" w:rsidR="00D01456" w:rsidRDefault="00D01456">
            <w:pPr>
              <w:spacing w:before="60" w:after="60"/>
              <w:jc w:val="center"/>
              <w:rPr>
                <w:rFonts w:ascii="Times New Roman" w:hAnsi="Times New Roman"/>
                <w:lang w:val="uk-UA"/>
              </w:rPr>
            </w:pPr>
          </w:p>
        </w:tc>
        <w:tc>
          <w:tcPr>
            <w:tcW w:w="1348" w:type="pct"/>
            <w:tcBorders>
              <w:top w:val="single" w:sz="4" w:space="0" w:color="auto"/>
              <w:left w:val="single" w:sz="4" w:space="0" w:color="auto"/>
              <w:bottom w:val="single" w:sz="4" w:space="0" w:color="auto"/>
              <w:right w:val="nil"/>
            </w:tcBorders>
          </w:tcPr>
          <w:p w14:paraId="2811E67C" w14:textId="77777777" w:rsidR="00D01456" w:rsidRDefault="00D01456">
            <w:pPr>
              <w:spacing w:before="60" w:after="60"/>
              <w:jc w:val="center"/>
              <w:rPr>
                <w:rFonts w:ascii="Times New Roman" w:hAnsi="Times New Roman"/>
                <w:lang w:val="uk-UA"/>
              </w:rPr>
            </w:pPr>
          </w:p>
        </w:tc>
      </w:tr>
    </w:tbl>
    <w:p w14:paraId="61E43186"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та затверджена замовником ________________________________________________________</w:t>
      </w:r>
    </w:p>
    <w:p w14:paraId="0A4CD213"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 xml:space="preserve">                                        (дата затвердження (для фізичних осіб) чи</w:t>
      </w:r>
    </w:p>
    <w:p w14:paraId="4023E810"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3C8A7A64"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прізвище, ім’я, по батькові та посада особи, яка затвердила проект,</w:t>
      </w:r>
    </w:p>
    <w:p w14:paraId="27861A3B"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5EA92359"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назва, номер і дата затвердження</w:t>
      </w:r>
    </w:p>
    <w:p w14:paraId="19BDE5FA"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252C56BA"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або назва, номер і дата видачі розпорядчого документа (для юридичних осіб)</w:t>
      </w:r>
    </w:p>
    <w:p w14:paraId="3107EC2C"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Експертиза проекту будівництва проведена _______________________________________</w:t>
      </w:r>
    </w:p>
    <w:p w14:paraId="17FC1C38"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 xml:space="preserve">                                                                                 (найменування експертної</w:t>
      </w:r>
    </w:p>
    <w:p w14:paraId="3DD347B7"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6D731A3C"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організації, код згідно з ЄДРПОУ, прізвище, ім’я та по батькові головного експерта,</w:t>
      </w:r>
    </w:p>
    <w:p w14:paraId="73C25911"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01DFE953"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серія і номер кваліфікаційного сертифіката; результати проведеної експертизи</w:t>
      </w:r>
    </w:p>
    <w:p w14:paraId="0606CA48"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4D8AD751"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(номер, дата звіту); якщо експертиза не проводилася,</w:t>
      </w:r>
    </w:p>
    <w:p w14:paraId="627320DF"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lastRenderedPageBreak/>
        <w:t>_______________________________________________________________________________.</w:t>
      </w:r>
    </w:p>
    <w:p w14:paraId="75C0EF7D"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зазначається нормативно-правовий акт, відповідно до якого експертиза не проводилася)</w:t>
      </w:r>
    </w:p>
    <w:p w14:paraId="05B07E82"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Відповідальною особою проектувальника, що здійснює авторський нагляд, визначено _______________________________________________________________________________.</w:t>
      </w:r>
    </w:p>
    <w:p w14:paraId="5EF1EA83"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(прізвище, ім’я та по батькові)</w:t>
      </w:r>
    </w:p>
    <w:p w14:paraId="01BE80A8"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Інформація про генерального підрядника (підрядника - у разі, коли будівельні роботи виконуються без залучення субпідрядників) __________________________________________</w:t>
      </w:r>
    </w:p>
    <w:p w14:paraId="045A5113"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17E5078B"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(прізвище, ім’я та по батькові фізичної особи,</w:t>
      </w:r>
    </w:p>
    <w:p w14:paraId="485F2E76"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068640B2"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серія і номер паспорта, ким і коли виданий, місце проживання, номер облікової картки платника</w:t>
      </w:r>
    </w:p>
    <w:p w14:paraId="676CA3F6"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4DDAF027"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податків (не зазначається фізичними особами, які через свої релігійні переконання відмовляються</w:t>
      </w:r>
    </w:p>
    <w:p w14:paraId="633BF590"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0E4876A6"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від прийняття реєстраційного номера облікової картки платника податків та</w:t>
      </w:r>
    </w:p>
    <w:p w14:paraId="0CFC6FE9"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4B5DFA90"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повідомили про це відповідному контролюючому органу і мають відмітку у паспорті);</w:t>
      </w:r>
    </w:p>
    <w:p w14:paraId="6F6233A3"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2563DF70"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найменування юридичної особи, місцезнаходження, код платника податків</w:t>
      </w:r>
    </w:p>
    <w:p w14:paraId="037FA2D5"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5296825F"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згідно з ЄДРПОУ або податковий номер; номер телефону)</w:t>
      </w:r>
    </w:p>
    <w:p w14:paraId="73144ACE"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Містобудівні умови та обмеження забудови земельної ділянки видані ________________________________________________________________________________</w:t>
      </w:r>
    </w:p>
    <w:p w14:paraId="6C86A7EF"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(найменування органу, який видав містобудівні умови</w:t>
      </w:r>
    </w:p>
    <w:p w14:paraId="04E579A2"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7277EE6D"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та обмеження, їх реєстраційний номер і дата видачі або посилання на нормативно-правовий</w:t>
      </w:r>
    </w:p>
    <w:p w14:paraId="7E02BCBC"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4A0F834A"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акт, згідно з яким містобудівні умови та обмеження не видаються)</w:t>
      </w:r>
    </w:p>
    <w:p w14:paraId="502C85A0"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Земельна ділянка використовується для будівництва на підставі _____________________</w:t>
      </w:r>
    </w:p>
    <w:p w14:paraId="570F1980"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79521D30"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(дата, серія, номер документа, що посвідчує право власності чи користування земельною ділянкою,</w:t>
      </w:r>
    </w:p>
    <w:p w14:paraId="5E36A489"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________________________________________________________________________________</w:t>
      </w:r>
    </w:p>
    <w:p w14:paraId="7152FD66"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 xml:space="preserve">дата, номер договору </w:t>
      </w:r>
      <w:proofErr w:type="spellStart"/>
      <w:r>
        <w:rPr>
          <w:rFonts w:ascii="Times New Roman" w:hAnsi="Times New Roman"/>
          <w:sz w:val="20"/>
          <w:lang w:val="uk-UA"/>
        </w:rPr>
        <w:t>суперфіцію</w:t>
      </w:r>
      <w:proofErr w:type="spellEnd"/>
      <w:r>
        <w:rPr>
          <w:rFonts w:ascii="Times New Roman" w:hAnsi="Times New Roman"/>
          <w:sz w:val="20"/>
          <w:lang w:val="uk-UA"/>
        </w:rPr>
        <w:t xml:space="preserve"> (необхідне зазначити)</w:t>
      </w:r>
    </w:p>
    <w:p w14:paraId="17D025E6"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_______________________________________________________________________________.</w:t>
      </w:r>
    </w:p>
    <w:p w14:paraId="274A9524" w14:textId="77777777" w:rsidR="00D01456" w:rsidRDefault="00D01456" w:rsidP="00D01456">
      <w:pPr>
        <w:spacing w:before="60" w:after="60"/>
        <w:jc w:val="center"/>
        <w:rPr>
          <w:rFonts w:ascii="Times New Roman" w:hAnsi="Times New Roman"/>
          <w:sz w:val="20"/>
          <w:lang w:val="uk-UA"/>
        </w:rPr>
      </w:pPr>
      <w:r>
        <w:rPr>
          <w:rFonts w:ascii="Times New Roman" w:hAnsi="Times New Roman"/>
          <w:sz w:val="20"/>
          <w:lang w:val="uk-UA"/>
        </w:rPr>
        <w:t>та кадастровий номер земельної ділянки)</w:t>
      </w:r>
    </w:p>
    <w:p w14:paraId="73483C79"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Загальна площа об’єкта відповідно до проектної документації,</w:t>
      </w:r>
      <w:r>
        <w:rPr>
          <w:rFonts w:ascii="Times New Roman" w:hAnsi="Times New Roman"/>
          <w:lang w:val="uk-UA"/>
        </w:rPr>
        <w:br/>
      </w:r>
      <w:proofErr w:type="spellStart"/>
      <w:r>
        <w:rPr>
          <w:rFonts w:ascii="Times New Roman" w:hAnsi="Times New Roman"/>
          <w:lang w:val="uk-UA"/>
        </w:rPr>
        <w:t>кв</w:t>
      </w:r>
      <w:proofErr w:type="spellEnd"/>
      <w:r>
        <w:rPr>
          <w:rFonts w:ascii="Times New Roman" w:hAnsi="Times New Roman"/>
          <w:lang w:val="uk-UA"/>
        </w:rPr>
        <w:t>. метрів ___________.</w:t>
      </w:r>
    </w:p>
    <w:p w14:paraId="3544E937"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Основні показники об’єкта будівництва:</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9"/>
        <w:gridCol w:w="2700"/>
        <w:gridCol w:w="2703"/>
        <w:gridCol w:w="2700"/>
      </w:tblGrid>
      <w:tr w:rsidR="00D01456" w14:paraId="58E20705" w14:textId="77777777" w:rsidTr="00D01456">
        <w:tc>
          <w:tcPr>
            <w:tcW w:w="1207" w:type="pct"/>
            <w:vMerge w:val="restart"/>
            <w:tcBorders>
              <w:top w:val="single" w:sz="4" w:space="0" w:color="auto"/>
              <w:left w:val="nil"/>
              <w:bottom w:val="single" w:sz="4" w:space="0" w:color="auto"/>
              <w:right w:val="single" w:sz="4" w:space="0" w:color="auto"/>
            </w:tcBorders>
            <w:vAlign w:val="center"/>
            <w:hideMark/>
          </w:tcPr>
          <w:p w14:paraId="2FB3B52E" w14:textId="77777777" w:rsidR="00D01456" w:rsidRDefault="00D01456">
            <w:pPr>
              <w:spacing w:before="60" w:after="60"/>
              <w:jc w:val="center"/>
              <w:rPr>
                <w:rFonts w:ascii="Times New Roman" w:hAnsi="Times New Roman"/>
                <w:lang w:val="uk-UA"/>
              </w:rPr>
            </w:pPr>
            <w:r>
              <w:rPr>
                <w:rFonts w:ascii="Times New Roman" w:hAnsi="Times New Roman"/>
                <w:lang w:val="uk-UA"/>
              </w:rPr>
              <w:t>Найменування основного показника</w:t>
            </w:r>
          </w:p>
        </w:tc>
        <w:tc>
          <w:tcPr>
            <w:tcW w:w="1264" w:type="pct"/>
            <w:vMerge w:val="restart"/>
            <w:tcBorders>
              <w:top w:val="single" w:sz="4" w:space="0" w:color="auto"/>
              <w:left w:val="single" w:sz="4" w:space="0" w:color="auto"/>
              <w:bottom w:val="single" w:sz="4" w:space="0" w:color="auto"/>
              <w:right w:val="single" w:sz="4" w:space="0" w:color="auto"/>
            </w:tcBorders>
            <w:vAlign w:val="center"/>
            <w:hideMark/>
          </w:tcPr>
          <w:p w14:paraId="1C3A6328" w14:textId="77777777" w:rsidR="00D01456" w:rsidRDefault="00D01456">
            <w:pPr>
              <w:spacing w:before="60" w:after="60"/>
              <w:jc w:val="center"/>
              <w:rPr>
                <w:rFonts w:ascii="Times New Roman" w:hAnsi="Times New Roman"/>
                <w:lang w:val="uk-UA"/>
              </w:rPr>
            </w:pPr>
            <w:r>
              <w:rPr>
                <w:rFonts w:ascii="Times New Roman" w:hAnsi="Times New Roman"/>
                <w:lang w:val="uk-UA"/>
              </w:rPr>
              <w:t>Одиниця вимірювання</w:t>
            </w:r>
          </w:p>
        </w:tc>
        <w:tc>
          <w:tcPr>
            <w:tcW w:w="2529" w:type="pct"/>
            <w:gridSpan w:val="2"/>
            <w:tcBorders>
              <w:top w:val="single" w:sz="4" w:space="0" w:color="auto"/>
              <w:left w:val="single" w:sz="4" w:space="0" w:color="auto"/>
              <w:bottom w:val="single" w:sz="4" w:space="0" w:color="auto"/>
              <w:right w:val="nil"/>
            </w:tcBorders>
            <w:vAlign w:val="center"/>
            <w:hideMark/>
          </w:tcPr>
          <w:p w14:paraId="06FAA6EA" w14:textId="77777777" w:rsidR="00D01456" w:rsidRDefault="00D01456">
            <w:pPr>
              <w:spacing w:before="60" w:after="60"/>
              <w:jc w:val="center"/>
              <w:rPr>
                <w:rFonts w:ascii="Times New Roman" w:hAnsi="Times New Roman"/>
                <w:lang w:val="uk-UA"/>
              </w:rPr>
            </w:pPr>
            <w:r>
              <w:rPr>
                <w:rFonts w:ascii="Times New Roman" w:hAnsi="Times New Roman"/>
                <w:lang w:val="uk-UA"/>
              </w:rPr>
              <w:t>Відповідно до проектної документації</w:t>
            </w:r>
          </w:p>
        </w:tc>
      </w:tr>
      <w:tr w:rsidR="00D01456" w14:paraId="7364251D" w14:textId="77777777" w:rsidTr="00D01456">
        <w:tc>
          <w:tcPr>
            <w:tcW w:w="0" w:type="auto"/>
            <w:vMerge/>
            <w:tcBorders>
              <w:top w:val="single" w:sz="4" w:space="0" w:color="auto"/>
              <w:left w:val="nil"/>
              <w:bottom w:val="single" w:sz="4" w:space="0" w:color="auto"/>
              <w:right w:val="single" w:sz="4" w:space="0" w:color="auto"/>
            </w:tcBorders>
            <w:vAlign w:val="center"/>
            <w:hideMark/>
          </w:tcPr>
          <w:p w14:paraId="72342481" w14:textId="77777777" w:rsidR="00D01456" w:rsidRDefault="00D01456">
            <w:pPr>
              <w:rPr>
                <w:rFonts w:ascii="Times New Roman" w:hAnsi="Times New Roman"/>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52F6" w14:textId="77777777" w:rsidR="00D01456" w:rsidRDefault="00D01456">
            <w:pPr>
              <w:rPr>
                <w:rFonts w:ascii="Times New Roman" w:hAnsi="Times New Roman"/>
                <w:lang w:val="uk-UA"/>
              </w:rPr>
            </w:pPr>
          </w:p>
        </w:tc>
        <w:tc>
          <w:tcPr>
            <w:tcW w:w="1265" w:type="pct"/>
            <w:tcBorders>
              <w:top w:val="single" w:sz="4" w:space="0" w:color="auto"/>
              <w:left w:val="single" w:sz="4" w:space="0" w:color="auto"/>
              <w:bottom w:val="single" w:sz="4" w:space="0" w:color="auto"/>
              <w:right w:val="single" w:sz="4" w:space="0" w:color="auto"/>
            </w:tcBorders>
            <w:vAlign w:val="center"/>
            <w:hideMark/>
          </w:tcPr>
          <w:p w14:paraId="44A08900" w14:textId="77777777" w:rsidR="00D01456" w:rsidRDefault="00D01456">
            <w:pPr>
              <w:spacing w:before="60" w:after="60"/>
              <w:jc w:val="center"/>
              <w:rPr>
                <w:rFonts w:ascii="Times New Roman" w:hAnsi="Times New Roman"/>
                <w:lang w:val="uk-UA"/>
              </w:rPr>
            </w:pPr>
            <w:r>
              <w:rPr>
                <w:rFonts w:ascii="Times New Roman" w:hAnsi="Times New Roman"/>
                <w:lang w:val="uk-UA"/>
              </w:rPr>
              <w:t>загальний</w:t>
            </w:r>
          </w:p>
        </w:tc>
        <w:tc>
          <w:tcPr>
            <w:tcW w:w="1265" w:type="pct"/>
            <w:tcBorders>
              <w:top w:val="single" w:sz="4" w:space="0" w:color="auto"/>
              <w:left w:val="single" w:sz="4" w:space="0" w:color="auto"/>
              <w:bottom w:val="single" w:sz="4" w:space="0" w:color="auto"/>
              <w:right w:val="nil"/>
            </w:tcBorders>
            <w:vAlign w:val="center"/>
            <w:hideMark/>
          </w:tcPr>
          <w:p w14:paraId="5DB49279" w14:textId="77777777" w:rsidR="00D01456" w:rsidRDefault="00D01456">
            <w:pPr>
              <w:spacing w:before="60" w:after="60"/>
              <w:jc w:val="center"/>
              <w:rPr>
                <w:rFonts w:ascii="Times New Roman" w:hAnsi="Times New Roman"/>
                <w:lang w:val="uk-UA"/>
              </w:rPr>
            </w:pPr>
            <w:r>
              <w:rPr>
                <w:rFonts w:ascii="Times New Roman" w:hAnsi="Times New Roman"/>
                <w:lang w:val="uk-UA"/>
              </w:rPr>
              <w:t>у тому числі пускового комплексу або черги</w:t>
            </w:r>
          </w:p>
        </w:tc>
      </w:tr>
    </w:tbl>
    <w:p w14:paraId="63F0BEB9"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Характеристика житлових будинків (за наявності):</w:t>
      </w:r>
    </w:p>
    <w:p w14:paraId="25D19C58"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кількість поверхів _______________________;</w:t>
      </w:r>
    </w:p>
    <w:p w14:paraId="7567AD57"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кількість квартир у житловому будинку та їх площа ________.</w:t>
      </w:r>
    </w:p>
    <w:p w14:paraId="2571C67D"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 xml:space="preserve">Загальна площа вбудовано-прибудованих приміщень, </w:t>
      </w:r>
      <w:proofErr w:type="spellStart"/>
      <w:r>
        <w:rPr>
          <w:rFonts w:ascii="Times New Roman" w:hAnsi="Times New Roman"/>
          <w:lang w:val="uk-UA"/>
        </w:rPr>
        <w:t>кв</w:t>
      </w:r>
      <w:proofErr w:type="spellEnd"/>
      <w:r>
        <w:rPr>
          <w:rFonts w:ascii="Times New Roman" w:hAnsi="Times New Roman"/>
          <w:lang w:val="uk-UA"/>
        </w:rPr>
        <w:t>. метрів ______;</w:t>
      </w:r>
    </w:p>
    <w:p w14:paraId="18D861D5"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характеристика інших нежитлових приміщень (за наявності) ______;</w:t>
      </w:r>
    </w:p>
    <w:p w14:paraId="402DF99A"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загальна площа нежитлових приміщень об’єкта будівництва,</w:t>
      </w:r>
      <w:r>
        <w:rPr>
          <w:rFonts w:ascii="Times New Roman" w:hAnsi="Times New Roman"/>
          <w:lang w:val="uk-UA"/>
        </w:rPr>
        <w:br/>
      </w:r>
      <w:proofErr w:type="spellStart"/>
      <w:r>
        <w:rPr>
          <w:rFonts w:ascii="Times New Roman" w:hAnsi="Times New Roman"/>
          <w:lang w:val="uk-UA"/>
        </w:rPr>
        <w:t>кв</w:t>
      </w:r>
      <w:proofErr w:type="spellEnd"/>
      <w:r>
        <w:rPr>
          <w:rFonts w:ascii="Times New Roman" w:hAnsi="Times New Roman"/>
          <w:lang w:val="uk-UA"/>
        </w:rPr>
        <w:t>. метрів ______________.</w:t>
      </w:r>
    </w:p>
    <w:p w14:paraId="3ECD5EE3"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lastRenderedPageBreak/>
        <w:t>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14:paraId="67BE116A"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Додаю копії документів, що підтверджують зміни (у разі коригування проектної документації), засвідчені в установленому порядку.</w:t>
      </w:r>
    </w:p>
    <w:p w14:paraId="01AEFF61"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 _____________________________________________________,</w:t>
      </w:r>
    </w:p>
    <w:p w14:paraId="3187E6FC" w14:textId="77777777" w:rsidR="00D01456" w:rsidRDefault="00D01456" w:rsidP="00D01456">
      <w:pPr>
        <w:spacing w:before="60" w:after="60"/>
        <w:ind w:firstLine="426"/>
        <w:jc w:val="center"/>
        <w:rPr>
          <w:rFonts w:ascii="Times New Roman" w:hAnsi="Times New Roman"/>
          <w:sz w:val="20"/>
          <w:lang w:val="uk-UA"/>
        </w:rPr>
      </w:pPr>
      <w:r>
        <w:rPr>
          <w:rFonts w:ascii="Times New Roman" w:hAnsi="Times New Roman"/>
          <w:sz w:val="20"/>
          <w:lang w:val="uk-UA"/>
        </w:rPr>
        <w:t xml:space="preserve">                                                  (прізвище, ім’я та по батькові фізичної особи)</w:t>
      </w:r>
    </w:p>
    <w:p w14:paraId="45B5149C"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даю згоду на оброблення моїх персональних даних.</w:t>
      </w:r>
    </w:p>
    <w:p w14:paraId="4EE484F4" w14:textId="77777777" w:rsidR="00D01456" w:rsidRDefault="00D01456" w:rsidP="00D01456">
      <w:pPr>
        <w:spacing w:before="60" w:after="60"/>
        <w:ind w:firstLine="426"/>
        <w:jc w:val="both"/>
        <w:rPr>
          <w:rFonts w:ascii="Times New Roman" w:hAnsi="Times New Roman"/>
          <w:lang w:val="uk-UA"/>
        </w:rPr>
      </w:pPr>
      <w:r>
        <w:rPr>
          <w:rFonts w:ascii="Times New Roman" w:hAnsi="Times New Roman"/>
          <w:lang w:val="uk-UA"/>
        </w:rPr>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bl>
      <w:tblPr>
        <w:tblW w:w="5000" w:type="pct"/>
        <w:tblLook w:val="01E0" w:firstRow="1" w:lastRow="1" w:firstColumn="1" w:lastColumn="1" w:noHBand="0" w:noVBand="0"/>
      </w:tblPr>
      <w:tblGrid>
        <w:gridCol w:w="2235"/>
        <w:gridCol w:w="3574"/>
        <w:gridCol w:w="4873"/>
      </w:tblGrid>
      <w:tr w:rsidR="00D01456" w14:paraId="0BAEA689" w14:textId="77777777" w:rsidTr="00D01456">
        <w:trPr>
          <w:trHeight w:val="591"/>
        </w:trPr>
        <w:tc>
          <w:tcPr>
            <w:tcW w:w="1046" w:type="pct"/>
            <w:hideMark/>
          </w:tcPr>
          <w:p w14:paraId="2FCD6E24" w14:textId="77777777" w:rsidR="00D01456" w:rsidRDefault="00D01456">
            <w:pPr>
              <w:spacing w:before="60" w:after="60"/>
              <w:ind w:firstLine="426"/>
              <w:jc w:val="both"/>
              <w:rPr>
                <w:rFonts w:ascii="Times New Roman" w:hAnsi="Times New Roman"/>
                <w:lang w:val="uk-UA"/>
              </w:rPr>
            </w:pPr>
            <w:r>
              <w:rPr>
                <w:rFonts w:ascii="Times New Roman" w:hAnsi="Times New Roman"/>
                <w:lang w:val="uk-UA"/>
              </w:rPr>
              <w:t>Замовник</w:t>
            </w:r>
          </w:p>
        </w:tc>
        <w:tc>
          <w:tcPr>
            <w:tcW w:w="1673" w:type="pct"/>
            <w:hideMark/>
          </w:tcPr>
          <w:p w14:paraId="77072B53" w14:textId="77777777" w:rsidR="00D01456" w:rsidRDefault="00D01456">
            <w:pPr>
              <w:spacing w:before="60" w:after="60"/>
              <w:jc w:val="center"/>
              <w:rPr>
                <w:rFonts w:ascii="Times New Roman" w:hAnsi="Times New Roman"/>
                <w:lang w:val="uk-UA"/>
              </w:rPr>
            </w:pPr>
            <w:r>
              <w:rPr>
                <w:rFonts w:ascii="Times New Roman" w:hAnsi="Times New Roman"/>
                <w:lang w:val="uk-UA"/>
              </w:rPr>
              <w:t>______________</w:t>
            </w:r>
            <w:r>
              <w:rPr>
                <w:rFonts w:ascii="Times New Roman" w:hAnsi="Times New Roman"/>
                <w:lang w:val="uk-UA"/>
              </w:rPr>
              <w:br/>
            </w:r>
            <w:r>
              <w:rPr>
                <w:rFonts w:ascii="Times New Roman" w:hAnsi="Times New Roman"/>
                <w:sz w:val="20"/>
                <w:lang w:val="uk-UA"/>
              </w:rPr>
              <w:t>(підпис)</w:t>
            </w:r>
          </w:p>
        </w:tc>
        <w:tc>
          <w:tcPr>
            <w:tcW w:w="2281" w:type="pct"/>
            <w:hideMark/>
          </w:tcPr>
          <w:p w14:paraId="6915FD98" w14:textId="77777777" w:rsidR="00D01456" w:rsidRDefault="00D01456">
            <w:pPr>
              <w:spacing w:before="60" w:after="60"/>
              <w:jc w:val="center"/>
              <w:rPr>
                <w:rFonts w:ascii="Times New Roman" w:hAnsi="Times New Roman"/>
                <w:lang w:val="uk-UA"/>
              </w:rPr>
            </w:pPr>
            <w:r>
              <w:rPr>
                <w:rFonts w:ascii="Times New Roman" w:hAnsi="Times New Roman"/>
                <w:lang w:val="uk-UA"/>
              </w:rPr>
              <w:t>____________________</w:t>
            </w:r>
            <w:r>
              <w:rPr>
                <w:rFonts w:ascii="Times New Roman" w:hAnsi="Times New Roman"/>
                <w:lang w:val="uk-UA"/>
              </w:rPr>
              <w:br/>
            </w:r>
            <w:r>
              <w:rPr>
                <w:rFonts w:ascii="Times New Roman" w:hAnsi="Times New Roman"/>
                <w:sz w:val="20"/>
                <w:lang w:val="uk-UA"/>
              </w:rPr>
              <w:t>(ініціали та прізвище)</w:t>
            </w:r>
          </w:p>
        </w:tc>
      </w:tr>
    </w:tbl>
    <w:p w14:paraId="463781FA" w14:textId="77777777" w:rsidR="00D01456" w:rsidRDefault="00D01456" w:rsidP="00D01456">
      <w:pPr>
        <w:spacing w:before="60" w:after="60"/>
        <w:jc w:val="both"/>
        <w:rPr>
          <w:rFonts w:ascii="Times New Roman" w:hAnsi="Times New Roman"/>
          <w:lang w:val="uk-UA"/>
        </w:rPr>
      </w:pPr>
      <w:r>
        <w:rPr>
          <w:rFonts w:ascii="Times New Roman" w:hAnsi="Times New Roman"/>
          <w:lang w:val="uk-UA"/>
        </w:rPr>
        <w:t>МП</w:t>
      </w:r>
    </w:p>
    <w:p w14:paraId="5A82341A" w14:textId="77777777" w:rsidR="00D01456" w:rsidRDefault="00D01456" w:rsidP="00D01456">
      <w:pPr>
        <w:spacing w:before="60" w:after="60"/>
        <w:jc w:val="both"/>
        <w:rPr>
          <w:rFonts w:ascii="Times New Roman" w:hAnsi="Times New Roman"/>
          <w:lang w:val="uk-UA"/>
        </w:rPr>
      </w:pPr>
    </w:p>
    <w:tbl>
      <w:tblPr>
        <w:tblW w:w="0" w:type="auto"/>
        <w:tblLook w:val="04A0" w:firstRow="1" w:lastRow="0" w:firstColumn="1" w:lastColumn="0" w:noHBand="0" w:noVBand="1"/>
      </w:tblPr>
      <w:tblGrid>
        <w:gridCol w:w="2235"/>
        <w:gridCol w:w="7619"/>
      </w:tblGrid>
      <w:tr w:rsidR="00D01456" w14:paraId="0C82ABFF" w14:textId="77777777" w:rsidTr="00D01456">
        <w:tc>
          <w:tcPr>
            <w:tcW w:w="2235" w:type="dxa"/>
            <w:hideMark/>
          </w:tcPr>
          <w:p w14:paraId="5015B2F2" w14:textId="77777777" w:rsidR="00D01456" w:rsidRDefault="00D01456">
            <w:pPr>
              <w:spacing w:before="60" w:after="60"/>
              <w:jc w:val="both"/>
              <w:rPr>
                <w:rFonts w:ascii="Times New Roman" w:hAnsi="Times New Roman"/>
                <w:sz w:val="20"/>
                <w:lang w:val="uk-UA"/>
              </w:rPr>
            </w:pPr>
            <w:r>
              <w:rPr>
                <w:rFonts w:ascii="Times New Roman" w:hAnsi="Times New Roman"/>
                <w:sz w:val="20"/>
                <w:lang w:val="uk-UA"/>
              </w:rPr>
              <w:t>__________</w:t>
            </w:r>
            <w:r>
              <w:rPr>
                <w:rFonts w:ascii="Times New Roman" w:hAnsi="Times New Roman"/>
                <w:sz w:val="20"/>
                <w:lang w:val="uk-UA"/>
              </w:rPr>
              <w:br/>
              <w:t>Примітки.</w:t>
            </w:r>
          </w:p>
        </w:tc>
        <w:tc>
          <w:tcPr>
            <w:tcW w:w="7619" w:type="dxa"/>
            <w:hideMark/>
          </w:tcPr>
          <w:p w14:paraId="6B7EBE29" w14:textId="77777777" w:rsidR="00D01456" w:rsidRDefault="00D01456">
            <w:pPr>
              <w:jc w:val="both"/>
              <w:rPr>
                <w:rFonts w:ascii="Times New Roman" w:hAnsi="Times New Roman"/>
                <w:sz w:val="20"/>
                <w:lang w:val="uk-UA"/>
              </w:rPr>
            </w:pPr>
            <w:r>
              <w:rPr>
                <w:rFonts w:ascii="Times New Roman" w:hAnsi="Times New Roman"/>
                <w:sz w:val="20"/>
                <w:lang w:val="uk-UA"/>
              </w:rPr>
              <w:br/>
              <w:t>1. Кожна сторінка цього повідомлення підписується замовником та засвідчується його печаткою (за наявності).</w:t>
            </w:r>
          </w:p>
          <w:p w14:paraId="78521956" w14:textId="77777777" w:rsidR="00D01456" w:rsidRDefault="00D01456">
            <w:pPr>
              <w:pStyle w:val="st2"/>
              <w:spacing w:after="0"/>
              <w:ind w:firstLine="0"/>
              <w:rPr>
                <w:rStyle w:val="st42"/>
                <w:szCs w:val="20"/>
                <w:lang w:val="ru-RU" w:eastAsia="en-US"/>
              </w:rPr>
            </w:pPr>
            <w:r>
              <w:rPr>
                <w:rStyle w:val="st42"/>
                <w:sz w:val="20"/>
                <w:szCs w:val="20"/>
                <w:lang w:val="ru-RU" w:eastAsia="en-US"/>
              </w:rPr>
              <w:t>1</w:t>
            </w:r>
            <w:r>
              <w:rPr>
                <w:rStyle w:val="st30"/>
                <w:sz w:val="20"/>
                <w:szCs w:val="20"/>
                <w:lang w:val="ru-RU" w:eastAsia="en-US"/>
              </w:rPr>
              <w:t>1</w:t>
            </w:r>
            <w:r>
              <w:rPr>
                <w:rStyle w:val="st42"/>
                <w:sz w:val="20"/>
                <w:szCs w:val="20"/>
                <w:lang w:val="ru-RU" w:eastAsia="en-US"/>
              </w:rPr>
              <w:t xml:space="preserve">. В </w:t>
            </w:r>
            <w:proofErr w:type="spellStart"/>
            <w:r>
              <w:rPr>
                <w:rStyle w:val="st42"/>
                <w:sz w:val="20"/>
                <w:szCs w:val="20"/>
                <w:lang w:val="ru-RU" w:eastAsia="en-US"/>
              </w:rPr>
              <w:t>інформації</w:t>
            </w:r>
            <w:proofErr w:type="spellEnd"/>
            <w:r>
              <w:rPr>
                <w:rStyle w:val="st42"/>
                <w:sz w:val="20"/>
                <w:szCs w:val="20"/>
                <w:lang w:val="ru-RU" w:eastAsia="en-US"/>
              </w:rPr>
              <w:t xml:space="preserve"> про </w:t>
            </w:r>
            <w:proofErr w:type="spellStart"/>
            <w:proofErr w:type="gramStart"/>
            <w:r>
              <w:rPr>
                <w:rStyle w:val="st42"/>
                <w:sz w:val="20"/>
                <w:szCs w:val="20"/>
                <w:lang w:val="ru-RU" w:eastAsia="en-US"/>
              </w:rPr>
              <w:t>м</w:t>
            </w:r>
            <w:proofErr w:type="gramEnd"/>
            <w:r>
              <w:rPr>
                <w:rStyle w:val="st42"/>
                <w:sz w:val="20"/>
                <w:szCs w:val="20"/>
                <w:lang w:val="ru-RU" w:eastAsia="en-US"/>
              </w:rPr>
              <w:t>ісце</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w:t>
            </w:r>
            <w:proofErr w:type="spellStart"/>
            <w:r>
              <w:rPr>
                <w:rStyle w:val="st42"/>
                <w:sz w:val="20"/>
                <w:szCs w:val="20"/>
                <w:lang w:val="ru-RU" w:eastAsia="en-US"/>
              </w:rPr>
              <w:t>зазначається</w:t>
            </w:r>
            <w:proofErr w:type="spellEnd"/>
            <w:r>
              <w:rPr>
                <w:rStyle w:val="st42"/>
                <w:sz w:val="20"/>
                <w:szCs w:val="20"/>
                <w:lang w:val="ru-RU" w:eastAsia="en-US"/>
              </w:rPr>
              <w:t>:</w:t>
            </w:r>
          </w:p>
          <w:p w14:paraId="00A2EE8F" w14:textId="77777777" w:rsidR="00D01456" w:rsidRDefault="00D01456">
            <w:pPr>
              <w:pStyle w:val="st2"/>
              <w:spacing w:after="0"/>
              <w:ind w:firstLine="0"/>
              <w:rPr>
                <w:rStyle w:val="st42"/>
                <w:sz w:val="20"/>
                <w:szCs w:val="20"/>
                <w:lang w:val="ru-RU" w:eastAsia="en-US"/>
              </w:rPr>
            </w:pPr>
            <w:r>
              <w:rPr>
                <w:rStyle w:val="st42"/>
                <w:sz w:val="20"/>
                <w:szCs w:val="20"/>
                <w:lang w:val="ru-RU" w:eastAsia="en-US"/>
              </w:rPr>
              <w:t xml:space="preserve">1) </w:t>
            </w:r>
            <w:proofErr w:type="gramStart"/>
            <w:r>
              <w:rPr>
                <w:rStyle w:val="st42"/>
                <w:sz w:val="20"/>
                <w:szCs w:val="20"/>
                <w:lang w:val="ru-RU" w:eastAsia="en-US"/>
              </w:rPr>
              <w:t>у</w:t>
            </w:r>
            <w:proofErr w:type="gramEnd"/>
            <w:r>
              <w:rPr>
                <w:rStyle w:val="st42"/>
                <w:sz w:val="20"/>
                <w:szCs w:val="20"/>
                <w:lang w:val="ru-RU" w:eastAsia="en-US"/>
              </w:rPr>
              <w:t xml:space="preserve"> </w:t>
            </w:r>
            <w:proofErr w:type="spellStart"/>
            <w:proofErr w:type="gramStart"/>
            <w:r>
              <w:rPr>
                <w:rStyle w:val="st42"/>
                <w:sz w:val="20"/>
                <w:szCs w:val="20"/>
                <w:lang w:val="ru-RU" w:eastAsia="en-US"/>
              </w:rPr>
              <w:t>раз</w:t>
            </w:r>
            <w:proofErr w:type="gramEnd"/>
            <w:r>
              <w:rPr>
                <w:rStyle w:val="st42"/>
                <w:sz w:val="20"/>
                <w:szCs w:val="20"/>
                <w:lang w:val="ru-RU" w:eastAsia="en-US"/>
              </w:rPr>
              <w:t>і</w:t>
            </w:r>
            <w:proofErr w:type="spellEnd"/>
            <w:r>
              <w:rPr>
                <w:rStyle w:val="st42"/>
                <w:sz w:val="20"/>
                <w:szCs w:val="20"/>
                <w:lang w:val="ru-RU" w:eastAsia="en-US"/>
              </w:rPr>
              <w:t xml:space="preserve"> </w:t>
            </w:r>
            <w:proofErr w:type="spellStart"/>
            <w:r>
              <w:rPr>
                <w:rStyle w:val="st42"/>
                <w:sz w:val="20"/>
                <w:szCs w:val="20"/>
                <w:lang w:val="ru-RU" w:eastAsia="en-US"/>
              </w:rPr>
              <w:t>виконання</w:t>
            </w:r>
            <w:proofErr w:type="spellEnd"/>
            <w:r>
              <w:rPr>
                <w:rStyle w:val="st42"/>
                <w:sz w:val="20"/>
                <w:szCs w:val="20"/>
                <w:lang w:val="ru-RU" w:eastAsia="en-US"/>
              </w:rPr>
              <w:t xml:space="preserve"> </w:t>
            </w:r>
            <w:proofErr w:type="spellStart"/>
            <w:r>
              <w:rPr>
                <w:rStyle w:val="st42"/>
                <w:sz w:val="20"/>
                <w:szCs w:val="20"/>
                <w:lang w:val="ru-RU" w:eastAsia="en-US"/>
              </w:rPr>
              <w:t>будівельних</w:t>
            </w:r>
            <w:proofErr w:type="spellEnd"/>
            <w:r>
              <w:rPr>
                <w:rStyle w:val="st42"/>
                <w:sz w:val="20"/>
                <w:szCs w:val="20"/>
                <w:lang w:val="ru-RU" w:eastAsia="en-US"/>
              </w:rPr>
              <w:t xml:space="preserve"> </w:t>
            </w:r>
            <w:proofErr w:type="spellStart"/>
            <w:r>
              <w:rPr>
                <w:rStyle w:val="st42"/>
                <w:sz w:val="20"/>
                <w:szCs w:val="20"/>
                <w:lang w:val="ru-RU" w:eastAsia="en-US"/>
              </w:rPr>
              <w:t>робіт</w:t>
            </w:r>
            <w:proofErr w:type="spellEnd"/>
            <w:r>
              <w:rPr>
                <w:rStyle w:val="st42"/>
                <w:sz w:val="20"/>
                <w:szCs w:val="20"/>
                <w:lang w:val="ru-RU" w:eastAsia="en-US"/>
              </w:rPr>
              <w:t xml:space="preserve"> </w:t>
            </w:r>
            <w:proofErr w:type="spellStart"/>
            <w:r>
              <w:rPr>
                <w:rStyle w:val="st42"/>
                <w:sz w:val="20"/>
                <w:szCs w:val="20"/>
                <w:lang w:val="ru-RU" w:eastAsia="en-US"/>
              </w:rPr>
              <w:t>щодо</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w:t>
            </w:r>
            <w:proofErr w:type="spellStart"/>
            <w:r>
              <w:rPr>
                <w:rStyle w:val="st42"/>
                <w:sz w:val="20"/>
                <w:szCs w:val="20"/>
                <w:lang w:val="ru-RU" w:eastAsia="en-US"/>
              </w:rPr>
              <w:t>прийнятого</w:t>
            </w:r>
            <w:proofErr w:type="spellEnd"/>
            <w:r>
              <w:rPr>
                <w:rStyle w:val="st42"/>
                <w:sz w:val="20"/>
                <w:szCs w:val="20"/>
                <w:lang w:val="ru-RU" w:eastAsia="en-US"/>
              </w:rPr>
              <w:t xml:space="preserve"> в </w:t>
            </w:r>
            <w:proofErr w:type="spellStart"/>
            <w:r>
              <w:rPr>
                <w:rStyle w:val="st42"/>
                <w:sz w:val="20"/>
                <w:szCs w:val="20"/>
                <w:lang w:val="ru-RU" w:eastAsia="en-US"/>
              </w:rPr>
              <w:t>експлуатацію</w:t>
            </w:r>
            <w:proofErr w:type="spellEnd"/>
            <w:r>
              <w:rPr>
                <w:rStyle w:val="st42"/>
                <w:sz w:val="20"/>
                <w:szCs w:val="20"/>
                <w:lang w:val="ru-RU" w:eastAsia="en-US"/>
              </w:rPr>
              <w:t xml:space="preserve"> в </w:t>
            </w:r>
            <w:proofErr w:type="spellStart"/>
            <w:r>
              <w:rPr>
                <w:rStyle w:val="st42"/>
                <w:sz w:val="20"/>
                <w:szCs w:val="20"/>
                <w:lang w:val="ru-RU" w:eastAsia="en-US"/>
              </w:rPr>
              <w:t>установленому</w:t>
            </w:r>
            <w:proofErr w:type="spellEnd"/>
            <w:r>
              <w:rPr>
                <w:rStyle w:val="st42"/>
                <w:sz w:val="20"/>
                <w:szCs w:val="20"/>
                <w:lang w:val="ru-RU" w:eastAsia="en-US"/>
              </w:rPr>
              <w:t xml:space="preserve"> порядку, - </w:t>
            </w:r>
            <w:proofErr w:type="spellStart"/>
            <w:r>
              <w:rPr>
                <w:rStyle w:val="st42"/>
                <w:sz w:val="20"/>
                <w:szCs w:val="20"/>
                <w:lang w:val="ru-RU" w:eastAsia="en-US"/>
              </w:rPr>
              <w:t>раніше</w:t>
            </w:r>
            <w:proofErr w:type="spellEnd"/>
            <w:r>
              <w:rPr>
                <w:rStyle w:val="st42"/>
                <w:sz w:val="20"/>
                <w:szCs w:val="20"/>
                <w:lang w:val="ru-RU" w:eastAsia="en-US"/>
              </w:rPr>
              <w:t xml:space="preserve"> </w:t>
            </w:r>
            <w:proofErr w:type="spellStart"/>
            <w:r>
              <w:rPr>
                <w:rStyle w:val="st42"/>
                <w:sz w:val="20"/>
                <w:szCs w:val="20"/>
                <w:lang w:val="ru-RU" w:eastAsia="en-US"/>
              </w:rPr>
              <w:t>присвоєна</w:t>
            </w:r>
            <w:proofErr w:type="spellEnd"/>
            <w:r>
              <w:rPr>
                <w:rStyle w:val="st42"/>
                <w:sz w:val="20"/>
                <w:szCs w:val="20"/>
                <w:lang w:val="ru-RU" w:eastAsia="en-US"/>
              </w:rPr>
              <w:t xml:space="preserve"> адреса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нерухомого</w:t>
            </w:r>
            <w:proofErr w:type="spellEnd"/>
            <w:r>
              <w:rPr>
                <w:rStyle w:val="st42"/>
                <w:sz w:val="20"/>
                <w:szCs w:val="20"/>
                <w:lang w:val="ru-RU" w:eastAsia="en-US"/>
              </w:rPr>
              <w:t xml:space="preserve"> майна;</w:t>
            </w:r>
          </w:p>
          <w:p w14:paraId="05A6903C" w14:textId="77777777" w:rsidR="00D01456" w:rsidRDefault="00D01456">
            <w:pPr>
              <w:pStyle w:val="st2"/>
              <w:spacing w:after="0"/>
              <w:ind w:firstLine="0"/>
              <w:rPr>
                <w:rStyle w:val="st42"/>
                <w:sz w:val="20"/>
                <w:szCs w:val="20"/>
                <w:lang w:val="ru-RU" w:eastAsia="en-US"/>
              </w:rPr>
            </w:pPr>
            <w:proofErr w:type="gramStart"/>
            <w:r>
              <w:rPr>
                <w:rStyle w:val="st42"/>
                <w:sz w:val="20"/>
                <w:szCs w:val="20"/>
                <w:lang w:val="ru-RU" w:eastAsia="en-US"/>
              </w:rPr>
              <w:t xml:space="preserve">2) у </w:t>
            </w:r>
            <w:proofErr w:type="spellStart"/>
            <w:r>
              <w:rPr>
                <w:rStyle w:val="st42"/>
                <w:sz w:val="20"/>
                <w:szCs w:val="20"/>
                <w:lang w:val="ru-RU" w:eastAsia="en-US"/>
              </w:rPr>
              <w:t>разі</w:t>
            </w:r>
            <w:proofErr w:type="spellEnd"/>
            <w:r>
              <w:rPr>
                <w:rStyle w:val="st42"/>
                <w:sz w:val="20"/>
                <w:szCs w:val="20"/>
                <w:lang w:val="ru-RU" w:eastAsia="en-US"/>
              </w:rPr>
              <w:t xml:space="preserve"> нового </w:t>
            </w:r>
            <w:proofErr w:type="spellStart"/>
            <w:r>
              <w:rPr>
                <w:rStyle w:val="st42"/>
                <w:sz w:val="20"/>
                <w:szCs w:val="20"/>
                <w:lang w:val="ru-RU" w:eastAsia="en-US"/>
              </w:rPr>
              <w:t>будівництва</w:t>
            </w:r>
            <w:proofErr w:type="spellEnd"/>
            <w:r>
              <w:rPr>
                <w:rStyle w:val="st42"/>
                <w:sz w:val="20"/>
                <w:szCs w:val="20"/>
                <w:lang w:val="ru-RU" w:eastAsia="en-US"/>
              </w:rPr>
              <w:t xml:space="preserve"> - </w:t>
            </w:r>
            <w:proofErr w:type="spellStart"/>
            <w:r>
              <w:rPr>
                <w:rStyle w:val="st42"/>
                <w:sz w:val="20"/>
                <w:szCs w:val="20"/>
                <w:lang w:val="ru-RU" w:eastAsia="en-US"/>
              </w:rPr>
              <w:t>кадастровий</w:t>
            </w:r>
            <w:proofErr w:type="spellEnd"/>
            <w:r>
              <w:rPr>
                <w:rStyle w:val="st42"/>
                <w:sz w:val="20"/>
                <w:szCs w:val="20"/>
                <w:lang w:val="ru-RU" w:eastAsia="en-US"/>
              </w:rPr>
              <w:t xml:space="preserve"> номер </w:t>
            </w:r>
            <w:proofErr w:type="spellStart"/>
            <w:r>
              <w:rPr>
                <w:rStyle w:val="st42"/>
                <w:sz w:val="20"/>
                <w:szCs w:val="20"/>
                <w:lang w:val="ru-RU" w:eastAsia="en-US"/>
              </w:rPr>
              <w:t>земельної</w:t>
            </w:r>
            <w:proofErr w:type="spellEnd"/>
            <w:r>
              <w:rPr>
                <w:rStyle w:val="st42"/>
                <w:sz w:val="20"/>
                <w:szCs w:val="20"/>
                <w:lang w:val="ru-RU" w:eastAsia="en-US"/>
              </w:rPr>
              <w:t xml:space="preserve"> </w:t>
            </w:r>
            <w:proofErr w:type="spellStart"/>
            <w:r>
              <w:rPr>
                <w:rStyle w:val="st42"/>
                <w:sz w:val="20"/>
                <w:szCs w:val="20"/>
                <w:lang w:val="ru-RU" w:eastAsia="en-US"/>
              </w:rPr>
              <w:t>ділянки</w:t>
            </w:r>
            <w:proofErr w:type="spellEnd"/>
            <w:r>
              <w:rPr>
                <w:rStyle w:val="st42"/>
                <w:sz w:val="20"/>
                <w:szCs w:val="20"/>
                <w:lang w:val="ru-RU" w:eastAsia="en-US"/>
              </w:rPr>
              <w:t xml:space="preserve"> та </w:t>
            </w:r>
            <w:proofErr w:type="spellStart"/>
            <w:r>
              <w:rPr>
                <w:rStyle w:val="st42"/>
                <w:sz w:val="20"/>
                <w:szCs w:val="20"/>
                <w:lang w:val="ru-RU" w:eastAsia="en-US"/>
              </w:rPr>
              <w:t>місцезнаходження</w:t>
            </w:r>
            <w:proofErr w:type="spellEnd"/>
            <w:r>
              <w:rPr>
                <w:rStyle w:val="st42"/>
                <w:sz w:val="20"/>
                <w:szCs w:val="20"/>
                <w:lang w:val="ru-RU" w:eastAsia="en-US"/>
              </w:rPr>
              <w:t xml:space="preserve"> </w:t>
            </w:r>
            <w:proofErr w:type="spellStart"/>
            <w:r>
              <w:rPr>
                <w:rStyle w:val="st42"/>
                <w:sz w:val="20"/>
                <w:szCs w:val="20"/>
                <w:lang w:val="ru-RU" w:eastAsia="en-US"/>
              </w:rPr>
              <w:t>земельної</w:t>
            </w:r>
            <w:proofErr w:type="spellEnd"/>
            <w:r>
              <w:rPr>
                <w:rStyle w:val="st42"/>
                <w:sz w:val="20"/>
                <w:szCs w:val="20"/>
                <w:lang w:val="ru-RU" w:eastAsia="en-US"/>
              </w:rPr>
              <w:t xml:space="preserve"> </w:t>
            </w:r>
            <w:proofErr w:type="spellStart"/>
            <w:r>
              <w:rPr>
                <w:rStyle w:val="st42"/>
                <w:sz w:val="20"/>
                <w:szCs w:val="20"/>
                <w:lang w:val="ru-RU" w:eastAsia="en-US"/>
              </w:rPr>
              <w:t>ділянки</w:t>
            </w:r>
            <w:proofErr w:type="spellEnd"/>
            <w:r>
              <w:rPr>
                <w:rStyle w:val="st42"/>
                <w:sz w:val="20"/>
                <w:szCs w:val="20"/>
                <w:lang w:val="ru-RU" w:eastAsia="en-US"/>
              </w:rPr>
              <w:t xml:space="preserve">, на </w:t>
            </w:r>
            <w:proofErr w:type="spellStart"/>
            <w:r>
              <w:rPr>
                <w:rStyle w:val="st42"/>
                <w:sz w:val="20"/>
                <w:szCs w:val="20"/>
                <w:lang w:val="ru-RU" w:eastAsia="en-US"/>
              </w:rPr>
              <w:t>якій</w:t>
            </w:r>
            <w:proofErr w:type="spellEnd"/>
            <w:r>
              <w:rPr>
                <w:rStyle w:val="st42"/>
                <w:sz w:val="20"/>
                <w:szCs w:val="20"/>
                <w:lang w:val="ru-RU" w:eastAsia="en-US"/>
              </w:rPr>
              <w:t xml:space="preserve"> </w:t>
            </w:r>
            <w:proofErr w:type="spellStart"/>
            <w:r>
              <w:rPr>
                <w:rStyle w:val="st42"/>
                <w:sz w:val="20"/>
                <w:szCs w:val="20"/>
                <w:lang w:val="ru-RU" w:eastAsia="en-US"/>
              </w:rPr>
              <w:t>розташовуватиметься</w:t>
            </w:r>
            <w:proofErr w:type="spellEnd"/>
            <w:r>
              <w:rPr>
                <w:rStyle w:val="st42"/>
                <w:sz w:val="20"/>
                <w:szCs w:val="20"/>
                <w:lang w:val="ru-RU" w:eastAsia="en-US"/>
              </w:rPr>
              <w:t xml:space="preserve"> </w:t>
            </w:r>
            <w:proofErr w:type="spellStart"/>
            <w:r>
              <w:rPr>
                <w:rStyle w:val="st42"/>
                <w:sz w:val="20"/>
                <w:szCs w:val="20"/>
                <w:lang w:val="ru-RU" w:eastAsia="en-US"/>
              </w:rPr>
              <w:t>об'єкт</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w:t>
            </w:r>
            <w:proofErr w:type="spellStart"/>
            <w:r>
              <w:rPr>
                <w:rStyle w:val="st42"/>
                <w:sz w:val="20"/>
                <w:szCs w:val="20"/>
                <w:lang w:val="ru-RU" w:eastAsia="en-US"/>
              </w:rPr>
              <w:t>згідно</w:t>
            </w:r>
            <w:proofErr w:type="spellEnd"/>
            <w:r>
              <w:rPr>
                <w:rStyle w:val="st42"/>
                <w:sz w:val="20"/>
                <w:szCs w:val="20"/>
                <w:lang w:val="ru-RU" w:eastAsia="en-US"/>
              </w:rPr>
              <w:t xml:space="preserve"> з документом, </w:t>
            </w:r>
            <w:proofErr w:type="spellStart"/>
            <w:r>
              <w:rPr>
                <w:rStyle w:val="st42"/>
                <w:sz w:val="20"/>
                <w:szCs w:val="20"/>
                <w:lang w:val="ru-RU" w:eastAsia="en-US"/>
              </w:rPr>
              <w:t>що</w:t>
            </w:r>
            <w:proofErr w:type="spellEnd"/>
            <w:r>
              <w:rPr>
                <w:rStyle w:val="st42"/>
                <w:sz w:val="20"/>
                <w:szCs w:val="20"/>
                <w:lang w:val="ru-RU" w:eastAsia="en-US"/>
              </w:rPr>
              <w:t xml:space="preserve"> </w:t>
            </w:r>
            <w:proofErr w:type="spellStart"/>
            <w:r>
              <w:rPr>
                <w:rStyle w:val="st42"/>
                <w:sz w:val="20"/>
                <w:szCs w:val="20"/>
                <w:lang w:val="ru-RU" w:eastAsia="en-US"/>
              </w:rPr>
              <w:t>посвідчує</w:t>
            </w:r>
            <w:proofErr w:type="spellEnd"/>
            <w:r>
              <w:rPr>
                <w:rStyle w:val="st42"/>
                <w:sz w:val="20"/>
                <w:szCs w:val="20"/>
                <w:lang w:val="ru-RU" w:eastAsia="en-US"/>
              </w:rPr>
              <w:t xml:space="preserve"> право </w:t>
            </w:r>
            <w:proofErr w:type="spellStart"/>
            <w:r>
              <w:rPr>
                <w:rStyle w:val="st42"/>
                <w:sz w:val="20"/>
                <w:szCs w:val="20"/>
                <w:lang w:val="ru-RU" w:eastAsia="en-US"/>
              </w:rPr>
              <w:t>власності</w:t>
            </w:r>
            <w:proofErr w:type="spellEnd"/>
            <w:r>
              <w:rPr>
                <w:rStyle w:val="st42"/>
                <w:sz w:val="20"/>
                <w:szCs w:val="20"/>
                <w:lang w:val="ru-RU" w:eastAsia="en-US"/>
              </w:rPr>
              <w:t xml:space="preserve"> (</w:t>
            </w:r>
            <w:proofErr w:type="spellStart"/>
            <w:r>
              <w:rPr>
                <w:rStyle w:val="st42"/>
                <w:sz w:val="20"/>
                <w:szCs w:val="20"/>
                <w:lang w:val="ru-RU" w:eastAsia="en-US"/>
              </w:rPr>
              <w:t>користування</w:t>
            </w:r>
            <w:proofErr w:type="spellEnd"/>
            <w:r>
              <w:rPr>
                <w:rStyle w:val="st42"/>
                <w:sz w:val="20"/>
                <w:szCs w:val="20"/>
                <w:lang w:val="ru-RU" w:eastAsia="en-US"/>
              </w:rPr>
              <w:t xml:space="preserve">) такою </w:t>
            </w:r>
            <w:proofErr w:type="spellStart"/>
            <w:r>
              <w:rPr>
                <w:rStyle w:val="st42"/>
                <w:sz w:val="20"/>
                <w:szCs w:val="20"/>
                <w:lang w:val="ru-RU" w:eastAsia="en-US"/>
              </w:rPr>
              <w:t>ділянкою</w:t>
            </w:r>
            <w:proofErr w:type="spellEnd"/>
            <w:r>
              <w:rPr>
                <w:rStyle w:val="st42"/>
                <w:sz w:val="20"/>
                <w:szCs w:val="20"/>
                <w:lang w:val="ru-RU" w:eastAsia="en-US"/>
              </w:rPr>
              <w:t>.</w:t>
            </w:r>
            <w:proofErr w:type="gramEnd"/>
          </w:p>
          <w:p w14:paraId="61F80EAF" w14:textId="77777777" w:rsidR="00D01456" w:rsidRDefault="00D01456">
            <w:pPr>
              <w:pStyle w:val="st2"/>
              <w:spacing w:after="0"/>
              <w:ind w:firstLine="0"/>
              <w:rPr>
                <w:rStyle w:val="st42"/>
                <w:sz w:val="20"/>
                <w:szCs w:val="20"/>
                <w:lang w:val="ru-RU" w:eastAsia="en-US"/>
              </w:rPr>
            </w:pPr>
            <w:proofErr w:type="gramStart"/>
            <w:r>
              <w:rPr>
                <w:rStyle w:val="st42"/>
                <w:sz w:val="20"/>
                <w:szCs w:val="20"/>
                <w:lang w:val="ru-RU" w:eastAsia="en-US"/>
              </w:rPr>
              <w:t xml:space="preserve">В </w:t>
            </w:r>
            <w:proofErr w:type="spellStart"/>
            <w:r>
              <w:rPr>
                <w:rStyle w:val="st42"/>
                <w:sz w:val="20"/>
                <w:szCs w:val="20"/>
                <w:lang w:val="ru-RU" w:eastAsia="en-US"/>
              </w:rPr>
              <w:t>інформації</w:t>
            </w:r>
            <w:proofErr w:type="spellEnd"/>
            <w:r>
              <w:rPr>
                <w:rStyle w:val="st42"/>
                <w:sz w:val="20"/>
                <w:szCs w:val="20"/>
                <w:lang w:val="ru-RU" w:eastAsia="en-US"/>
              </w:rPr>
              <w:t xml:space="preserve"> про </w:t>
            </w:r>
            <w:proofErr w:type="spellStart"/>
            <w:r>
              <w:rPr>
                <w:rStyle w:val="st42"/>
                <w:sz w:val="20"/>
                <w:szCs w:val="20"/>
                <w:lang w:val="ru-RU" w:eastAsia="en-US"/>
              </w:rPr>
              <w:t>місце</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закінченого</w:t>
            </w:r>
            <w:proofErr w:type="spellEnd"/>
            <w:r>
              <w:rPr>
                <w:rStyle w:val="st42"/>
                <w:sz w:val="20"/>
                <w:szCs w:val="20"/>
                <w:lang w:val="ru-RU" w:eastAsia="en-US"/>
              </w:rPr>
              <w:t xml:space="preserve"> </w:t>
            </w:r>
            <w:proofErr w:type="spellStart"/>
            <w:r>
              <w:rPr>
                <w:rStyle w:val="st42"/>
                <w:sz w:val="20"/>
                <w:szCs w:val="20"/>
                <w:lang w:val="ru-RU" w:eastAsia="en-US"/>
              </w:rPr>
              <w:t>будівництвом</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будівництво</w:t>
            </w:r>
            <w:proofErr w:type="spellEnd"/>
            <w:r>
              <w:rPr>
                <w:rStyle w:val="st42"/>
                <w:sz w:val="20"/>
                <w:szCs w:val="20"/>
                <w:lang w:val="ru-RU" w:eastAsia="en-US"/>
              </w:rPr>
              <w:t xml:space="preserve"> </w:t>
            </w:r>
            <w:proofErr w:type="spellStart"/>
            <w:r>
              <w:rPr>
                <w:rStyle w:val="st42"/>
                <w:sz w:val="20"/>
                <w:szCs w:val="20"/>
                <w:lang w:val="ru-RU" w:eastAsia="en-US"/>
              </w:rPr>
              <w:t>якого</w:t>
            </w:r>
            <w:proofErr w:type="spellEnd"/>
            <w:r>
              <w:rPr>
                <w:rStyle w:val="st42"/>
                <w:sz w:val="20"/>
                <w:szCs w:val="20"/>
                <w:lang w:val="ru-RU" w:eastAsia="en-US"/>
              </w:rPr>
              <w:t xml:space="preserve"> </w:t>
            </w:r>
            <w:proofErr w:type="spellStart"/>
            <w:r>
              <w:rPr>
                <w:rStyle w:val="st42"/>
                <w:sz w:val="20"/>
                <w:szCs w:val="20"/>
                <w:lang w:val="ru-RU" w:eastAsia="en-US"/>
              </w:rPr>
              <w:t>здійснюється</w:t>
            </w:r>
            <w:proofErr w:type="spellEnd"/>
            <w:r>
              <w:rPr>
                <w:rStyle w:val="st42"/>
                <w:sz w:val="20"/>
                <w:szCs w:val="20"/>
                <w:lang w:val="ru-RU" w:eastAsia="en-US"/>
              </w:rPr>
              <w:t xml:space="preserve"> на </w:t>
            </w:r>
            <w:proofErr w:type="spellStart"/>
            <w:r>
              <w:rPr>
                <w:rStyle w:val="st42"/>
                <w:sz w:val="20"/>
                <w:szCs w:val="20"/>
                <w:lang w:val="ru-RU" w:eastAsia="en-US"/>
              </w:rPr>
              <w:t>замовлення</w:t>
            </w:r>
            <w:proofErr w:type="spellEnd"/>
            <w:r>
              <w:rPr>
                <w:rStyle w:val="st42"/>
                <w:sz w:val="20"/>
                <w:szCs w:val="20"/>
                <w:lang w:val="ru-RU" w:eastAsia="en-US"/>
              </w:rPr>
              <w:t xml:space="preserve"> </w:t>
            </w:r>
            <w:proofErr w:type="spellStart"/>
            <w:r>
              <w:rPr>
                <w:rStyle w:val="st42"/>
                <w:sz w:val="20"/>
                <w:szCs w:val="20"/>
                <w:lang w:val="ru-RU" w:eastAsia="en-US"/>
              </w:rPr>
              <w:t>органів</w:t>
            </w:r>
            <w:proofErr w:type="spellEnd"/>
            <w:r>
              <w:rPr>
                <w:rStyle w:val="st42"/>
                <w:sz w:val="20"/>
                <w:szCs w:val="20"/>
                <w:lang w:val="ru-RU" w:eastAsia="en-US"/>
              </w:rPr>
              <w:t xml:space="preserve"> </w:t>
            </w:r>
            <w:proofErr w:type="spellStart"/>
            <w:r>
              <w:rPr>
                <w:rStyle w:val="st42"/>
                <w:sz w:val="20"/>
                <w:szCs w:val="20"/>
                <w:lang w:val="ru-RU" w:eastAsia="en-US"/>
              </w:rPr>
              <w:t>державної</w:t>
            </w:r>
            <w:proofErr w:type="spellEnd"/>
            <w:r>
              <w:rPr>
                <w:rStyle w:val="st42"/>
                <w:sz w:val="20"/>
                <w:szCs w:val="20"/>
                <w:lang w:val="ru-RU" w:eastAsia="en-US"/>
              </w:rPr>
              <w:t xml:space="preserve"> </w:t>
            </w:r>
            <w:proofErr w:type="spellStart"/>
            <w:r>
              <w:rPr>
                <w:rStyle w:val="st42"/>
                <w:sz w:val="20"/>
                <w:szCs w:val="20"/>
                <w:lang w:val="ru-RU" w:eastAsia="en-US"/>
              </w:rPr>
              <w:t>влади</w:t>
            </w:r>
            <w:proofErr w:type="spellEnd"/>
            <w:r>
              <w:rPr>
                <w:rStyle w:val="st42"/>
                <w:sz w:val="20"/>
                <w:szCs w:val="20"/>
                <w:lang w:val="ru-RU" w:eastAsia="en-US"/>
              </w:rPr>
              <w:t xml:space="preserve"> </w:t>
            </w:r>
            <w:proofErr w:type="spellStart"/>
            <w:r>
              <w:rPr>
                <w:rStyle w:val="st42"/>
                <w:sz w:val="20"/>
                <w:szCs w:val="20"/>
                <w:lang w:val="ru-RU" w:eastAsia="en-US"/>
              </w:rPr>
              <w:t>чи</w:t>
            </w:r>
            <w:proofErr w:type="spellEnd"/>
            <w:r>
              <w:rPr>
                <w:rStyle w:val="st42"/>
                <w:sz w:val="20"/>
                <w:szCs w:val="20"/>
                <w:lang w:val="ru-RU" w:eastAsia="en-US"/>
              </w:rPr>
              <w:t xml:space="preserve"> </w:t>
            </w:r>
            <w:proofErr w:type="spellStart"/>
            <w:r>
              <w:rPr>
                <w:rStyle w:val="st42"/>
                <w:sz w:val="20"/>
                <w:szCs w:val="20"/>
                <w:lang w:val="ru-RU" w:eastAsia="en-US"/>
              </w:rPr>
              <w:t>органів</w:t>
            </w:r>
            <w:proofErr w:type="spellEnd"/>
            <w:r>
              <w:rPr>
                <w:rStyle w:val="st42"/>
                <w:sz w:val="20"/>
                <w:szCs w:val="20"/>
                <w:lang w:val="ru-RU" w:eastAsia="en-US"/>
              </w:rPr>
              <w:t xml:space="preserve"> </w:t>
            </w:r>
            <w:proofErr w:type="spellStart"/>
            <w:r>
              <w:rPr>
                <w:rStyle w:val="st42"/>
                <w:sz w:val="20"/>
                <w:szCs w:val="20"/>
                <w:lang w:val="ru-RU" w:eastAsia="en-US"/>
              </w:rPr>
              <w:t>місцевого</w:t>
            </w:r>
            <w:proofErr w:type="spellEnd"/>
            <w:r>
              <w:rPr>
                <w:rStyle w:val="st42"/>
                <w:sz w:val="20"/>
                <w:szCs w:val="20"/>
                <w:lang w:val="ru-RU" w:eastAsia="en-US"/>
              </w:rPr>
              <w:t xml:space="preserve"> </w:t>
            </w:r>
            <w:proofErr w:type="spellStart"/>
            <w:r>
              <w:rPr>
                <w:rStyle w:val="st42"/>
                <w:sz w:val="20"/>
                <w:szCs w:val="20"/>
                <w:lang w:val="ru-RU" w:eastAsia="en-US"/>
              </w:rPr>
              <w:t>самоврядування</w:t>
            </w:r>
            <w:proofErr w:type="spellEnd"/>
            <w:r>
              <w:rPr>
                <w:rStyle w:val="st42"/>
                <w:sz w:val="20"/>
                <w:szCs w:val="20"/>
                <w:lang w:val="ru-RU" w:eastAsia="en-US"/>
              </w:rPr>
              <w:t xml:space="preserve"> </w:t>
            </w:r>
            <w:proofErr w:type="spellStart"/>
            <w:r>
              <w:rPr>
                <w:rStyle w:val="st42"/>
                <w:sz w:val="20"/>
                <w:szCs w:val="20"/>
                <w:lang w:val="ru-RU" w:eastAsia="en-US"/>
              </w:rPr>
              <w:t>відповідно</w:t>
            </w:r>
            <w:proofErr w:type="spellEnd"/>
            <w:r>
              <w:rPr>
                <w:rStyle w:val="st42"/>
                <w:sz w:val="20"/>
                <w:szCs w:val="20"/>
                <w:lang w:val="ru-RU" w:eastAsia="en-US"/>
              </w:rPr>
              <w:t xml:space="preserve"> до </w:t>
            </w:r>
            <w:proofErr w:type="spellStart"/>
            <w:r>
              <w:rPr>
                <w:rStyle w:val="st42"/>
                <w:sz w:val="20"/>
                <w:szCs w:val="20"/>
                <w:lang w:val="ru-RU" w:eastAsia="en-US"/>
              </w:rPr>
              <w:t>частини</w:t>
            </w:r>
            <w:proofErr w:type="spellEnd"/>
            <w:r>
              <w:rPr>
                <w:rStyle w:val="st42"/>
                <w:sz w:val="20"/>
                <w:szCs w:val="20"/>
                <w:lang w:val="ru-RU" w:eastAsia="en-US"/>
              </w:rPr>
              <w:t xml:space="preserve"> </w:t>
            </w:r>
            <w:proofErr w:type="spellStart"/>
            <w:r>
              <w:rPr>
                <w:rStyle w:val="st42"/>
                <w:sz w:val="20"/>
                <w:szCs w:val="20"/>
                <w:lang w:val="ru-RU" w:eastAsia="en-US"/>
              </w:rPr>
              <w:t>четвертої</w:t>
            </w:r>
            <w:proofErr w:type="spellEnd"/>
            <w:r>
              <w:rPr>
                <w:rStyle w:val="st42"/>
                <w:sz w:val="20"/>
                <w:szCs w:val="20"/>
                <w:lang w:val="ru-RU" w:eastAsia="en-US"/>
              </w:rPr>
              <w:t xml:space="preserve"> </w:t>
            </w:r>
            <w:proofErr w:type="spellStart"/>
            <w:r>
              <w:rPr>
                <w:rStyle w:val="st42"/>
                <w:sz w:val="20"/>
                <w:szCs w:val="20"/>
                <w:lang w:val="ru-RU" w:eastAsia="en-US"/>
              </w:rPr>
              <w:t>статті</w:t>
            </w:r>
            <w:proofErr w:type="spellEnd"/>
            <w:r>
              <w:rPr>
                <w:rStyle w:val="st42"/>
                <w:sz w:val="20"/>
                <w:szCs w:val="20"/>
                <w:lang w:val="ru-RU" w:eastAsia="en-US"/>
              </w:rPr>
              <w:t xml:space="preserve"> 34 Закону </w:t>
            </w:r>
            <w:proofErr w:type="spellStart"/>
            <w:r>
              <w:rPr>
                <w:rStyle w:val="st42"/>
                <w:sz w:val="20"/>
                <w:szCs w:val="20"/>
                <w:lang w:val="ru-RU" w:eastAsia="en-US"/>
              </w:rPr>
              <w:t>України</w:t>
            </w:r>
            <w:proofErr w:type="spellEnd"/>
            <w:r>
              <w:rPr>
                <w:rStyle w:val="st42"/>
                <w:sz w:val="20"/>
                <w:szCs w:val="20"/>
                <w:lang w:val="ru-RU" w:eastAsia="en-US"/>
              </w:rPr>
              <w:t xml:space="preserve"> “Про </w:t>
            </w:r>
            <w:proofErr w:type="spellStart"/>
            <w:r>
              <w:rPr>
                <w:rStyle w:val="st42"/>
                <w:sz w:val="20"/>
                <w:szCs w:val="20"/>
                <w:lang w:val="ru-RU" w:eastAsia="en-US"/>
              </w:rPr>
              <w:t>регулювання</w:t>
            </w:r>
            <w:proofErr w:type="spellEnd"/>
            <w:r>
              <w:rPr>
                <w:rStyle w:val="st42"/>
                <w:sz w:val="20"/>
                <w:szCs w:val="20"/>
                <w:lang w:val="ru-RU" w:eastAsia="en-US"/>
              </w:rPr>
              <w:t xml:space="preserve"> </w:t>
            </w:r>
            <w:proofErr w:type="spellStart"/>
            <w:r>
              <w:rPr>
                <w:rStyle w:val="st42"/>
                <w:sz w:val="20"/>
                <w:szCs w:val="20"/>
                <w:lang w:val="ru-RU" w:eastAsia="en-US"/>
              </w:rPr>
              <w:t>містобудівної</w:t>
            </w:r>
            <w:proofErr w:type="spellEnd"/>
            <w:r>
              <w:rPr>
                <w:rStyle w:val="st42"/>
                <w:sz w:val="20"/>
                <w:szCs w:val="20"/>
                <w:lang w:val="ru-RU" w:eastAsia="en-US"/>
              </w:rPr>
              <w:t xml:space="preserve"> </w:t>
            </w:r>
            <w:proofErr w:type="spellStart"/>
            <w:r>
              <w:rPr>
                <w:rStyle w:val="st42"/>
                <w:sz w:val="20"/>
                <w:szCs w:val="20"/>
                <w:lang w:val="ru-RU" w:eastAsia="en-US"/>
              </w:rPr>
              <w:t>діяльності</w:t>
            </w:r>
            <w:proofErr w:type="spellEnd"/>
            <w:r>
              <w:rPr>
                <w:rStyle w:val="st42"/>
                <w:sz w:val="20"/>
                <w:szCs w:val="20"/>
                <w:lang w:val="ru-RU" w:eastAsia="en-US"/>
              </w:rPr>
              <w:t xml:space="preserve">“ та </w:t>
            </w:r>
            <w:proofErr w:type="spellStart"/>
            <w:r>
              <w:rPr>
                <w:rStyle w:val="st42"/>
                <w:sz w:val="20"/>
                <w:szCs w:val="20"/>
                <w:lang w:val="ru-RU" w:eastAsia="en-US"/>
              </w:rPr>
              <w:t>частини</w:t>
            </w:r>
            <w:proofErr w:type="spellEnd"/>
            <w:r>
              <w:rPr>
                <w:rStyle w:val="st42"/>
                <w:sz w:val="20"/>
                <w:szCs w:val="20"/>
                <w:lang w:val="ru-RU" w:eastAsia="en-US"/>
              </w:rPr>
              <w:t xml:space="preserve"> </w:t>
            </w:r>
            <w:proofErr w:type="spellStart"/>
            <w:r>
              <w:rPr>
                <w:rStyle w:val="st42"/>
                <w:sz w:val="20"/>
                <w:szCs w:val="20"/>
                <w:lang w:val="ru-RU" w:eastAsia="en-US"/>
              </w:rPr>
              <w:t>першої</w:t>
            </w:r>
            <w:proofErr w:type="spellEnd"/>
            <w:r>
              <w:rPr>
                <w:rStyle w:val="st42"/>
                <w:sz w:val="20"/>
                <w:szCs w:val="20"/>
                <w:lang w:val="ru-RU" w:eastAsia="en-US"/>
              </w:rPr>
              <w:t xml:space="preserve"> </w:t>
            </w:r>
            <w:proofErr w:type="spellStart"/>
            <w:r>
              <w:rPr>
                <w:rStyle w:val="st42"/>
                <w:sz w:val="20"/>
                <w:szCs w:val="20"/>
                <w:lang w:val="ru-RU" w:eastAsia="en-US"/>
              </w:rPr>
              <w:t>статті</w:t>
            </w:r>
            <w:proofErr w:type="spellEnd"/>
            <w:r>
              <w:rPr>
                <w:rStyle w:val="st42"/>
                <w:sz w:val="20"/>
                <w:szCs w:val="20"/>
                <w:lang w:val="ru-RU" w:eastAsia="en-US"/>
              </w:rPr>
              <w:t xml:space="preserve"> 12</w:t>
            </w:r>
            <w:r>
              <w:rPr>
                <w:rStyle w:val="st30"/>
                <w:sz w:val="20"/>
                <w:szCs w:val="20"/>
                <w:lang w:val="ru-RU" w:eastAsia="en-US"/>
              </w:rPr>
              <w:t>1</w:t>
            </w:r>
            <w:r>
              <w:rPr>
                <w:rStyle w:val="st42"/>
                <w:sz w:val="20"/>
                <w:szCs w:val="20"/>
                <w:lang w:val="ru-RU" w:eastAsia="en-US"/>
              </w:rPr>
              <w:t xml:space="preserve"> Закону </w:t>
            </w:r>
            <w:proofErr w:type="spellStart"/>
            <w:r>
              <w:rPr>
                <w:rStyle w:val="st42"/>
                <w:sz w:val="20"/>
                <w:szCs w:val="20"/>
                <w:lang w:val="ru-RU" w:eastAsia="en-US"/>
              </w:rPr>
              <w:t>України</w:t>
            </w:r>
            <w:proofErr w:type="spellEnd"/>
            <w:r>
              <w:rPr>
                <w:rStyle w:val="st42"/>
                <w:sz w:val="20"/>
                <w:szCs w:val="20"/>
                <w:lang w:val="ru-RU" w:eastAsia="en-US"/>
              </w:rPr>
              <w:t xml:space="preserve"> “Про </w:t>
            </w:r>
            <w:proofErr w:type="spellStart"/>
            <w:r>
              <w:rPr>
                <w:rStyle w:val="st42"/>
                <w:sz w:val="20"/>
                <w:szCs w:val="20"/>
                <w:lang w:val="ru-RU" w:eastAsia="en-US"/>
              </w:rPr>
              <w:t>правовий</w:t>
            </w:r>
            <w:proofErr w:type="spellEnd"/>
            <w:r>
              <w:rPr>
                <w:rStyle w:val="st42"/>
                <w:sz w:val="20"/>
                <w:szCs w:val="20"/>
                <w:lang w:val="ru-RU" w:eastAsia="en-US"/>
              </w:rPr>
              <w:t xml:space="preserve"> режим </w:t>
            </w:r>
            <w:proofErr w:type="spellStart"/>
            <w:r>
              <w:rPr>
                <w:rStyle w:val="st42"/>
                <w:sz w:val="20"/>
                <w:szCs w:val="20"/>
                <w:lang w:val="ru-RU" w:eastAsia="en-US"/>
              </w:rPr>
              <w:t>територ</w:t>
            </w:r>
            <w:proofErr w:type="gramEnd"/>
            <w:r>
              <w:rPr>
                <w:rStyle w:val="st42"/>
                <w:sz w:val="20"/>
                <w:szCs w:val="20"/>
                <w:lang w:val="ru-RU" w:eastAsia="en-US"/>
              </w:rPr>
              <w:t>ії</w:t>
            </w:r>
            <w:proofErr w:type="spellEnd"/>
            <w:r>
              <w:rPr>
                <w:rStyle w:val="st42"/>
                <w:sz w:val="20"/>
                <w:szCs w:val="20"/>
                <w:lang w:val="ru-RU" w:eastAsia="en-US"/>
              </w:rPr>
              <w:t xml:space="preserve">, </w:t>
            </w:r>
            <w:proofErr w:type="spellStart"/>
            <w:r>
              <w:rPr>
                <w:rStyle w:val="st42"/>
                <w:sz w:val="20"/>
                <w:szCs w:val="20"/>
                <w:lang w:val="ru-RU" w:eastAsia="en-US"/>
              </w:rPr>
              <w:t>що</w:t>
            </w:r>
            <w:proofErr w:type="spellEnd"/>
            <w:r>
              <w:rPr>
                <w:rStyle w:val="st42"/>
                <w:sz w:val="20"/>
                <w:szCs w:val="20"/>
                <w:lang w:val="ru-RU" w:eastAsia="en-US"/>
              </w:rPr>
              <w:t xml:space="preserve"> </w:t>
            </w:r>
            <w:proofErr w:type="spellStart"/>
            <w:r>
              <w:rPr>
                <w:rStyle w:val="st42"/>
                <w:sz w:val="20"/>
                <w:szCs w:val="20"/>
                <w:lang w:val="ru-RU" w:eastAsia="en-US"/>
              </w:rPr>
              <w:t>зазнала</w:t>
            </w:r>
            <w:proofErr w:type="spellEnd"/>
            <w:r>
              <w:rPr>
                <w:rStyle w:val="st42"/>
                <w:sz w:val="20"/>
                <w:szCs w:val="20"/>
                <w:lang w:val="ru-RU" w:eastAsia="en-US"/>
              </w:rPr>
              <w:t xml:space="preserve"> </w:t>
            </w:r>
            <w:proofErr w:type="spellStart"/>
            <w:r>
              <w:rPr>
                <w:rStyle w:val="st42"/>
                <w:sz w:val="20"/>
                <w:szCs w:val="20"/>
                <w:lang w:val="ru-RU" w:eastAsia="en-US"/>
              </w:rPr>
              <w:t>радіоактивного</w:t>
            </w:r>
            <w:proofErr w:type="spellEnd"/>
            <w:r>
              <w:rPr>
                <w:rStyle w:val="st42"/>
                <w:sz w:val="20"/>
                <w:szCs w:val="20"/>
                <w:lang w:val="ru-RU" w:eastAsia="en-US"/>
              </w:rPr>
              <w:t xml:space="preserve"> </w:t>
            </w:r>
            <w:proofErr w:type="spellStart"/>
            <w:r>
              <w:rPr>
                <w:rStyle w:val="st42"/>
                <w:sz w:val="20"/>
                <w:szCs w:val="20"/>
                <w:lang w:val="ru-RU" w:eastAsia="en-US"/>
              </w:rPr>
              <w:t>забруднення</w:t>
            </w:r>
            <w:proofErr w:type="spellEnd"/>
            <w:r>
              <w:rPr>
                <w:rStyle w:val="st42"/>
                <w:sz w:val="20"/>
                <w:szCs w:val="20"/>
                <w:lang w:val="ru-RU" w:eastAsia="en-US"/>
              </w:rPr>
              <w:t xml:space="preserve"> </w:t>
            </w:r>
            <w:proofErr w:type="spellStart"/>
            <w:r>
              <w:rPr>
                <w:rStyle w:val="st42"/>
                <w:sz w:val="20"/>
                <w:szCs w:val="20"/>
                <w:lang w:val="ru-RU" w:eastAsia="en-US"/>
              </w:rPr>
              <w:t>внаслідок</w:t>
            </w:r>
            <w:proofErr w:type="spellEnd"/>
            <w:r>
              <w:rPr>
                <w:rStyle w:val="st42"/>
                <w:sz w:val="20"/>
                <w:szCs w:val="20"/>
                <w:lang w:val="ru-RU" w:eastAsia="en-US"/>
              </w:rPr>
              <w:t xml:space="preserve"> </w:t>
            </w:r>
            <w:proofErr w:type="spellStart"/>
            <w:r>
              <w:rPr>
                <w:rStyle w:val="st42"/>
                <w:sz w:val="20"/>
                <w:szCs w:val="20"/>
                <w:lang w:val="ru-RU" w:eastAsia="en-US"/>
              </w:rPr>
              <w:t>Чорнобильської</w:t>
            </w:r>
            <w:proofErr w:type="spellEnd"/>
            <w:r>
              <w:rPr>
                <w:rStyle w:val="st42"/>
                <w:sz w:val="20"/>
                <w:szCs w:val="20"/>
                <w:lang w:val="ru-RU" w:eastAsia="en-US"/>
              </w:rPr>
              <w:t xml:space="preserve"> </w:t>
            </w:r>
            <w:proofErr w:type="spellStart"/>
            <w:r>
              <w:rPr>
                <w:rStyle w:val="st42"/>
                <w:sz w:val="20"/>
                <w:szCs w:val="20"/>
                <w:lang w:val="ru-RU" w:eastAsia="en-US"/>
              </w:rPr>
              <w:t>катастрофи</w:t>
            </w:r>
            <w:proofErr w:type="spellEnd"/>
            <w:r>
              <w:rPr>
                <w:rStyle w:val="st42"/>
                <w:sz w:val="20"/>
                <w:szCs w:val="20"/>
                <w:lang w:val="ru-RU" w:eastAsia="en-US"/>
              </w:rPr>
              <w:t xml:space="preserve">”, у </w:t>
            </w:r>
            <w:proofErr w:type="spellStart"/>
            <w:r>
              <w:rPr>
                <w:rStyle w:val="st42"/>
                <w:sz w:val="20"/>
                <w:szCs w:val="20"/>
                <w:lang w:val="ru-RU" w:eastAsia="en-US"/>
              </w:rPr>
              <w:t>разі</w:t>
            </w:r>
            <w:proofErr w:type="spellEnd"/>
            <w:r>
              <w:rPr>
                <w:rStyle w:val="st42"/>
                <w:sz w:val="20"/>
                <w:szCs w:val="20"/>
                <w:lang w:val="ru-RU" w:eastAsia="en-US"/>
              </w:rPr>
              <w:t xml:space="preserve"> </w:t>
            </w:r>
            <w:proofErr w:type="spellStart"/>
            <w:r>
              <w:rPr>
                <w:rStyle w:val="st42"/>
                <w:sz w:val="20"/>
                <w:szCs w:val="20"/>
                <w:lang w:val="ru-RU" w:eastAsia="en-US"/>
              </w:rPr>
              <w:t>відсутності</w:t>
            </w:r>
            <w:proofErr w:type="spellEnd"/>
            <w:r>
              <w:rPr>
                <w:rStyle w:val="st42"/>
                <w:sz w:val="20"/>
                <w:szCs w:val="20"/>
                <w:lang w:val="ru-RU" w:eastAsia="en-US"/>
              </w:rPr>
              <w:t xml:space="preserve"> </w:t>
            </w:r>
            <w:proofErr w:type="spellStart"/>
            <w:r>
              <w:rPr>
                <w:rStyle w:val="st42"/>
                <w:sz w:val="20"/>
                <w:szCs w:val="20"/>
                <w:lang w:val="ru-RU" w:eastAsia="en-US"/>
              </w:rPr>
              <w:t>відомостей</w:t>
            </w:r>
            <w:proofErr w:type="spellEnd"/>
            <w:r>
              <w:rPr>
                <w:rStyle w:val="st42"/>
                <w:sz w:val="20"/>
                <w:szCs w:val="20"/>
                <w:lang w:val="ru-RU" w:eastAsia="en-US"/>
              </w:rPr>
              <w:t xml:space="preserve">, </w:t>
            </w:r>
            <w:proofErr w:type="spellStart"/>
            <w:r>
              <w:rPr>
                <w:rStyle w:val="st42"/>
                <w:sz w:val="20"/>
                <w:szCs w:val="20"/>
                <w:lang w:val="ru-RU" w:eastAsia="en-US"/>
              </w:rPr>
              <w:t>визначених</w:t>
            </w:r>
            <w:proofErr w:type="spellEnd"/>
            <w:r>
              <w:rPr>
                <w:rStyle w:val="st42"/>
                <w:sz w:val="20"/>
                <w:szCs w:val="20"/>
                <w:lang w:val="ru-RU" w:eastAsia="en-US"/>
              </w:rPr>
              <w:t xml:space="preserve"> </w:t>
            </w:r>
            <w:proofErr w:type="spellStart"/>
            <w:proofErr w:type="gramStart"/>
            <w:r>
              <w:rPr>
                <w:rStyle w:val="st42"/>
                <w:sz w:val="20"/>
                <w:szCs w:val="20"/>
                <w:lang w:val="ru-RU" w:eastAsia="en-US"/>
              </w:rPr>
              <w:t>п</w:t>
            </w:r>
            <w:proofErr w:type="gramEnd"/>
            <w:r>
              <w:rPr>
                <w:rStyle w:val="st42"/>
                <w:sz w:val="20"/>
                <w:szCs w:val="20"/>
                <w:lang w:val="ru-RU" w:eastAsia="en-US"/>
              </w:rPr>
              <w:t>ідпунктами</w:t>
            </w:r>
            <w:proofErr w:type="spellEnd"/>
            <w:r>
              <w:rPr>
                <w:rStyle w:val="st42"/>
                <w:sz w:val="20"/>
                <w:szCs w:val="20"/>
                <w:lang w:val="ru-RU" w:eastAsia="en-US"/>
              </w:rPr>
              <w:t xml:space="preserve"> 1 і 2 </w:t>
            </w:r>
            <w:proofErr w:type="spellStart"/>
            <w:r>
              <w:rPr>
                <w:rStyle w:val="st42"/>
                <w:sz w:val="20"/>
                <w:szCs w:val="20"/>
                <w:lang w:val="ru-RU" w:eastAsia="en-US"/>
              </w:rPr>
              <w:t>цього</w:t>
            </w:r>
            <w:proofErr w:type="spellEnd"/>
            <w:r>
              <w:rPr>
                <w:rStyle w:val="st42"/>
                <w:sz w:val="20"/>
                <w:szCs w:val="20"/>
                <w:lang w:val="ru-RU" w:eastAsia="en-US"/>
              </w:rPr>
              <w:t xml:space="preserve"> пункту, </w:t>
            </w:r>
            <w:proofErr w:type="spellStart"/>
            <w:r>
              <w:rPr>
                <w:rStyle w:val="st42"/>
                <w:sz w:val="20"/>
                <w:szCs w:val="20"/>
                <w:lang w:val="ru-RU" w:eastAsia="en-US"/>
              </w:rPr>
              <w:t>зазначається</w:t>
            </w:r>
            <w:proofErr w:type="spellEnd"/>
            <w:r>
              <w:rPr>
                <w:rStyle w:val="st42"/>
                <w:sz w:val="20"/>
                <w:szCs w:val="20"/>
                <w:lang w:val="ru-RU" w:eastAsia="en-US"/>
              </w:rPr>
              <w:t xml:space="preserve"> </w:t>
            </w:r>
            <w:proofErr w:type="spellStart"/>
            <w:r>
              <w:rPr>
                <w:rStyle w:val="st42"/>
                <w:sz w:val="20"/>
                <w:szCs w:val="20"/>
                <w:lang w:val="ru-RU" w:eastAsia="en-US"/>
              </w:rPr>
              <w:t>визначений</w:t>
            </w:r>
            <w:proofErr w:type="spellEnd"/>
            <w:r>
              <w:rPr>
                <w:rStyle w:val="st42"/>
                <w:sz w:val="20"/>
                <w:szCs w:val="20"/>
                <w:lang w:val="ru-RU" w:eastAsia="en-US"/>
              </w:rPr>
              <w:t xml:space="preserve"> </w:t>
            </w:r>
            <w:proofErr w:type="spellStart"/>
            <w:r>
              <w:rPr>
                <w:rStyle w:val="st42"/>
                <w:sz w:val="20"/>
                <w:szCs w:val="20"/>
                <w:lang w:val="ru-RU" w:eastAsia="en-US"/>
              </w:rPr>
              <w:t>замовником</w:t>
            </w:r>
            <w:proofErr w:type="spellEnd"/>
            <w:r>
              <w:rPr>
                <w:rStyle w:val="st42"/>
                <w:sz w:val="20"/>
                <w:szCs w:val="20"/>
                <w:lang w:val="ru-RU" w:eastAsia="en-US"/>
              </w:rPr>
              <w:t xml:space="preserve"> </w:t>
            </w:r>
            <w:proofErr w:type="spellStart"/>
            <w:r>
              <w:rPr>
                <w:rStyle w:val="st42"/>
                <w:sz w:val="20"/>
                <w:szCs w:val="20"/>
                <w:lang w:val="ru-RU" w:eastAsia="en-US"/>
              </w:rPr>
              <w:t>опис</w:t>
            </w:r>
            <w:proofErr w:type="spellEnd"/>
            <w:r>
              <w:rPr>
                <w:rStyle w:val="st42"/>
                <w:sz w:val="20"/>
                <w:szCs w:val="20"/>
                <w:lang w:val="ru-RU" w:eastAsia="en-US"/>
              </w:rPr>
              <w:t xml:space="preserve"> </w:t>
            </w:r>
            <w:proofErr w:type="spellStart"/>
            <w:r>
              <w:rPr>
                <w:rStyle w:val="st42"/>
                <w:sz w:val="20"/>
                <w:szCs w:val="20"/>
                <w:lang w:val="ru-RU" w:eastAsia="en-US"/>
              </w:rPr>
              <w:t>місця</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w:t>
            </w:r>
          </w:p>
          <w:p w14:paraId="04584074" w14:textId="77777777" w:rsidR="00D01456" w:rsidRDefault="00D01456">
            <w:pPr>
              <w:pStyle w:val="st2"/>
              <w:spacing w:after="0"/>
              <w:ind w:firstLine="0"/>
              <w:rPr>
                <w:rStyle w:val="st42"/>
                <w:sz w:val="20"/>
                <w:szCs w:val="20"/>
                <w:lang w:val="ru-RU" w:eastAsia="en-US"/>
              </w:rPr>
            </w:pPr>
            <w:r>
              <w:rPr>
                <w:rStyle w:val="st42"/>
                <w:sz w:val="20"/>
                <w:szCs w:val="20"/>
                <w:lang w:val="ru-RU" w:eastAsia="en-US"/>
              </w:rPr>
              <w:t xml:space="preserve">У </w:t>
            </w:r>
            <w:proofErr w:type="spellStart"/>
            <w:r>
              <w:rPr>
                <w:rStyle w:val="st42"/>
                <w:sz w:val="20"/>
                <w:szCs w:val="20"/>
                <w:lang w:val="ru-RU" w:eastAsia="en-US"/>
              </w:rPr>
              <w:t>разі</w:t>
            </w:r>
            <w:proofErr w:type="spellEnd"/>
            <w:r>
              <w:rPr>
                <w:rStyle w:val="st42"/>
                <w:sz w:val="20"/>
                <w:szCs w:val="20"/>
                <w:lang w:val="ru-RU" w:eastAsia="en-US"/>
              </w:rPr>
              <w:t xml:space="preserve"> коли </w:t>
            </w:r>
            <w:proofErr w:type="spellStart"/>
            <w:r>
              <w:rPr>
                <w:rStyle w:val="st42"/>
                <w:sz w:val="20"/>
                <w:szCs w:val="20"/>
                <w:lang w:val="ru-RU" w:eastAsia="en-US"/>
              </w:rPr>
              <w:t>інформація</w:t>
            </w:r>
            <w:proofErr w:type="spellEnd"/>
            <w:r>
              <w:rPr>
                <w:rStyle w:val="st42"/>
                <w:sz w:val="20"/>
                <w:szCs w:val="20"/>
                <w:lang w:val="ru-RU" w:eastAsia="en-US"/>
              </w:rPr>
              <w:t xml:space="preserve"> про </w:t>
            </w:r>
            <w:proofErr w:type="spellStart"/>
            <w:r>
              <w:rPr>
                <w:rStyle w:val="st42"/>
                <w:sz w:val="20"/>
                <w:szCs w:val="20"/>
                <w:lang w:val="ru-RU" w:eastAsia="en-US"/>
              </w:rPr>
              <w:t>місце</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яка </w:t>
            </w:r>
            <w:proofErr w:type="spellStart"/>
            <w:r>
              <w:rPr>
                <w:rStyle w:val="st42"/>
                <w:sz w:val="20"/>
                <w:szCs w:val="20"/>
                <w:lang w:val="ru-RU" w:eastAsia="en-US"/>
              </w:rPr>
              <w:t>зазначена</w:t>
            </w:r>
            <w:proofErr w:type="spellEnd"/>
            <w:r>
              <w:rPr>
                <w:rStyle w:val="st42"/>
                <w:sz w:val="20"/>
                <w:szCs w:val="20"/>
                <w:lang w:val="ru-RU" w:eastAsia="en-US"/>
              </w:rPr>
              <w:t xml:space="preserve"> в </w:t>
            </w:r>
            <w:proofErr w:type="spellStart"/>
            <w:r>
              <w:rPr>
                <w:rStyle w:val="st42"/>
                <w:sz w:val="20"/>
                <w:szCs w:val="20"/>
                <w:lang w:val="ru-RU" w:eastAsia="en-US"/>
              </w:rPr>
              <w:t>містобудівних</w:t>
            </w:r>
            <w:proofErr w:type="spellEnd"/>
            <w:r>
              <w:rPr>
                <w:rStyle w:val="st42"/>
                <w:sz w:val="20"/>
                <w:szCs w:val="20"/>
                <w:lang w:val="ru-RU" w:eastAsia="en-US"/>
              </w:rPr>
              <w:t xml:space="preserve"> </w:t>
            </w:r>
            <w:proofErr w:type="spellStart"/>
            <w:r>
              <w:rPr>
                <w:rStyle w:val="st42"/>
                <w:sz w:val="20"/>
                <w:szCs w:val="20"/>
                <w:lang w:val="ru-RU" w:eastAsia="en-US"/>
              </w:rPr>
              <w:t>умовах</w:t>
            </w:r>
            <w:proofErr w:type="spellEnd"/>
            <w:r>
              <w:rPr>
                <w:rStyle w:val="st42"/>
                <w:sz w:val="20"/>
                <w:szCs w:val="20"/>
                <w:lang w:val="ru-RU" w:eastAsia="en-US"/>
              </w:rPr>
              <w:t xml:space="preserve"> та </w:t>
            </w:r>
            <w:proofErr w:type="spellStart"/>
            <w:r>
              <w:rPr>
                <w:rStyle w:val="st42"/>
                <w:sz w:val="20"/>
                <w:szCs w:val="20"/>
                <w:lang w:val="ru-RU" w:eastAsia="en-US"/>
              </w:rPr>
              <w:t>обмеженнях</w:t>
            </w:r>
            <w:proofErr w:type="spellEnd"/>
            <w:r>
              <w:rPr>
                <w:rStyle w:val="st42"/>
                <w:sz w:val="20"/>
                <w:szCs w:val="20"/>
                <w:lang w:val="ru-RU" w:eastAsia="en-US"/>
              </w:rPr>
              <w:t xml:space="preserve"> для </w:t>
            </w:r>
            <w:proofErr w:type="spellStart"/>
            <w:r>
              <w:rPr>
                <w:rStyle w:val="st42"/>
                <w:sz w:val="20"/>
                <w:szCs w:val="20"/>
                <w:lang w:val="ru-RU" w:eastAsia="en-US"/>
              </w:rPr>
              <w:t>проектування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w:t>
            </w:r>
            <w:proofErr w:type="spellStart"/>
            <w:r>
              <w:rPr>
                <w:rStyle w:val="st42"/>
                <w:sz w:val="20"/>
                <w:szCs w:val="20"/>
                <w:lang w:val="ru-RU" w:eastAsia="en-US"/>
              </w:rPr>
              <w:t>ві</w:t>
            </w:r>
            <w:proofErr w:type="gramStart"/>
            <w:r>
              <w:rPr>
                <w:rStyle w:val="st42"/>
                <w:sz w:val="20"/>
                <w:szCs w:val="20"/>
                <w:lang w:val="ru-RU" w:eastAsia="en-US"/>
              </w:rPr>
              <w:t>др</w:t>
            </w:r>
            <w:proofErr w:type="gramEnd"/>
            <w:r>
              <w:rPr>
                <w:rStyle w:val="st42"/>
                <w:sz w:val="20"/>
                <w:szCs w:val="20"/>
                <w:lang w:val="ru-RU" w:eastAsia="en-US"/>
              </w:rPr>
              <w:t>ізняється</w:t>
            </w:r>
            <w:proofErr w:type="spellEnd"/>
            <w:r>
              <w:rPr>
                <w:rStyle w:val="st42"/>
                <w:sz w:val="20"/>
                <w:szCs w:val="20"/>
                <w:lang w:val="ru-RU" w:eastAsia="en-US"/>
              </w:rPr>
              <w:t xml:space="preserve"> </w:t>
            </w:r>
            <w:proofErr w:type="spellStart"/>
            <w:r>
              <w:rPr>
                <w:rStyle w:val="st42"/>
                <w:sz w:val="20"/>
                <w:szCs w:val="20"/>
                <w:lang w:val="ru-RU" w:eastAsia="en-US"/>
              </w:rPr>
              <w:t>від</w:t>
            </w:r>
            <w:proofErr w:type="spellEnd"/>
            <w:r>
              <w:rPr>
                <w:rStyle w:val="st42"/>
                <w:sz w:val="20"/>
                <w:szCs w:val="20"/>
                <w:lang w:val="ru-RU" w:eastAsia="en-US"/>
              </w:rPr>
              <w:t xml:space="preserve"> </w:t>
            </w:r>
            <w:proofErr w:type="spellStart"/>
            <w:r>
              <w:rPr>
                <w:rStyle w:val="st42"/>
                <w:sz w:val="20"/>
                <w:szCs w:val="20"/>
                <w:lang w:val="ru-RU" w:eastAsia="en-US"/>
              </w:rPr>
              <w:t>інформації</w:t>
            </w:r>
            <w:proofErr w:type="spellEnd"/>
            <w:r>
              <w:rPr>
                <w:rStyle w:val="st42"/>
                <w:sz w:val="20"/>
                <w:szCs w:val="20"/>
                <w:lang w:val="ru-RU" w:eastAsia="en-US"/>
              </w:rPr>
              <w:t xml:space="preserve"> про </w:t>
            </w:r>
            <w:proofErr w:type="spellStart"/>
            <w:r>
              <w:rPr>
                <w:rStyle w:val="st42"/>
                <w:sz w:val="20"/>
                <w:szCs w:val="20"/>
                <w:lang w:val="ru-RU" w:eastAsia="en-US"/>
              </w:rPr>
              <w:t>місце</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w:t>
            </w:r>
            <w:proofErr w:type="spellStart"/>
            <w:r>
              <w:rPr>
                <w:rStyle w:val="st42"/>
                <w:sz w:val="20"/>
                <w:szCs w:val="20"/>
                <w:lang w:val="ru-RU" w:eastAsia="en-US"/>
              </w:rPr>
              <w:t>визначеної</w:t>
            </w:r>
            <w:proofErr w:type="spellEnd"/>
            <w:r>
              <w:rPr>
                <w:rStyle w:val="st42"/>
                <w:sz w:val="20"/>
                <w:szCs w:val="20"/>
                <w:lang w:val="ru-RU" w:eastAsia="en-US"/>
              </w:rPr>
              <w:t xml:space="preserve"> </w:t>
            </w:r>
            <w:proofErr w:type="spellStart"/>
            <w:r>
              <w:rPr>
                <w:rStyle w:val="st42"/>
                <w:sz w:val="20"/>
                <w:szCs w:val="20"/>
                <w:lang w:val="ru-RU" w:eastAsia="en-US"/>
              </w:rPr>
              <w:t>підпунктами</w:t>
            </w:r>
            <w:proofErr w:type="spellEnd"/>
            <w:r>
              <w:rPr>
                <w:rStyle w:val="st42"/>
                <w:sz w:val="20"/>
                <w:szCs w:val="20"/>
                <w:lang w:val="ru-RU" w:eastAsia="en-US"/>
              </w:rPr>
              <w:t xml:space="preserve"> 1 і 2 </w:t>
            </w:r>
            <w:proofErr w:type="spellStart"/>
            <w:r>
              <w:rPr>
                <w:rStyle w:val="st42"/>
                <w:sz w:val="20"/>
                <w:szCs w:val="20"/>
                <w:lang w:val="ru-RU" w:eastAsia="en-US"/>
              </w:rPr>
              <w:t>цього</w:t>
            </w:r>
            <w:proofErr w:type="spellEnd"/>
            <w:r>
              <w:rPr>
                <w:rStyle w:val="st42"/>
                <w:sz w:val="20"/>
                <w:szCs w:val="20"/>
                <w:lang w:val="ru-RU" w:eastAsia="en-US"/>
              </w:rPr>
              <w:t xml:space="preserve"> пункту, </w:t>
            </w:r>
            <w:proofErr w:type="spellStart"/>
            <w:r>
              <w:rPr>
                <w:rStyle w:val="st42"/>
                <w:sz w:val="20"/>
                <w:szCs w:val="20"/>
                <w:lang w:val="ru-RU" w:eastAsia="en-US"/>
              </w:rPr>
              <w:t>додатково</w:t>
            </w:r>
            <w:proofErr w:type="spellEnd"/>
            <w:r>
              <w:rPr>
                <w:rStyle w:val="st42"/>
                <w:sz w:val="20"/>
                <w:szCs w:val="20"/>
                <w:lang w:val="ru-RU" w:eastAsia="en-US"/>
              </w:rPr>
              <w:t xml:space="preserve"> </w:t>
            </w:r>
            <w:proofErr w:type="spellStart"/>
            <w:r>
              <w:rPr>
                <w:rStyle w:val="st42"/>
                <w:sz w:val="20"/>
                <w:szCs w:val="20"/>
                <w:lang w:val="ru-RU" w:eastAsia="en-US"/>
              </w:rPr>
              <w:t>зазначається</w:t>
            </w:r>
            <w:proofErr w:type="spellEnd"/>
            <w:r>
              <w:rPr>
                <w:rStyle w:val="st42"/>
                <w:sz w:val="20"/>
                <w:szCs w:val="20"/>
                <w:lang w:val="ru-RU" w:eastAsia="en-US"/>
              </w:rPr>
              <w:t xml:space="preserve"> </w:t>
            </w:r>
            <w:proofErr w:type="spellStart"/>
            <w:r>
              <w:rPr>
                <w:rStyle w:val="st42"/>
                <w:sz w:val="20"/>
                <w:szCs w:val="20"/>
                <w:lang w:val="ru-RU" w:eastAsia="en-US"/>
              </w:rPr>
              <w:t>інформація</w:t>
            </w:r>
            <w:proofErr w:type="spellEnd"/>
            <w:r>
              <w:rPr>
                <w:rStyle w:val="st42"/>
                <w:sz w:val="20"/>
                <w:szCs w:val="20"/>
                <w:lang w:val="ru-RU" w:eastAsia="en-US"/>
              </w:rPr>
              <w:t xml:space="preserve"> про </w:t>
            </w:r>
            <w:proofErr w:type="spellStart"/>
            <w:r>
              <w:rPr>
                <w:rStyle w:val="st42"/>
                <w:sz w:val="20"/>
                <w:szCs w:val="20"/>
                <w:lang w:val="ru-RU" w:eastAsia="en-US"/>
              </w:rPr>
              <w:t>місце</w:t>
            </w:r>
            <w:proofErr w:type="spellEnd"/>
            <w:r>
              <w:rPr>
                <w:rStyle w:val="st42"/>
                <w:sz w:val="20"/>
                <w:szCs w:val="20"/>
                <w:lang w:val="ru-RU" w:eastAsia="en-US"/>
              </w:rPr>
              <w:t xml:space="preserve"> </w:t>
            </w:r>
            <w:proofErr w:type="spellStart"/>
            <w:r>
              <w:rPr>
                <w:rStyle w:val="st42"/>
                <w:sz w:val="20"/>
                <w:szCs w:val="20"/>
                <w:lang w:val="ru-RU" w:eastAsia="en-US"/>
              </w:rPr>
              <w:t>розташування</w:t>
            </w:r>
            <w:proofErr w:type="spellEnd"/>
            <w:r>
              <w:rPr>
                <w:rStyle w:val="st42"/>
                <w:sz w:val="20"/>
                <w:szCs w:val="20"/>
                <w:lang w:val="ru-RU" w:eastAsia="en-US"/>
              </w:rPr>
              <w:t xml:space="preserve"> </w:t>
            </w:r>
            <w:proofErr w:type="spellStart"/>
            <w:r>
              <w:rPr>
                <w:rStyle w:val="st42"/>
                <w:sz w:val="20"/>
                <w:szCs w:val="20"/>
                <w:lang w:val="ru-RU" w:eastAsia="en-US"/>
              </w:rPr>
              <w:t>об'єкта</w:t>
            </w:r>
            <w:proofErr w:type="spellEnd"/>
            <w:r>
              <w:rPr>
                <w:rStyle w:val="st42"/>
                <w:sz w:val="20"/>
                <w:szCs w:val="20"/>
                <w:lang w:val="ru-RU" w:eastAsia="en-US"/>
              </w:rPr>
              <w:t xml:space="preserve"> </w:t>
            </w:r>
            <w:proofErr w:type="spellStart"/>
            <w:r>
              <w:rPr>
                <w:rStyle w:val="st42"/>
                <w:sz w:val="20"/>
                <w:szCs w:val="20"/>
                <w:lang w:val="ru-RU" w:eastAsia="en-US"/>
              </w:rPr>
              <w:t>будівництва</w:t>
            </w:r>
            <w:proofErr w:type="spellEnd"/>
            <w:r>
              <w:rPr>
                <w:rStyle w:val="st42"/>
                <w:sz w:val="20"/>
                <w:szCs w:val="20"/>
                <w:lang w:val="ru-RU" w:eastAsia="en-US"/>
              </w:rPr>
              <w:t xml:space="preserve">, яка </w:t>
            </w:r>
            <w:proofErr w:type="spellStart"/>
            <w:r>
              <w:rPr>
                <w:rStyle w:val="st42"/>
                <w:sz w:val="20"/>
                <w:szCs w:val="20"/>
                <w:lang w:val="ru-RU" w:eastAsia="en-US"/>
              </w:rPr>
              <w:t>зазначена</w:t>
            </w:r>
            <w:proofErr w:type="spellEnd"/>
            <w:r>
              <w:rPr>
                <w:rStyle w:val="st42"/>
                <w:sz w:val="20"/>
                <w:szCs w:val="20"/>
                <w:lang w:val="ru-RU" w:eastAsia="en-US"/>
              </w:rPr>
              <w:t xml:space="preserve"> в </w:t>
            </w:r>
            <w:proofErr w:type="gramStart"/>
            <w:r>
              <w:rPr>
                <w:rStyle w:val="st42"/>
                <w:sz w:val="20"/>
                <w:szCs w:val="20"/>
                <w:lang w:val="ru-RU" w:eastAsia="en-US"/>
              </w:rPr>
              <w:t>таких</w:t>
            </w:r>
            <w:proofErr w:type="gramEnd"/>
            <w:r>
              <w:rPr>
                <w:rStyle w:val="st42"/>
                <w:sz w:val="20"/>
                <w:szCs w:val="20"/>
                <w:lang w:val="ru-RU" w:eastAsia="en-US"/>
              </w:rPr>
              <w:t xml:space="preserve"> </w:t>
            </w:r>
            <w:proofErr w:type="spellStart"/>
            <w:r>
              <w:rPr>
                <w:rStyle w:val="st42"/>
                <w:sz w:val="20"/>
                <w:szCs w:val="20"/>
                <w:lang w:val="ru-RU" w:eastAsia="en-US"/>
              </w:rPr>
              <w:t>містобудівних</w:t>
            </w:r>
            <w:proofErr w:type="spellEnd"/>
            <w:r>
              <w:rPr>
                <w:rStyle w:val="st42"/>
                <w:sz w:val="20"/>
                <w:szCs w:val="20"/>
                <w:lang w:val="ru-RU" w:eastAsia="en-US"/>
              </w:rPr>
              <w:t xml:space="preserve"> </w:t>
            </w:r>
            <w:proofErr w:type="spellStart"/>
            <w:r>
              <w:rPr>
                <w:rStyle w:val="st42"/>
                <w:sz w:val="20"/>
                <w:szCs w:val="20"/>
                <w:lang w:val="ru-RU" w:eastAsia="en-US"/>
              </w:rPr>
              <w:t>умовах</w:t>
            </w:r>
            <w:proofErr w:type="spellEnd"/>
            <w:r>
              <w:rPr>
                <w:rStyle w:val="st42"/>
                <w:sz w:val="20"/>
                <w:szCs w:val="20"/>
                <w:lang w:val="ru-RU" w:eastAsia="en-US"/>
              </w:rPr>
              <w:t xml:space="preserve"> та </w:t>
            </w:r>
            <w:proofErr w:type="spellStart"/>
            <w:r>
              <w:rPr>
                <w:rStyle w:val="st42"/>
                <w:sz w:val="20"/>
                <w:szCs w:val="20"/>
                <w:lang w:val="ru-RU" w:eastAsia="en-US"/>
              </w:rPr>
              <w:t>обмеженнях</w:t>
            </w:r>
            <w:proofErr w:type="spellEnd"/>
            <w:r>
              <w:rPr>
                <w:rStyle w:val="st42"/>
                <w:sz w:val="20"/>
                <w:szCs w:val="20"/>
                <w:lang w:val="ru-RU" w:eastAsia="en-US"/>
              </w:rPr>
              <w:t>.</w:t>
            </w:r>
          </w:p>
          <w:p w14:paraId="48AD5371" w14:textId="77777777" w:rsidR="00D01456" w:rsidRDefault="00D01456">
            <w:pPr>
              <w:pStyle w:val="st2"/>
              <w:spacing w:after="0"/>
              <w:ind w:firstLine="0"/>
              <w:rPr>
                <w:rStyle w:val="st42"/>
                <w:sz w:val="20"/>
                <w:szCs w:val="20"/>
                <w:lang w:val="ru-RU" w:eastAsia="en-US"/>
              </w:rPr>
            </w:pPr>
            <w:r>
              <w:rPr>
                <w:sz w:val="20"/>
                <w:szCs w:val="20"/>
                <w:lang w:val="ru-RU" w:eastAsia="en-US"/>
              </w:rPr>
              <w:t xml:space="preserve">У </w:t>
            </w:r>
            <w:proofErr w:type="spellStart"/>
            <w:r>
              <w:rPr>
                <w:sz w:val="20"/>
                <w:szCs w:val="20"/>
                <w:lang w:val="ru-RU" w:eastAsia="en-US"/>
              </w:rPr>
              <w:t>разі</w:t>
            </w:r>
            <w:proofErr w:type="spellEnd"/>
            <w:r>
              <w:rPr>
                <w:sz w:val="20"/>
                <w:szCs w:val="20"/>
                <w:lang w:val="ru-RU" w:eastAsia="en-US"/>
              </w:rPr>
              <w:t xml:space="preserve"> коли </w:t>
            </w:r>
            <w:proofErr w:type="spellStart"/>
            <w:r>
              <w:rPr>
                <w:sz w:val="20"/>
                <w:szCs w:val="20"/>
                <w:lang w:val="ru-RU" w:eastAsia="en-US"/>
              </w:rPr>
              <w:t>об’єкту</w:t>
            </w:r>
            <w:proofErr w:type="spellEnd"/>
            <w:r>
              <w:rPr>
                <w:sz w:val="20"/>
                <w:szCs w:val="20"/>
                <w:lang w:val="ru-RU" w:eastAsia="en-US"/>
              </w:rPr>
              <w:t xml:space="preserve"> </w:t>
            </w:r>
            <w:proofErr w:type="spellStart"/>
            <w:r>
              <w:rPr>
                <w:sz w:val="20"/>
                <w:szCs w:val="20"/>
                <w:lang w:val="ru-RU" w:eastAsia="en-US"/>
              </w:rPr>
              <w:t>будівництва</w:t>
            </w:r>
            <w:proofErr w:type="spellEnd"/>
            <w:r>
              <w:rPr>
                <w:sz w:val="20"/>
                <w:szCs w:val="20"/>
                <w:lang w:val="ru-RU" w:eastAsia="en-US"/>
              </w:rPr>
              <w:t xml:space="preserve"> </w:t>
            </w:r>
            <w:proofErr w:type="spellStart"/>
            <w:r>
              <w:rPr>
                <w:sz w:val="20"/>
                <w:szCs w:val="20"/>
                <w:lang w:val="ru-RU" w:eastAsia="en-US"/>
              </w:rPr>
              <w:t>присвоєно</w:t>
            </w:r>
            <w:proofErr w:type="spellEnd"/>
            <w:r>
              <w:rPr>
                <w:sz w:val="20"/>
                <w:szCs w:val="20"/>
                <w:lang w:val="ru-RU" w:eastAsia="en-US"/>
              </w:rPr>
              <w:t xml:space="preserve"> адресу </w:t>
            </w:r>
            <w:proofErr w:type="spellStart"/>
            <w:proofErr w:type="gramStart"/>
            <w:r>
              <w:rPr>
                <w:sz w:val="20"/>
                <w:szCs w:val="20"/>
                <w:lang w:val="ru-RU" w:eastAsia="en-US"/>
              </w:rPr>
              <w:t>п</w:t>
            </w:r>
            <w:proofErr w:type="gramEnd"/>
            <w:r>
              <w:rPr>
                <w:sz w:val="20"/>
                <w:szCs w:val="20"/>
                <w:lang w:val="ru-RU" w:eastAsia="en-US"/>
              </w:rPr>
              <w:t>ід</w:t>
            </w:r>
            <w:proofErr w:type="spellEnd"/>
            <w:r>
              <w:rPr>
                <w:sz w:val="20"/>
                <w:szCs w:val="20"/>
                <w:lang w:val="ru-RU" w:eastAsia="en-US"/>
              </w:rPr>
              <w:t xml:space="preserve"> час </w:t>
            </w:r>
            <w:proofErr w:type="spellStart"/>
            <w:r>
              <w:rPr>
                <w:sz w:val="20"/>
                <w:szCs w:val="20"/>
                <w:lang w:val="ru-RU" w:eastAsia="en-US"/>
              </w:rPr>
              <w:t>реалізації</w:t>
            </w:r>
            <w:proofErr w:type="spellEnd"/>
            <w:r>
              <w:rPr>
                <w:sz w:val="20"/>
                <w:szCs w:val="20"/>
                <w:lang w:val="ru-RU" w:eastAsia="en-US"/>
              </w:rPr>
              <w:t xml:space="preserve"> </w:t>
            </w:r>
            <w:proofErr w:type="spellStart"/>
            <w:r>
              <w:rPr>
                <w:sz w:val="20"/>
                <w:szCs w:val="20"/>
                <w:lang w:val="ru-RU" w:eastAsia="en-US"/>
              </w:rPr>
              <w:t>експериментального</w:t>
            </w:r>
            <w:proofErr w:type="spellEnd"/>
            <w:r>
              <w:rPr>
                <w:sz w:val="20"/>
                <w:szCs w:val="20"/>
                <w:lang w:val="ru-RU" w:eastAsia="en-US"/>
              </w:rPr>
              <w:t xml:space="preserve"> проекту з </w:t>
            </w:r>
            <w:proofErr w:type="spellStart"/>
            <w:r>
              <w:rPr>
                <w:sz w:val="20"/>
                <w:szCs w:val="20"/>
                <w:lang w:val="ru-RU" w:eastAsia="en-US"/>
              </w:rPr>
              <w:t>присвоєння</w:t>
            </w:r>
            <w:proofErr w:type="spellEnd"/>
            <w:r>
              <w:rPr>
                <w:sz w:val="20"/>
                <w:szCs w:val="20"/>
                <w:lang w:val="ru-RU" w:eastAsia="en-US"/>
              </w:rPr>
              <w:t xml:space="preserve"> адрес </w:t>
            </w:r>
            <w:proofErr w:type="spellStart"/>
            <w:r>
              <w:rPr>
                <w:sz w:val="20"/>
                <w:szCs w:val="20"/>
                <w:lang w:val="ru-RU" w:eastAsia="en-US"/>
              </w:rPr>
              <w:t>об’єктам</w:t>
            </w:r>
            <w:proofErr w:type="spellEnd"/>
            <w:r>
              <w:rPr>
                <w:sz w:val="20"/>
                <w:szCs w:val="20"/>
                <w:lang w:val="ru-RU" w:eastAsia="en-US"/>
              </w:rPr>
              <w:t xml:space="preserve"> </w:t>
            </w:r>
            <w:proofErr w:type="spellStart"/>
            <w:r>
              <w:rPr>
                <w:sz w:val="20"/>
                <w:szCs w:val="20"/>
                <w:lang w:val="ru-RU" w:eastAsia="en-US"/>
              </w:rPr>
              <w:t>будівництва</w:t>
            </w:r>
            <w:proofErr w:type="spellEnd"/>
            <w:r>
              <w:rPr>
                <w:sz w:val="20"/>
                <w:szCs w:val="20"/>
                <w:lang w:val="ru-RU" w:eastAsia="en-US"/>
              </w:rPr>
              <w:t xml:space="preserve"> та </w:t>
            </w:r>
            <w:proofErr w:type="spellStart"/>
            <w:r>
              <w:rPr>
                <w:sz w:val="20"/>
                <w:szCs w:val="20"/>
                <w:lang w:val="ru-RU" w:eastAsia="en-US"/>
              </w:rPr>
              <w:t>об’єктам</w:t>
            </w:r>
            <w:proofErr w:type="spellEnd"/>
            <w:r>
              <w:rPr>
                <w:sz w:val="20"/>
                <w:szCs w:val="20"/>
                <w:lang w:val="ru-RU" w:eastAsia="en-US"/>
              </w:rPr>
              <w:t xml:space="preserve"> </w:t>
            </w:r>
            <w:proofErr w:type="spellStart"/>
            <w:r>
              <w:rPr>
                <w:sz w:val="20"/>
                <w:szCs w:val="20"/>
                <w:lang w:val="ru-RU" w:eastAsia="en-US"/>
              </w:rPr>
              <w:t>нерухомого</w:t>
            </w:r>
            <w:proofErr w:type="spellEnd"/>
            <w:r>
              <w:rPr>
                <w:sz w:val="20"/>
                <w:szCs w:val="20"/>
                <w:lang w:val="ru-RU" w:eastAsia="en-US"/>
              </w:rPr>
              <w:t xml:space="preserve"> майна, в </w:t>
            </w:r>
            <w:proofErr w:type="spellStart"/>
            <w:r>
              <w:rPr>
                <w:sz w:val="20"/>
                <w:szCs w:val="20"/>
                <w:lang w:val="ru-RU" w:eastAsia="en-US"/>
              </w:rPr>
              <w:t>інформації</w:t>
            </w:r>
            <w:proofErr w:type="spellEnd"/>
            <w:r>
              <w:rPr>
                <w:sz w:val="20"/>
                <w:szCs w:val="20"/>
                <w:lang w:val="ru-RU" w:eastAsia="en-US"/>
              </w:rPr>
              <w:t xml:space="preserve"> про </w:t>
            </w:r>
            <w:proofErr w:type="spellStart"/>
            <w:r>
              <w:rPr>
                <w:sz w:val="20"/>
                <w:szCs w:val="20"/>
                <w:lang w:val="ru-RU" w:eastAsia="en-US"/>
              </w:rPr>
              <w:t>місце</w:t>
            </w:r>
            <w:proofErr w:type="spellEnd"/>
            <w:r>
              <w:rPr>
                <w:sz w:val="20"/>
                <w:szCs w:val="20"/>
                <w:lang w:val="ru-RU" w:eastAsia="en-US"/>
              </w:rPr>
              <w:t xml:space="preserve"> </w:t>
            </w:r>
            <w:proofErr w:type="spellStart"/>
            <w:r>
              <w:rPr>
                <w:sz w:val="20"/>
                <w:szCs w:val="20"/>
                <w:lang w:val="ru-RU" w:eastAsia="en-US"/>
              </w:rPr>
              <w:t>розташування</w:t>
            </w:r>
            <w:proofErr w:type="spellEnd"/>
            <w:r>
              <w:rPr>
                <w:sz w:val="20"/>
                <w:szCs w:val="20"/>
                <w:lang w:val="ru-RU" w:eastAsia="en-US"/>
              </w:rPr>
              <w:t xml:space="preserve"> </w:t>
            </w:r>
            <w:proofErr w:type="spellStart"/>
            <w:r>
              <w:rPr>
                <w:sz w:val="20"/>
                <w:szCs w:val="20"/>
                <w:lang w:val="ru-RU" w:eastAsia="en-US"/>
              </w:rPr>
              <w:t>об’єкта</w:t>
            </w:r>
            <w:proofErr w:type="spellEnd"/>
            <w:r>
              <w:rPr>
                <w:sz w:val="20"/>
                <w:szCs w:val="20"/>
                <w:lang w:val="ru-RU" w:eastAsia="en-US"/>
              </w:rPr>
              <w:t xml:space="preserve"> </w:t>
            </w:r>
            <w:proofErr w:type="spellStart"/>
            <w:r>
              <w:rPr>
                <w:sz w:val="20"/>
                <w:szCs w:val="20"/>
                <w:lang w:val="ru-RU" w:eastAsia="en-US"/>
              </w:rPr>
              <w:t>будівництва</w:t>
            </w:r>
            <w:proofErr w:type="spellEnd"/>
            <w:r>
              <w:rPr>
                <w:sz w:val="20"/>
                <w:szCs w:val="20"/>
                <w:lang w:val="ru-RU" w:eastAsia="en-US"/>
              </w:rPr>
              <w:t xml:space="preserve"> </w:t>
            </w:r>
            <w:proofErr w:type="spellStart"/>
            <w:r>
              <w:rPr>
                <w:sz w:val="20"/>
                <w:szCs w:val="20"/>
                <w:lang w:val="ru-RU" w:eastAsia="en-US"/>
              </w:rPr>
              <w:t>замість</w:t>
            </w:r>
            <w:proofErr w:type="spellEnd"/>
            <w:r>
              <w:rPr>
                <w:sz w:val="20"/>
                <w:szCs w:val="20"/>
                <w:lang w:val="ru-RU" w:eastAsia="en-US"/>
              </w:rPr>
              <w:t xml:space="preserve"> </w:t>
            </w:r>
            <w:proofErr w:type="spellStart"/>
            <w:r>
              <w:rPr>
                <w:sz w:val="20"/>
                <w:szCs w:val="20"/>
                <w:lang w:val="ru-RU" w:eastAsia="en-US"/>
              </w:rPr>
              <w:t>відомостей</w:t>
            </w:r>
            <w:proofErr w:type="spellEnd"/>
            <w:r>
              <w:rPr>
                <w:sz w:val="20"/>
                <w:szCs w:val="20"/>
                <w:lang w:val="ru-RU" w:eastAsia="en-US"/>
              </w:rPr>
              <w:t xml:space="preserve">, </w:t>
            </w:r>
            <w:proofErr w:type="spellStart"/>
            <w:r>
              <w:rPr>
                <w:sz w:val="20"/>
                <w:szCs w:val="20"/>
                <w:lang w:val="ru-RU" w:eastAsia="en-US"/>
              </w:rPr>
              <w:t>визначених</w:t>
            </w:r>
            <w:proofErr w:type="spellEnd"/>
            <w:r>
              <w:rPr>
                <w:sz w:val="20"/>
                <w:szCs w:val="20"/>
                <w:lang w:val="ru-RU" w:eastAsia="en-US"/>
              </w:rPr>
              <w:t xml:space="preserve"> абзацами </w:t>
            </w:r>
            <w:proofErr w:type="spellStart"/>
            <w:r>
              <w:rPr>
                <w:sz w:val="20"/>
                <w:szCs w:val="20"/>
                <w:lang w:val="ru-RU" w:eastAsia="en-US"/>
              </w:rPr>
              <w:t>третім</w:t>
            </w:r>
            <w:proofErr w:type="spellEnd"/>
            <w:r>
              <w:rPr>
                <w:sz w:val="20"/>
                <w:szCs w:val="20"/>
                <w:lang w:val="ru-RU" w:eastAsia="en-US"/>
              </w:rPr>
              <w:t xml:space="preserve"> - </w:t>
            </w:r>
            <w:proofErr w:type="spellStart"/>
            <w:r>
              <w:rPr>
                <w:sz w:val="20"/>
                <w:szCs w:val="20"/>
                <w:lang w:val="ru-RU" w:eastAsia="en-US"/>
              </w:rPr>
              <w:t>п’ятим</w:t>
            </w:r>
            <w:proofErr w:type="spellEnd"/>
            <w:r>
              <w:rPr>
                <w:sz w:val="20"/>
                <w:szCs w:val="20"/>
                <w:lang w:val="ru-RU" w:eastAsia="en-US"/>
              </w:rPr>
              <w:t xml:space="preserve"> </w:t>
            </w:r>
            <w:proofErr w:type="spellStart"/>
            <w:r>
              <w:rPr>
                <w:sz w:val="20"/>
                <w:szCs w:val="20"/>
                <w:lang w:val="ru-RU" w:eastAsia="en-US"/>
              </w:rPr>
              <w:t>цього</w:t>
            </w:r>
            <w:proofErr w:type="spellEnd"/>
            <w:r>
              <w:rPr>
                <w:sz w:val="20"/>
                <w:szCs w:val="20"/>
                <w:lang w:val="ru-RU" w:eastAsia="en-US"/>
              </w:rPr>
              <w:t xml:space="preserve"> пункту, </w:t>
            </w:r>
            <w:proofErr w:type="spellStart"/>
            <w:r>
              <w:rPr>
                <w:sz w:val="20"/>
                <w:szCs w:val="20"/>
                <w:lang w:val="ru-RU" w:eastAsia="en-US"/>
              </w:rPr>
              <w:t>зазначаються</w:t>
            </w:r>
            <w:proofErr w:type="spellEnd"/>
            <w:r>
              <w:rPr>
                <w:sz w:val="20"/>
                <w:szCs w:val="20"/>
                <w:lang w:val="ru-RU" w:eastAsia="en-US"/>
              </w:rPr>
              <w:t xml:space="preserve"> </w:t>
            </w:r>
            <w:proofErr w:type="spellStart"/>
            <w:r>
              <w:rPr>
                <w:sz w:val="20"/>
                <w:szCs w:val="20"/>
                <w:lang w:val="ru-RU" w:eastAsia="en-US"/>
              </w:rPr>
              <w:t>відомості</w:t>
            </w:r>
            <w:proofErr w:type="spellEnd"/>
            <w:r>
              <w:rPr>
                <w:sz w:val="20"/>
                <w:szCs w:val="20"/>
                <w:lang w:val="ru-RU" w:eastAsia="en-US"/>
              </w:rPr>
              <w:t xml:space="preserve"> про </w:t>
            </w:r>
            <w:proofErr w:type="spellStart"/>
            <w:r>
              <w:rPr>
                <w:sz w:val="20"/>
                <w:szCs w:val="20"/>
                <w:lang w:val="ru-RU" w:eastAsia="en-US"/>
              </w:rPr>
              <w:t>таку</w:t>
            </w:r>
            <w:proofErr w:type="spellEnd"/>
            <w:r>
              <w:rPr>
                <w:sz w:val="20"/>
                <w:szCs w:val="20"/>
                <w:lang w:val="ru-RU" w:eastAsia="en-US"/>
              </w:rPr>
              <w:t xml:space="preserve"> адресу.</w:t>
            </w:r>
          </w:p>
          <w:p w14:paraId="3C6703D2" w14:textId="77777777" w:rsidR="00D01456" w:rsidRDefault="00D01456">
            <w:pPr>
              <w:jc w:val="both"/>
              <w:rPr>
                <w:rFonts w:ascii="Times New Roman" w:hAnsi="Times New Roman"/>
                <w:lang w:val="uk-UA"/>
              </w:rPr>
            </w:pPr>
            <w:r>
              <w:rPr>
                <w:rStyle w:val="st42"/>
                <w:rFonts w:ascii="Times New Roman" w:hAnsi="Times New Roman"/>
                <w:sz w:val="20"/>
                <w:lang w:val="uk-UA"/>
              </w:rPr>
              <w:t>У разі зміни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(CC1), інформація про місце розташування об'єкта будівництва зазначається згідно з раніше надісланим повідомленням про початок виконання будівельних робіт щодо об'єктів, що за класом наслідків (відповідальності) належать до об'єктів з незначними наслідками (CC1).</w:t>
            </w:r>
          </w:p>
          <w:p w14:paraId="570A6D19" w14:textId="77777777" w:rsidR="00D01456" w:rsidRDefault="00D01456">
            <w:pPr>
              <w:jc w:val="both"/>
              <w:rPr>
                <w:rFonts w:ascii="Times New Roman" w:hAnsi="Times New Roman"/>
                <w:sz w:val="20"/>
                <w:lang w:val="uk-UA"/>
              </w:rPr>
            </w:pPr>
            <w:r>
              <w:rPr>
                <w:rFonts w:ascii="Times New Roman" w:hAnsi="Times New Roman"/>
                <w:sz w:val="20"/>
                <w:lang w:val="uk-UA"/>
              </w:rPr>
              <w:t xml:space="preserve">2. Реконструкція, реставрація або капітальний ремонт об’єктів будівництва без зміни зовнішніх геометричних розмірів їх фундаменту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w:t>
            </w:r>
            <w:r>
              <w:rPr>
                <w:rFonts w:ascii="Times New Roman" w:hAnsi="Times New Roman"/>
                <w:sz w:val="20"/>
                <w:lang w:val="uk-UA"/>
              </w:rPr>
              <w:lastRenderedPageBreak/>
              <w:t>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14:paraId="460841CE" w14:textId="77777777" w:rsidR="00D01456" w:rsidRDefault="00D01456">
            <w:pPr>
              <w:jc w:val="both"/>
              <w:rPr>
                <w:rFonts w:ascii="Times New Roman" w:hAnsi="Times New Roman"/>
                <w:sz w:val="20"/>
                <w:lang w:val="uk-UA"/>
              </w:rPr>
            </w:pPr>
            <w:r>
              <w:rPr>
                <w:rFonts w:ascii="Times New Roman" w:hAnsi="Times New Roman"/>
                <w:sz w:val="20"/>
                <w:lang w:val="uk-UA"/>
              </w:rPr>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14:paraId="45D160FD" w14:textId="77777777" w:rsidR="00D01456" w:rsidRDefault="00D01456">
            <w:pPr>
              <w:jc w:val="both"/>
              <w:rPr>
                <w:rFonts w:ascii="Times New Roman" w:hAnsi="Times New Roman"/>
                <w:sz w:val="20"/>
                <w:lang w:val="uk-UA"/>
              </w:rPr>
            </w:pPr>
            <w:r>
              <w:rPr>
                <w:rFonts w:ascii="Times New Roman" w:hAnsi="Times New Roman"/>
                <w:sz w:val="20"/>
                <w:lang w:val="uk-UA"/>
              </w:rPr>
              <w:t>4. Відомості щодо загальної площі будівлі відповідно до проектної документації та характеристики житлових будинків для об’єктів інженерно-транспортної інфраструктури не зазначаються.</w:t>
            </w:r>
          </w:p>
        </w:tc>
      </w:tr>
    </w:tbl>
    <w:p w14:paraId="0C0D0033" w14:textId="77777777" w:rsidR="00D01456" w:rsidRDefault="00D01456" w:rsidP="00D01456">
      <w:pPr>
        <w:spacing w:before="60" w:after="60"/>
        <w:jc w:val="both"/>
        <w:rPr>
          <w:rFonts w:ascii="Times New Roman" w:hAnsi="Times New Roman"/>
          <w:lang w:val="uk-UA"/>
        </w:rPr>
      </w:pPr>
    </w:p>
    <w:p w14:paraId="69CD5E98" w14:textId="77777777" w:rsidR="00D01456" w:rsidRDefault="00D01456" w:rsidP="00D01456">
      <w:pPr>
        <w:spacing w:before="60" w:after="60"/>
        <w:jc w:val="both"/>
        <w:rPr>
          <w:rFonts w:ascii="Times New Roman" w:hAnsi="Times New Roman"/>
          <w:lang w:val="uk-UA"/>
        </w:rPr>
      </w:pPr>
    </w:p>
    <w:p w14:paraId="06B2E4A9" w14:textId="77777777" w:rsidR="00D01456" w:rsidRDefault="00D01456" w:rsidP="00D01456">
      <w:pPr>
        <w:spacing w:before="60" w:after="60"/>
        <w:jc w:val="both"/>
        <w:rPr>
          <w:rFonts w:ascii="Times New Roman" w:hAnsi="Times New Roman"/>
          <w:b/>
          <w:lang w:val="uk-UA"/>
        </w:rPr>
      </w:pPr>
      <w:r>
        <w:rPr>
          <w:rStyle w:val="st46"/>
          <w:rFonts w:ascii="Times New Roman" w:hAnsi="Times New Roman"/>
          <w:b/>
          <w:lang w:val="uk-UA"/>
        </w:rPr>
        <w:t>{Порядок доповнено додатком 2</w:t>
      </w:r>
      <w:r>
        <w:rPr>
          <w:rStyle w:val="st30"/>
          <w:rFonts w:ascii="Times New Roman" w:hAnsi="Times New Roman"/>
          <w:lang w:val="uk-UA"/>
        </w:rPr>
        <w:t>1</w:t>
      </w:r>
      <w:r>
        <w:rPr>
          <w:rStyle w:val="st46"/>
          <w:rFonts w:ascii="Times New Roman" w:hAnsi="Times New Roman"/>
          <w:b/>
          <w:lang w:val="uk-UA"/>
        </w:rPr>
        <w:t xml:space="preserve"> згідно з Постановою КМ </w:t>
      </w:r>
      <w:r>
        <w:rPr>
          <w:rStyle w:val="st131"/>
          <w:rFonts w:ascii="Times New Roman" w:hAnsi="Times New Roman"/>
          <w:b/>
          <w:lang w:val="uk-UA"/>
        </w:rPr>
        <w:t>№ 404 від 07.06.2017</w:t>
      </w:r>
      <w:r>
        <w:rPr>
          <w:rStyle w:val="st46"/>
          <w:rFonts w:ascii="Times New Roman" w:hAnsi="Times New Roman"/>
          <w:b/>
          <w:lang w:val="uk-UA"/>
        </w:rPr>
        <w:t xml:space="preserve">; із змінами, внесеними згідно з Постановами КМ </w:t>
      </w:r>
      <w:r>
        <w:rPr>
          <w:rStyle w:val="st131"/>
          <w:rFonts w:ascii="Times New Roman" w:hAnsi="Times New Roman"/>
          <w:b/>
          <w:lang w:val="uk-UA"/>
        </w:rPr>
        <w:t>№ 327 від 25.04.2018</w:t>
      </w:r>
      <w:r>
        <w:rPr>
          <w:rStyle w:val="st46"/>
          <w:rFonts w:ascii="Times New Roman" w:hAnsi="Times New Roman"/>
          <w:b/>
          <w:lang w:val="uk-UA"/>
        </w:rPr>
        <w:t xml:space="preserve">, </w:t>
      </w:r>
      <w:r>
        <w:rPr>
          <w:rStyle w:val="st131"/>
          <w:rFonts w:ascii="Times New Roman" w:hAnsi="Times New Roman"/>
          <w:b/>
          <w:lang w:val="uk-UA"/>
        </w:rPr>
        <w:t>№ 367 від 27.03.2019</w:t>
      </w:r>
      <w:r>
        <w:rPr>
          <w:rStyle w:val="st46"/>
          <w:rFonts w:ascii="Times New Roman" w:hAnsi="Times New Roman"/>
          <w:b/>
          <w:lang w:val="uk-UA"/>
        </w:rPr>
        <w:t>}</w:t>
      </w:r>
    </w:p>
    <w:p w14:paraId="4496DA82" w14:textId="77777777" w:rsidR="00D01456" w:rsidRPr="00617D33" w:rsidRDefault="00D01456" w:rsidP="00FE3A77">
      <w:pPr>
        <w:rPr>
          <w:rFonts w:ascii="Times New Roman" w:hAnsi="Times New Roman"/>
          <w:lang w:val="uk-UA"/>
        </w:rPr>
      </w:pPr>
    </w:p>
    <w:sectPr w:rsidR="00D01456" w:rsidRPr="00617D33"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2A58" w14:textId="77777777" w:rsidR="0067688B" w:rsidRDefault="0067688B" w:rsidP="002C0E76">
      <w:r>
        <w:separator/>
      </w:r>
    </w:p>
  </w:endnote>
  <w:endnote w:type="continuationSeparator" w:id="0">
    <w:p w14:paraId="45B59655" w14:textId="77777777" w:rsidR="0067688B" w:rsidRDefault="0067688B"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6D21D" w14:textId="77777777" w:rsidR="0067688B" w:rsidRDefault="0067688B" w:rsidP="002C0E76">
      <w:r>
        <w:separator/>
      </w:r>
    </w:p>
  </w:footnote>
  <w:footnote w:type="continuationSeparator" w:id="0">
    <w:p w14:paraId="38800161" w14:textId="77777777" w:rsidR="0067688B" w:rsidRDefault="0067688B" w:rsidP="002C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C1F36"/>
    <w:multiLevelType w:val="hybridMultilevel"/>
    <w:tmpl w:val="29505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6"/>
  </w:num>
  <w:num w:numId="5">
    <w:abstractNumId w:val="1"/>
  </w:num>
  <w:num w:numId="6">
    <w:abstractNumId w:val="9"/>
  </w:num>
  <w:num w:numId="7">
    <w:abstractNumId w:val="8"/>
  </w:num>
  <w:num w:numId="8">
    <w:abstractNumId w:val="4"/>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B"/>
    <w:rsid w:val="000047A3"/>
    <w:rsid w:val="00005CF5"/>
    <w:rsid w:val="00014044"/>
    <w:rsid w:val="000737BA"/>
    <w:rsid w:val="00085CD9"/>
    <w:rsid w:val="000A5604"/>
    <w:rsid w:val="000B46D8"/>
    <w:rsid w:val="000D055E"/>
    <w:rsid w:val="000D27B6"/>
    <w:rsid w:val="000D72D8"/>
    <w:rsid w:val="000E0A99"/>
    <w:rsid w:val="000E6E31"/>
    <w:rsid w:val="000E760B"/>
    <w:rsid w:val="000F4221"/>
    <w:rsid w:val="000F6276"/>
    <w:rsid w:val="001236C9"/>
    <w:rsid w:val="00131BD9"/>
    <w:rsid w:val="001323B0"/>
    <w:rsid w:val="001D14B7"/>
    <w:rsid w:val="001F166F"/>
    <w:rsid w:val="00225AA7"/>
    <w:rsid w:val="002522C9"/>
    <w:rsid w:val="002601B2"/>
    <w:rsid w:val="00281CA2"/>
    <w:rsid w:val="002C017B"/>
    <w:rsid w:val="002C0E76"/>
    <w:rsid w:val="002D3CAA"/>
    <w:rsid w:val="002E03D5"/>
    <w:rsid w:val="003513DD"/>
    <w:rsid w:val="003A7B55"/>
    <w:rsid w:val="003B1A90"/>
    <w:rsid w:val="003B5999"/>
    <w:rsid w:val="003D434F"/>
    <w:rsid w:val="003E7B7F"/>
    <w:rsid w:val="003F31C5"/>
    <w:rsid w:val="00403D8C"/>
    <w:rsid w:val="00415152"/>
    <w:rsid w:val="00464CE0"/>
    <w:rsid w:val="00472B58"/>
    <w:rsid w:val="00473EA2"/>
    <w:rsid w:val="004C2225"/>
    <w:rsid w:val="004D77B1"/>
    <w:rsid w:val="00501369"/>
    <w:rsid w:val="005151DD"/>
    <w:rsid w:val="00523704"/>
    <w:rsid w:val="00551951"/>
    <w:rsid w:val="00574ABA"/>
    <w:rsid w:val="005934A8"/>
    <w:rsid w:val="00617D33"/>
    <w:rsid w:val="0066038A"/>
    <w:rsid w:val="0067688B"/>
    <w:rsid w:val="0069562D"/>
    <w:rsid w:val="006A448D"/>
    <w:rsid w:val="006B240C"/>
    <w:rsid w:val="006C64AF"/>
    <w:rsid w:val="006C7BCF"/>
    <w:rsid w:val="00706F01"/>
    <w:rsid w:val="007144A5"/>
    <w:rsid w:val="00727B3A"/>
    <w:rsid w:val="00731C75"/>
    <w:rsid w:val="00787663"/>
    <w:rsid w:val="007915C2"/>
    <w:rsid w:val="007B2C40"/>
    <w:rsid w:val="007C6B54"/>
    <w:rsid w:val="008009AA"/>
    <w:rsid w:val="00801BBC"/>
    <w:rsid w:val="008373C8"/>
    <w:rsid w:val="00841FC1"/>
    <w:rsid w:val="0088106E"/>
    <w:rsid w:val="00887383"/>
    <w:rsid w:val="00891574"/>
    <w:rsid w:val="008A1BD7"/>
    <w:rsid w:val="008D2090"/>
    <w:rsid w:val="008D5333"/>
    <w:rsid w:val="008F7A08"/>
    <w:rsid w:val="00904FB1"/>
    <w:rsid w:val="00931C23"/>
    <w:rsid w:val="00970996"/>
    <w:rsid w:val="009B1A3B"/>
    <w:rsid w:val="009B313B"/>
    <w:rsid w:val="009C4307"/>
    <w:rsid w:val="009D5201"/>
    <w:rsid w:val="009E5AB9"/>
    <w:rsid w:val="009E7A75"/>
    <w:rsid w:val="00A07175"/>
    <w:rsid w:val="00A132C5"/>
    <w:rsid w:val="00A536DF"/>
    <w:rsid w:val="00A71197"/>
    <w:rsid w:val="00A81918"/>
    <w:rsid w:val="00A829D8"/>
    <w:rsid w:val="00AA6873"/>
    <w:rsid w:val="00B03C06"/>
    <w:rsid w:val="00B17E10"/>
    <w:rsid w:val="00B355A4"/>
    <w:rsid w:val="00B40E25"/>
    <w:rsid w:val="00B82118"/>
    <w:rsid w:val="00B858C3"/>
    <w:rsid w:val="00B8675A"/>
    <w:rsid w:val="00BD3490"/>
    <w:rsid w:val="00C4250F"/>
    <w:rsid w:val="00C7245A"/>
    <w:rsid w:val="00C83615"/>
    <w:rsid w:val="00D01456"/>
    <w:rsid w:val="00D01B82"/>
    <w:rsid w:val="00D05215"/>
    <w:rsid w:val="00D06BB6"/>
    <w:rsid w:val="00D52438"/>
    <w:rsid w:val="00D54D93"/>
    <w:rsid w:val="00D71971"/>
    <w:rsid w:val="00D72723"/>
    <w:rsid w:val="00D77628"/>
    <w:rsid w:val="00D94591"/>
    <w:rsid w:val="00D9697A"/>
    <w:rsid w:val="00DA00FF"/>
    <w:rsid w:val="00DA70EC"/>
    <w:rsid w:val="00DC583C"/>
    <w:rsid w:val="00DF3347"/>
    <w:rsid w:val="00E16FC9"/>
    <w:rsid w:val="00E37B4D"/>
    <w:rsid w:val="00E47A4A"/>
    <w:rsid w:val="00E64595"/>
    <w:rsid w:val="00E946E6"/>
    <w:rsid w:val="00EE0642"/>
    <w:rsid w:val="00EE3F99"/>
    <w:rsid w:val="00EF38D8"/>
    <w:rsid w:val="00F230F2"/>
    <w:rsid w:val="00F64B8E"/>
    <w:rsid w:val="00F670EB"/>
    <w:rsid w:val="00F67FB4"/>
    <w:rsid w:val="00FC2068"/>
    <w:rsid w:val="00FD4E1F"/>
    <w:rsid w:val="00FE2188"/>
    <w:rsid w:val="00FE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ція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uiPriority w:val="99"/>
    <w:rsid w:val="009E7A75"/>
    <w:rPr>
      <w:i/>
      <w:iCs/>
      <w:color w:val="0000FF"/>
    </w:rPr>
  </w:style>
  <w:style w:type="character" w:customStyle="1" w:styleId="st46">
    <w:name w:val="st46"/>
    <w:uiPriority w:val="99"/>
    <w:rsid w:val="009E7A75"/>
    <w:rPr>
      <w:i/>
      <w:iCs/>
      <w:color w:val="000000"/>
    </w:rPr>
  </w:style>
  <w:style w:type="paragraph" w:customStyle="1" w:styleId="afb">
    <w:name w:val="Нормальний текст"/>
    <w:basedOn w:val="a"/>
    <w:rsid w:val="00731C75"/>
    <w:pPr>
      <w:spacing w:before="120"/>
      <w:ind w:firstLine="567"/>
    </w:pPr>
    <w:rPr>
      <w:rFonts w:ascii="Antiqua" w:eastAsia="Times New Roman" w:hAnsi="Antiqua"/>
      <w:sz w:val="26"/>
      <w:szCs w:val="20"/>
      <w:lang w:val="uk-UA" w:eastAsia="ru-RU"/>
    </w:rPr>
  </w:style>
  <w:style w:type="character" w:customStyle="1" w:styleId="st30">
    <w:name w:val="st30"/>
    <w:uiPriority w:val="99"/>
    <w:rsid w:val="00731C75"/>
    <w:rPr>
      <w:b/>
      <w:bCs/>
      <w:color w:val="000000"/>
      <w:sz w:val="32"/>
      <w:szCs w:val="32"/>
      <w:vertAlign w:val="superscript"/>
    </w:rPr>
  </w:style>
  <w:style w:type="character" w:customStyle="1" w:styleId="st42">
    <w:name w:val="st42"/>
    <w:uiPriority w:val="99"/>
    <w:rsid w:val="00731C75"/>
    <w:rPr>
      <w:color w:val="000000"/>
    </w:rPr>
  </w:style>
  <w:style w:type="paragraph" w:customStyle="1" w:styleId="st2">
    <w:name w:val="st2"/>
    <w:uiPriority w:val="99"/>
    <w:rsid w:val="00731C75"/>
    <w:pPr>
      <w:autoSpaceDE w:val="0"/>
      <w:autoSpaceDN w:val="0"/>
      <w:adjustRightInd w:val="0"/>
      <w:spacing w:after="150"/>
      <w:ind w:firstLine="450"/>
      <w:jc w:val="both"/>
    </w:pPr>
    <w:rPr>
      <w:rFonts w:ascii="Times New Roman" w:eastAsia="Calibri" w:hAnsi="Times New Roman"/>
      <w:sz w:val="24"/>
      <w:szCs w:val="24"/>
      <w:lang w:val="uk-UA" w:eastAsia="uk-UA"/>
    </w:rPr>
  </w:style>
  <w:style w:type="character" w:customStyle="1" w:styleId="afc">
    <w:name w:val="Основний текст Знак"/>
    <w:basedOn w:val="a0"/>
    <w:link w:val="afd"/>
    <w:uiPriority w:val="99"/>
    <w:rsid w:val="00415152"/>
    <w:rPr>
      <w:rFonts w:ascii="Times New Roman" w:hAnsi="Times New Roman"/>
    </w:rPr>
  </w:style>
  <w:style w:type="paragraph" w:styleId="afd">
    <w:name w:val="Body Text"/>
    <w:basedOn w:val="a"/>
    <w:link w:val="afc"/>
    <w:uiPriority w:val="99"/>
    <w:qFormat/>
    <w:rsid w:val="00415152"/>
    <w:pPr>
      <w:ind w:firstLine="20"/>
    </w:pPr>
    <w:rPr>
      <w:rFonts w:ascii="Times New Roman" w:hAnsi="Times New Roman"/>
      <w:sz w:val="22"/>
      <w:szCs w:val="22"/>
    </w:rPr>
  </w:style>
  <w:style w:type="character" w:customStyle="1" w:styleId="afe">
    <w:name w:val="Основной текст Знак"/>
    <w:basedOn w:val="a0"/>
    <w:uiPriority w:val="99"/>
    <w:semiHidden/>
    <w:rsid w:val="00415152"/>
    <w:rPr>
      <w:sz w:val="24"/>
      <w:szCs w:val="24"/>
    </w:rPr>
  </w:style>
  <w:style w:type="paragraph" w:styleId="aff">
    <w:name w:val="Balloon Text"/>
    <w:basedOn w:val="a"/>
    <w:link w:val="aff0"/>
    <w:uiPriority w:val="99"/>
    <w:semiHidden/>
    <w:unhideWhenUsed/>
    <w:rsid w:val="00D54D93"/>
    <w:rPr>
      <w:rFonts w:ascii="Tahoma" w:hAnsi="Tahoma" w:cs="Tahoma"/>
      <w:sz w:val="16"/>
      <w:szCs w:val="16"/>
    </w:rPr>
  </w:style>
  <w:style w:type="character" w:customStyle="1" w:styleId="aff0">
    <w:name w:val="Текст у виносці Знак"/>
    <w:basedOn w:val="a0"/>
    <w:link w:val="aff"/>
    <w:uiPriority w:val="99"/>
    <w:semiHidden/>
    <w:rsid w:val="00D54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ція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uiPriority w:val="99"/>
    <w:rsid w:val="009E7A75"/>
    <w:rPr>
      <w:i/>
      <w:iCs/>
      <w:color w:val="0000FF"/>
    </w:rPr>
  </w:style>
  <w:style w:type="character" w:customStyle="1" w:styleId="st46">
    <w:name w:val="st46"/>
    <w:uiPriority w:val="99"/>
    <w:rsid w:val="009E7A75"/>
    <w:rPr>
      <w:i/>
      <w:iCs/>
      <w:color w:val="000000"/>
    </w:rPr>
  </w:style>
  <w:style w:type="paragraph" w:customStyle="1" w:styleId="afb">
    <w:name w:val="Нормальний текст"/>
    <w:basedOn w:val="a"/>
    <w:rsid w:val="00731C75"/>
    <w:pPr>
      <w:spacing w:before="120"/>
      <w:ind w:firstLine="567"/>
    </w:pPr>
    <w:rPr>
      <w:rFonts w:ascii="Antiqua" w:eastAsia="Times New Roman" w:hAnsi="Antiqua"/>
      <w:sz w:val="26"/>
      <w:szCs w:val="20"/>
      <w:lang w:val="uk-UA" w:eastAsia="ru-RU"/>
    </w:rPr>
  </w:style>
  <w:style w:type="character" w:customStyle="1" w:styleId="st30">
    <w:name w:val="st30"/>
    <w:uiPriority w:val="99"/>
    <w:rsid w:val="00731C75"/>
    <w:rPr>
      <w:b/>
      <w:bCs/>
      <w:color w:val="000000"/>
      <w:sz w:val="32"/>
      <w:szCs w:val="32"/>
      <w:vertAlign w:val="superscript"/>
    </w:rPr>
  </w:style>
  <w:style w:type="character" w:customStyle="1" w:styleId="st42">
    <w:name w:val="st42"/>
    <w:uiPriority w:val="99"/>
    <w:rsid w:val="00731C75"/>
    <w:rPr>
      <w:color w:val="000000"/>
    </w:rPr>
  </w:style>
  <w:style w:type="paragraph" w:customStyle="1" w:styleId="st2">
    <w:name w:val="st2"/>
    <w:uiPriority w:val="99"/>
    <w:rsid w:val="00731C75"/>
    <w:pPr>
      <w:autoSpaceDE w:val="0"/>
      <w:autoSpaceDN w:val="0"/>
      <w:adjustRightInd w:val="0"/>
      <w:spacing w:after="150"/>
      <w:ind w:firstLine="450"/>
      <w:jc w:val="both"/>
    </w:pPr>
    <w:rPr>
      <w:rFonts w:ascii="Times New Roman" w:eastAsia="Calibri" w:hAnsi="Times New Roman"/>
      <w:sz w:val="24"/>
      <w:szCs w:val="24"/>
      <w:lang w:val="uk-UA" w:eastAsia="uk-UA"/>
    </w:rPr>
  </w:style>
  <w:style w:type="character" w:customStyle="1" w:styleId="afc">
    <w:name w:val="Основний текст Знак"/>
    <w:basedOn w:val="a0"/>
    <w:link w:val="afd"/>
    <w:uiPriority w:val="99"/>
    <w:rsid w:val="00415152"/>
    <w:rPr>
      <w:rFonts w:ascii="Times New Roman" w:hAnsi="Times New Roman"/>
    </w:rPr>
  </w:style>
  <w:style w:type="paragraph" w:styleId="afd">
    <w:name w:val="Body Text"/>
    <w:basedOn w:val="a"/>
    <w:link w:val="afc"/>
    <w:uiPriority w:val="99"/>
    <w:qFormat/>
    <w:rsid w:val="00415152"/>
    <w:pPr>
      <w:ind w:firstLine="20"/>
    </w:pPr>
    <w:rPr>
      <w:rFonts w:ascii="Times New Roman" w:hAnsi="Times New Roman"/>
      <w:sz w:val="22"/>
      <w:szCs w:val="22"/>
    </w:rPr>
  </w:style>
  <w:style w:type="character" w:customStyle="1" w:styleId="afe">
    <w:name w:val="Основной текст Знак"/>
    <w:basedOn w:val="a0"/>
    <w:uiPriority w:val="99"/>
    <w:semiHidden/>
    <w:rsid w:val="00415152"/>
    <w:rPr>
      <w:sz w:val="24"/>
      <w:szCs w:val="24"/>
    </w:rPr>
  </w:style>
  <w:style w:type="paragraph" w:styleId="aff">
    <w:name w:val="Balloon Text"/>
    <w:basedOn w:val="a"/>
    <w:link w:val="aff0"/>
    <w:uiPriority w:val="99"/>
    <w:semiHidden/>
    <w:unhideWhenUsed/>
    <w:rsid w:val="00D54D93"/>
    <w:rPr>
      <w:rFonts w:ascii="Tahoma" w:hAnsi="Tahoma" w:cs="Tahoma"/>
      <w:sz w:val="16"/>
      <w:szCs w:val="16"/>
    </w:rPr>
  </w:style>
  <w:style w:type="character" w:customStyle="1" w:styleId="aff0">
    <w:name w:val="Текст у виносці Знак"/>
    <w:basedOn w:val="a0"/>
    <w:link w:val="aff"/>
    <w:uiPriority w:val="99"/>
    <w:semiHidden/>
    <w:rsid w:val="00D54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2364">
      <w:bodyDiv w:val="1"/>
      <w:marLeft w:val="0"/>
      <w:marRight w:val="0"/>
      <w:marTop w:val="0"/>
      <w:marBottom w:val="0"/>
      <w:divBdr>
        <w:top w:val="none" w:sz="0" w:space="0" w:color="auto"/>
        <w:left w:val="none" w:sz="0" w:space="0" w:color="auto"/>
        <w:bottom w:val="none" w:sz="0" w:space="0" w:color="auto"/>
        <w:right w:val="none" w:sz="0" w:space="0" w:color="auto"/>
      </w:divBdr>
      <w:divsChild>
        <w:div w:id="1323584277">
          <w:marLeft w:val="0"/>
          <w:marRight w:val="0"/>
          <w:marTop w:val="720"/>
          <w:marBottom w:val="0"/>
          <w:divBdr>
            <w:top w:val="none" w:sz="0" w:space="0" w:color="auto"/>
            <w:left w:val="none" w:sz="0" w:space="0" w:color="auto"/>
            <w:bottom w:val="none" w:sz="0" w:space="0" w:color="auto"/>
            <w:right w:val="none" w:sz="0" w:space="0" w:color="auto"/>
          </w:divBdr>
        </w:div>
        <w:div w:id="301469297">
          <w:marLeft w:val="0"/>
          <w:marRight w:val="0"/>
          <w:marTop w:val="720"/>
          <w:marBottom w:val="0"/>
          <w:divBdr>
            <w:top w:val="none" w:sz="0" w:space="0" w:color="auto"/>
            <w:left w:val="none" w:sz="0" w:space="0" w:color="auto"/>
            <w:bottom w:val="none" w:sz="0" w:space="0" w:color="auto"/>
            <w:right w:val="none" w:sz="0" w:space="0" w:color="auto"/>
          </w:divBdr>
        </w:div>
      </w:divsChild>
    </w:div>
    <w:div w:id="168252954">
      <w:bodyDiv w:val="1"/>
      <w:marLeft w:val="0"/>
      <w:marRight w:val="0"/>
      <w:marTop w:val="0"/>
      <w:marBottom w:val="0"/>
      <w:divBdr>
        <w:top w:val="none" w:sz="0" w:space="0" w:color="auto"/>
        <w:left w:val="none" w:sz="0" w:space="0" w:color="auto"/>
        <w:bottom w:val="none" w:sz="0" w:space="0" w:color="auto"/>
        <w:right w:val="none" w:sz="0" w:space="0" w:color="auto"/>
      </w:divBdr>
    </w:div>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1292370979">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 w:id="21388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ia.gov.ua/services/povidomlennya-pro-pochatok-budivelnih-robit-ss1" TargetMode="External"/><Relationship Id="rId5" Type="http://schemas.openxmlformats.org/officeDocument/2006/relationships/webSettings" Target="webSettings.xml"/><Relationship Id="rId10" Type="http://schemas.openxmlformats.org/officeDocument/2006/relationships/hyperlink" Target="https://diia.gov.ua/services/povidomlennya-pro-pochatok-budivelnih-robit-ss1" TargetMode="External"/><Relationship Id="rId4" Type="http://schemas.openxmlformats.org/officeDocument/2006/relationships/settings" Target="settings.xml"/><Relationship Id="rId9" Type="http://schemas.openxmlformats.org/officeDocument/2006/relationships/hyperlink" Target="https://zakon.rada.gov.ua/laws/show/466-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12717</Words>
  <Characters>7249</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Наталя Володимирівна</cp:lastModifiedBy>
  <cp:revision>16</cp:revision>
  <cp:lastPrinted>2025-11-18T10:39:00Z</cp:lastPrinted>
  <dcterms:created xsi:type="dcterms:W3CDTF">2023-11-17T09:26:00Z</dcterms:created>
  <dcterms:modified xsi:type="dcterms:W3CDTF">2026-01-16T07:03:00Z</dcterms:modified>
</cp:coreProperties>
</file>