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B0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70B33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96EBC">
        <w:rPr>
          <w:rFonts w:ascii="Times New Roman" w:hAnsi="Times New Roman"/>
          <w:sz w:val="28"/>
          <w:szCs w:val="28"/>
        </w:rPr>
        <w:t>Магометі І.Я.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24FD3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96EBC">
        <w:rPr>
          <w:rFonts w:ascii="Times New Roman" w:hAnsi="Times New Roman"/>
          <w:sz w:val="28"/>
          <w:szCs w:val="28"/>
          <w:lang w:eastAsia="uk-UA"/>
        </w:rPr>
        <w:t xml:space="preserve"> Магомети Ігоря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325EA3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96EBC">
        <w:rPr>
          <w:rFonts w:ascii="Times New Roman" w:hAnsi="Times New Roman"/>
          <w:sz w:val="28"/>
          <w:szCs w:val="28"/>
          <w:lang w:eastAsia="uk-UA"/>
        </w:rPr>
        <w:t>6500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96EBC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F2BB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A96EBC">
        <w:rPr>
          <w:rFonts w:ascii="Times New Roman" w:hAnsi="Times New Roman"/>
          <w:sz w:val="28"/>
          <w:szCs w:val="28"/>
          <w:lang w:eastAsia="uk-UA"/>
        </w:rPr>
        <w:t>582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6EBC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A9AA2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96EBC">
        <w:rPr>
          <w:rFonts w:ascii="Times New Roman" w:hAnsi="Times New Roman"/>
          <w:sz w:val="28"/>
          <w:szCs w:val="28"/>
          <w:lang w:eastAsia="uk-UA"/>
        </w:rPr>
        <w:t>Магометі Ігорю Ярославовичу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43AE7" w14:textId="77777777" w:rsidR="009059AF" w:rsidRDefault="009059AF">
      <w:r>
        <w:separator/>
      </w:r>
    </w:p>
  </w:endnote>
  <w:endnote w:type="continuationSeparator" w:id="0">
    <w:p w14:paraId="5DE11E3A" w14:textId="77777777" w:rsidR="009059AF" w:rsidRDefault="0090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FCE71" w14:textId="77777777" w:rsidR="009059AF" w:rsidRDefault="009059AF">
      <w:r>
        <w:separator/>
      </w:r>
    </w:p>
  </w:footnote>
  <w:footnote w:type="continuationSeparator" w:id="0">
    <w:p w14:paraId="4811499D" w14:textId="77777777" w:rsidR="009059AF" w:rsidRDefault="0090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40</cp:revision>
  <cp:lastPrinted>2015-03-22T10:05:00Z</cp:lastPrinted>
  <dcterms:created xsi:type="dcterms:W3CDTF">2025-06-13T07:31:00Z</dcterms:created>
  <dcterms:modified xsi:type="dcterms:W3CDTF">2025-09-26T07:52:00Z</dcterms:modified>
</cp:coreProperties>
</file>