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2C" w:rsidRDefault="00B2782C" w:rsidP="00B2782C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2782C" w:rsidRDefault="00B2782C" w:rsidP="00B2782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</w:t>
      </w:r>
      <w:r w:rsidR="00AC53E8">
        <w:rPr>
          <w:rFonts w:ascii="Times New Roman" w:hAnsi="Times New Roman" w:cs="Times New Roman"/>
          <w:sz w:val="28"/>
          <w:szCs w:val="28"/>
          <w:lang w:val="uk-UA"/>
        </w:rPr>
        <w:t>ень, які включені в протокол №</w:t>
      </w:r>
      <w:r w:rsidR="009E29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2997" w:rsidRPr="009E29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782C" w:rsidRDefault="00B2782C" w:rsidP="00B2782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B2782C" w:rsidRDefault="00E65D8A" w:rsidP="003A4B7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4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997">
        <w:rPr>
          <w:rFonts w:ascii="Times New Roman" w:hAnsi="Times New Roman" w:cs="Times New Roman"/>
          <w:sz w:val="28"/>
          <w:szCs w:val="28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61E4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1D7FD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92EDD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B2782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59622F" w:rsidRDefault="0059622F" w:rsidP="003A4B7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F94" w:rsidRDefault="00987F94" w:rsidP="003A4B7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7512"/>
        <w:gridCol w:w="1533"/>
      </w:tblGrid>
      <w:tr w:rsidR="00B2782C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рішення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  <w:p w:rsidR="00B2782C" w:rsidRDefault="00B2782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</w:t>
            </w:r>
          </w:p>
        </w:tc>
      </w:tr>
      <w:tr w:rsid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Pr="009E2997" w:rsidRDefault="009E2997" w:rsidP="00E65D8A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Pr="00987F94" w:rsidRDefault="009E2997" w:rsidP="00987F94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Програми  підтримки самозабезпечення  </w:t>
            </w:r>
            <w:proofErr w:type="spellStart"/>
            <w:r w:rsidRPr="00987F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87F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 територіальної гро</w:t>
            </w:r>
            <w:r w:rsidR="00987F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мади  харчовими продуктами  на </w:t>
            </w:r>
            <w:r w:rsidRPr="00987F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2022-2024 роки «Сади Перемоги»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Pr="00660137" w:rsidRDefault="009E299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7B0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C6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A44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129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pStyle w:val="Default"/>
              <w:rPr>
                <w:sz w:val="28"/>
                <w:szCs w:val="28"/>
                <w:lang w:val="uk-UA"/>
              </w:rPr>
            </w:pPr>
            <w:r w:rsidRPr="00987F94">
              <w:rPr>
                <w:sz w:val="28"/>
                <w:szCs w:val="28"/>
                <w:lang w:val="uk-UA"/>
              </w:rPr>
              <w:t xml:space="preserve">Про внесення змін до Програми підтримки заходів </w:t>
            </w:r>
          </w:p>
          <w:p w:rsidR="009E2997" w:rsidRPr="00987F94" w:rsidRDefault="009E2997" w:rsidP="00987F94">
            <w:pPr>
              <w:pStyle w:val="Default"/>
              <w:rPr>
                <w:sz w:val="28"/>
                <w:szCs w:val="28"/>
                <w:lang w:val="uk-UA"/>
              </w:rPr>
            </w:pPr>
            <w:r w:rsidRPr="00987F94">
              <w:rPr>
                <w:sz w:val="28"/>
                <w:szCs w:val="28"/>
                <w:lang w:val="uk-UA"/>
              </w:rPr>
              <w:t xml:space="preserve">мобілізаційної підготовки, мобілізації, призову на строкову військову службу, військову службу за контрактом, </w:t>
            </w:r>
          </w:p>
          <w:p w:rsidR="009E2997" w:rsidRPr="00987F94" w:rsidRDefault="009E2997" w:rsidP="00987F94">
            <w:pPr>
              <w:pStyle w:val="Default"/>
              <w:rPr>
                <w:sz w:val="28"/>
                <w:szCs w:val="28"/>
                <w:lang w:val="uk-UA"/>
              </w:rPr>
            </w:pPr>
            <w:r w:rsidRPr="00987F94">
              <w:rPr>
                <w:sz w:val="28"/>
                <w:szCs w:val="28"/>
                <w:lang w:val="uk-UA"/>
              </w:rPr>
              <w:t xml:space="preserve">територіальної оборони </w:t>
            </w:r>
            <w:proofErr w:type="spellStart"/>
            <w:r w:rsidRPr="00987F94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87F94">
              <w:rPr>
                <w:sz w:val="28"/>
                <w:szCs w:val="28"/>
                <w:lang w:val="uk-UA"/>
              </w:rPr>
              <w:t xml:space="preserve"> міської територіальної  громади на 2022 рік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130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Програми розвитку та фінансової підтримки житлово-комунального господарства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 на 2022-2025 роки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заходів Програми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 внутрішньо переміщеним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та/або евакуйованим особам у зв</w:t>
            </w:r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введенням воєнного стану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87F94">
              <w:rPr>
                <w:rStyle w:val="a4"/>
                <w:b w:val="0"/>
                <w:color w:val="000000"/>
                <w:sz w:val="28"/>
                <w:szCs w:val="28"/>
                <w:lang w:val="uk-UA"/>
              </w:rPr>
              <w:t xml:space="preserve">Про внесення змін до  бюджету </w:t>
            </w:r>
            <w:proofErr w:type="spellStart"/>
            <w:r w:rsidRPr="00987F94">
              <w:rPr>
                <w:rStyle w:val="a4"/>
                <w:b w:val="0"/>
                <w:color w:val="000000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87F94">
              <w:rPr>
                <w:rStyle w:val="a4"/>
                <w:b w:val="0"/>
                <w:color w:val="000000"/>
                <w:sz w:val="28"/>
                <w:szCs w:val="28"/>
                <w:lang w:val="uk-UA"/>
              </w:rPr>
              <w:t xml:space="preserve"> міської територіальної громади на 2022 рік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оплати </w:t>
            </w:r>
            <w:proofErr w:type="spellStart"/>
            <w:proofErr w:type="gram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 та</w:t>
            </w:r>
            <w:proofErr w:type="gram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преміювання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підприємств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ради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і виплату компенсації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</w:t>
            </w:r>
            <w:proofErr w:type="spellStart"/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піднавісу</w:t>
            </w:r>
            <w:proofErr w:type="spellEnd"/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СТзОВ</w:t>
            </w:r>
            <w:proofErr w:type="spellEnd"/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«Уїзд»)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виготовлення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дубліка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свідоцтва про право власності (Босий Михайло Дмитрович)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поштової адреси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E2997" w:rsidRPr="00987F94" w:rsidRDefault="00987F94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(Левицька Ольга Ярославівна)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поштової адреси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(АТ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Рогатинавто</w:t>
            </w:r>
            <w:proofErr w:type="spellEnd"/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об’єктів нерухомого майна.</w:t>
            </w:r>
          </w:p>
          <w:p w:rsidR="009E2997" w:rsidRPr="00987F94" w:rsidRDefault="00987F94" w:rsidP="00987F94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9E2997"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вулиці Старомлинська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,10)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об’єктів нерухомого майна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Стельмайстер</w:t>
            </w:r>
            <w:proofErr w:type="spellEnd"/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Андрійович)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об’єктів нерухомого майна</w:t>
            </w:r>
          </w:p>
          <w:p w:rsidR="009E2997" w:rsidRPr="00987F94" w:rsidRDefault="00987F94" w:rsidP="00987F94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(Франко Марія Василівна)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розміщення обладнання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(ПАТ </w:t>
            </w:r>
            <w:r w:rsidRP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«Київстар»</w:t>
            </w:r>
            <w:r w:rsidR="0098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pStyle w:val="a5"/>
              <w:rPr>
                <w:rStyle w:val="a4"/>
                <w:b w:val="0"/>
                <w:sz w:val="28"/>
                <w:szCs w:val="28"/>
                <w:lang w:val="uk-UA"/>
              </w:rPr>
            </w:pPr>
            <w:r w:rsidRPr="00987F94">
              <w:rPr>
                <w:rStyle w:val="a4"/>
                <w:b w:val="0"/>
                <w:sz w:val="28"/>
                <w:szCs w:val="28"/>
              </w:rPr>
              <w:t xml:space="preserve">Про </w:t>
            </w:r>
            <w:r w:rsidRPr="00987F94">
              <w:rPr>
                <w:rStyle w:val="a4"/>
                <w:b w:val="0"/>
                <w:sz w:val="28"/>
                <w:szCs w:val="28"/>
                <w:lang w:val="uk-UA"/>
              </w:rPr>
              <w:t xml:space="preserve">затвердження актів приймання – передачі </w:t>
            </w:r>
          </w:p>
          <w:p w:rsidR="009E2997" w:rsidRPr="00987F94" w:rsidRDefault="009E2997" w:rsidP="00987F94">
            <w:pPr>
              <w:pStyle w:val="a5"/>
              <w:rPr>
                <w:sz w:val="28"/>
                <w:szCs w:val="28"/>
                <w:lang w:val="uk-UA"/>
              </w:rPr>
            </w:pPr>
            <w:r w:rsidRPr="00987F94">
              <w:rPr>
                <w:rStyle w:val="a4"/>
                <w:b w:val="0"/>
                <w:sz w:val="28"/>
                <w:szCs w:val="28"/>
                <w:lang w:val="uk-UA"/>
              </w:rPr>
              <w:t xml:space="preserve">матеріальних </w:t>
            </w:r>
            <w:r w:rsidRPr="00987F94">
              <w:rPr>
                <w:sz w:val="28"/>
                <w:szCs w:val="28"/>
                <w:lang w:val="uk-UA"/>
              </w:rPr>
              <w:t xml:space="preserve"> цінностей</w:t>
            </w:r>
            <w:r w:rsidR="00987F94">
              <w:rPr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sz w:val="28"/>
                <w:szCs w:val="28"/>
                <w:lang w:val="uk-UA"/>
              </w:rPr>
              <w:t>та акту списання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9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pStyle w:val="a5"/>
              <w:rPr>
                <w:sz w:val="28"/>
                <w:szCs w:val="28"/>
                <w:lang w:val="uk-UA"/>
              </w:rPr>
            </w:pPr>
            <w:r w:rsidRPr="00987F94">
              <w:rPr>
                <w:rStyle w:val="a4"/>
                <w:b w:val="0"/>
                <w:sz w:val="28"/>
                <w:szCs w:val="28"/>
              </w:rPr>
              <w:t xml:space="preserve">Про </w:t>
            </w:r>
            <w:r w:rsidRPr="00987F94">
              <w:rPr>
                <w:rStyle w:val="a4"/>
                <w:b w:val="0"/>
                <w:sz w:val="28"/>
                <w:szCs w:val="28"/>
                <w:lang w:val="uk-UA"/>
              </w:rPr>
              <w:t>передачу</w:t>
            </w:r>
            <w:r w:rsidR="00987F94">
              <w:rPr>
                <w:rStyle w:val="a4"/>
                <w:b w:val="0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Style w:val="a4"/>
                <w:b w:val="0"/>
                <w:sz w:val="28"/>
                <w:szCs w:val="28"/>
                <w:lang w:val="uk-UA"/>
              </w:rPr>
              <w:t>товарно-матеріальних</w:t>
            </w:r>
            <w:r w:rsidR="00987F94">
              <w:rPr>
                <w:rStyle w:val="a4"/>
                <w:b w:val="0"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sz w:val="28"/>
                <w:szCs w:val="28"/>
                <w:lang w:val="uk-UA"/>
              </w:rPr>
              <w:t>цінностей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9E2997" w:rsidP="00987F94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987F94">
              <w:rPr>
                <w:rStyle w:val="a4"/>
                <w:b w:val="0"/>
                <w:sz w:val="28"/>
                <w:szCs w:val="28"/>
              </w:rPr>
              <w:t xml:space="preserve">Про </w:t>
            </w:r>
            <w:r w:rsidRPr="00987F94">
              <w:rPr>
                <w:rStyle w:val="a4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8A7A7D" w:rsidP="00987F94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87F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</w:t>
            </w:r>
            <w:r w:rsidR="00987F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87F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передачу палива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  <w:tr w:rsidR="009E2997" w:rsidRPr="00660137" w:rsidTr="00987F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E299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987F94" w:rsidRDefault="008A7A7D" w:rsidP="00987F9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987F94">
              <w:rPr>
                <w:color w:val="000000"/>
                <w:sz w:val="28"/>
                <w:szCs w:val="28"/>
                <w:lang w:val="uk-UA"/>
              </w:rPr>
              <w:t>Про одноразові</w:t>
            </w:r>
            <w:r w:rsidR="00987F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87F94">
              <w:rPr>
                <w:color w:val="000000"/>
                <w:sz w:val="28"/>
                <w:szCs w:val="28"/>
              </w:rPr>
              <w:t>грош</w:t>
            </w:r>
            <w:bookmarkStart w:id="0" w:name="_GoBack"/>
            <w:bookmarkEnd w:id="0"/>
            <w:r w:rsidRPr="00987F94">
              <w:rPr>
                <w:color w:val="000000"/>
                <w:sz w:val="28"/>
                <w:szCs w:val="28"/>
              </w:rPr>
              <w:t>ові</w:t>
            </w:r>
            <w:proofErr w:type="spellEnd"/>
            <w:r w:rsidRPr="00987F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7F94">
              <w:rPr>
                <w:color w:val="000000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7" w:rsidRPr="00660137" w:rsidRDefault="009E2997" w:rsidP="009817AE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</w:tr>
    </w:tbl>
    <w:p w:rsidR="001422DD" w:rsidRPr="00660137" w:rsidRDefault="001422DD" w:rsidP="001422DD">
      <w:pPr>
        <w:tabs>
          <w:tab w:val="left" w:pos="1245"/>
        </w:tabs>
      </w:pPr>
    </w:p>
    <w:sectPr w:rsidR="001422DD" w:rsidRPr="00660137" w:rsidSect="00987F94">
      <w:headerReference w:type="default" r:id="rId6"/>
      <w:pgSz w:w="12240" w:h="15840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C0" w:rsidRDefault="007F00C0" w:rsidP="00987F94">
      <w:pPr>
        <w:spacing w:after="0" w:line="240" w:lineRule="auto"/>
      </w:pPr>
      <w:r>
        <w:separator/>
      </w:r>
    </w:p>
  </w:endnote>
  <w:endnote w:type="continuationSeparator" w:id="0">
    <w:p w:rsidR="007F00C0" w:rsidRDefault="007F00C0" w:rsidP="0098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C0" w:rsidRDefault="007F00C0" w:rsidP="00987F94">
      <w:pPr>
        <w:spacing w:after="0" w:line="240" w:lineRule="auto"/>
      </w:pPr>
      <w:r>
        <w:separator/>
      </w:r>
    </w:p>
  </w:footnote>
  <w:footnote w:type="continuationSeparator" w:id="0">
    <w:p w:rsidR="007F00C0" w:rsidRDefault="007F00C0" w:rsidP="0098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946389"/>
      <w:docPartObj>
        <w:docPartGallery w:val="Page Numbers (Top of Page)"/>
        <w:docPartUnique/>
      </w:docPartObj>
    </w:sdtPr>
    <w:sdtContent>
      <w:p w:rsidR="00987F94" w:rsidRDefault="00987F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7F94" w:rsidRDefault="00987F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42"/>
    <w:rsid w:val="00100AAE"/>
    <w:rsid w:val="001422DD"/>
    <w:rsid w:val="00191B0E"/>
    <w:rsid w:val="001D7FD3"/>
    <w:rsid w:val="002C32BE"/>
    <w:rsid w:val="002C61E4"/>
    <w:rsid w:val="002E4042"/>
    <w:rsid w:val="003A4B7A"/>
    <w:rsid w:val="003F4398"/>
    <w:rsid w:val="004E5457"/>
    <w:rsid w:val="0059622F"/>
    <w:rsid w:val="00660137"/>
    <w:rsid w:val="006E31C8"/>
    <w:rsid w:val="007B0A0A"/>
    <w:rsid w:val="007D13B3"/>
    <w:rsid w:val="007F00C0"/>
    <w:rsid w:val="00811A04"/>
    <w:rsid w:val="00874A52"/>
    <w:rsid w:val="008A7A7D"/>
    <w:rsid w:val="008D79B4"/>
    <w:rsid w:val="00987F94"/>
    <w:rsid w:val="009E2997"/>
    <w:rsid w:val="009F68FB"/>
    <w:rsid w:val="00A4417D"/>
    <w:rsid w:val="00AC53E8"/>
    <w:rsid w:val="00B2782C"/>
    <w:rsid w:val="00C60B22"/>
    <w:rsid w:val="00CD44B0"/>
    <w:rsid w:val="00E65D8A"/>
    <w:rsid w:val="00E92EDD"/>
    <w:rsid w:val="00F65DE7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2CA"/>
  <w15:chartTrackingRefBased/>
  <w15:docId w15:val="{02C6F030-CE3A-43DD-AD51-ADD9A8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2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E2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Strong"/>
    <w:qFormat/>
    <w:rsid w:val="009E2997"/>
    <w:rPr>
      <w:b/>
      <w:bCs/>
    </w:rPr>
  </w:style>
  <w:style w:type="paragraph" w:styleId="a5">
    <w:name w:val="No Spacing"/>
    <w:uiPriority w:val="1"/>
    <w:qFormat/>
    <w:rsid w:val="009E29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8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7F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F94"/>
    <w:rPr>
      <w:lang w:val="ru-RU"/>
    </w:rPr>
  </w:style>
  <w:style w:type="paragraph" w:styleId="a9">
    <w:name w:val="footer"/>
    <w:basedOn w:val="a"/>
    <w:link w:val="aa"/>
    <w:uiPriority w:val="99"/>
    <w:unhideWhenUsed/>
    <w:rsid w:val="00987F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F9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2022-06-02T08:05:00Z</dcterms:created>
  <dcterms:modified xsi:type="dcterms:W3CDTF">2022-06-02T08:51:00Z</dcterms:modified>
</cp:coreProperties>
</file>